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110CE1AA" w:rsidR="00D15273" w:rsidRPr="0023081D" w:rsidRDefault="470811EE" w:rsidP="0B2FB8A0">
      <w:pPr>
        <w:jc w:val="center"/>
        <w:rPr>
          <w:rFonts w:ascii="Times New Roman" w:eastAsia="Times New Roman" w:hAnsi="Times New Roman" w:cs="Times New Roman"/>
          <w:b/>
          <w:bCs/>
        </w:rPr>
      </w:pPr>
      <w:r w:rsidRPr="0023081D">
        <w:rPr>
          <w:rFonts w:ascii="Times New Roman" w:eastAsia="Times New Roman" w:hAnsi="Times New Roman" w:cs="Times New Roman"/>
          <w:b/>
          <w:bCs/>
        </w:rPr>
        <w:t>2024-</w:t>
      </w:r>
      <w:r w:rsidR="225C58A1" w:rsidRPr="0023081D">
        <w:rPr>
          <w:rFonts w:ascii="Times New Roman" w:eastAsia="Times New Roman" w:hAnsi="Times New Roman" w:cs="Times New Roman"/>
          <w:b/>
          <w:bCs/>
        </w:rPr>
        <w:t>12-19</w:t>
      </w:r>
      <w:r w:rsidRPr="0023081D">
        <w:rPr>
          <w:rFonts w:ascii="Times New Roman" w:eastAsia="Times New Roman" w:hAnsi="Times New Roman" w:cs="Times New Roman"/>
          <w:b/>
          <w:bCs/>
        </w:rPr>
        <w:t xml:space="preserve"> Nr. 03-005-J-0001-J0</w:t>
      </w:r>
      <w:r w:rsidR="3AB7B054" w:rsidRPr="0023081D">
        <w:rPr>
          <w:rFonts w:ascii="Times New Roman" w:eastAsia="Times New Roman" w:hAnsi="Times New Roman" w:cs="Times New Roman"/>
          <w:b/>
          <w:bCs/>
        </w:rPr>
        <w:t>7</w:t>
      </w:r>
    </w:p>
    <w:p w14:paraId="79941D6F" w14:textId="2D871D5F" w:rsidR="00D15273" w:rsidRPr="00D15273" w:rsidRDefault="00D15273" w:rsidP="3E719509"/>
    <w:tbl>
      <w:tblPr>
        <w:tblStyle w:val="Lentelstinklelis"/>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1455C737">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1455C737">
        <w:trPr>
          <w:gridAfter w:val="2"/>
          <w:wAfter w:w="286" w:type="dxa"/>
          <w:trHeight w:val="300"/>
        </w:trPr>
        <w:tc>
          <w:tcPr>
            <w:tcW w:w="507"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9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1455C737">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1455C737">
        <w:trPr>
          <w:gridAfter w:val="2"/>
          <w:wAfter w:w="286" w:type="dxa"/>
          <w:trHeight w:val="300"/>
        </w:trPr>
        <w:tc>
          <w:tcPr>
            <w:tcW w:w="507"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9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1455C737">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1455C737">
        <w:trPr>
          <w:gridAfter w:val="2"/>
          <w:wAfter w:w="286" w:type="dxa"/>
          <w:trHeight w:val="300"/>
        </w:trPr>
        <w:tc>
          <w:tcPr>
            <w:tcW w:w="507"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9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1455C737">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1455C737">
        <w:trPr>
          <w:gridAfter w:val="2"/>
          <w:wAfter w:w="286" w:type="dxa"/>
          <w:trHeight w:val="300"/>
        </w:trPr>
        <w:tc>
          <w:tcPr>
            <w:tcW w:w="507"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1455C737">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1455C737">
        <w:trPr>
          <w:gridAfter w:val="2"/>
          <w:wAfter w:w="286" w:type="dxa"/>
          <w:trHeight w:val="300"/>
        </w:trPr>
        <w:tc>
          <w:tcPr>
            <w:tcW w:w="507"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9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1455C737">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1455C737">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9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1455C737">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1455C737">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9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1455C737">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1455C737">
        <w:trPr>
          <w:gridAfter w:val="2"/>
          <w:wAfter w:w="286" w:type="dxa"/>
          <w:trHeight w:val="300"/>
        </w:trPr>
        <w:tc>
          <w:tcPr>
            <w:tcW w:w="507"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9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1455C737">
        <w:trPr>
          <w:gridAfter w:val="2"/>
          <w:wAfter w:w="286" w:type="dxa"/>
          <w:trHeight w:val="300"/>
        </w:trPr>
        <w:tc>
          <w:tcPr>
            <w:tcW w:w="507" w:type="dxa"/>
            <w:vMerge/>
          </w:tcPr>
          <w:p w14:paraId="7DD79A99" w14:textId="77777777" w:rsidR="00114FE1" w:rsidRPr="511F09C8" w:rsidRDefault="00114FE1" w:rsidP="00F6698A">
            <w:pPr>
              <w:rPr>
                <w:rFonts w:ascii="Times New Roman" w:hAnsi="Times New Roman" w:cs="Times New Roman"/>
                <w:b/>
                <w:bCs/>
              </w:rPr>
            </w:pPr>
          </w:p>
        </w:tc>
        <w:tc>
          <w:tcPr>
            <w:tcW w:w="9198" w:type="dxa"/>
            <w:gridSpan w:val="14"/>
          </w:tcPr>
          <w:p w14:paraId="2F0960A1" w14:textId="169B9574" w:rsidR="00114FE1" w:rsidRPr="00061E65" w:rsidRDefault="4C3015F6" w:rsidP="51BF6206">
            <w:pPr>
              <w:pStyle w:val="paragraph"/>
              <w:spacing w:before="0" w:beforeAutospacing="0" w:after="0" w:afterAutospacing="0"/>
              <w:textAlignment w:val="baseline"/>
              <w:rPr>
                <w:b/>
                <w:bCs/>
                <w:sz w:val="20"/>
                <w:szCs w:val="20"/>
              </w:rPr>
            </w:pPr>
            <w:r w:rsidRPr="0023081D">
              <w:rPr>
                <w:sz w:val="22"/>
                <w:szCs w:val="22"/>
              </w:rPr>
              <w:t>4436665,88</w:t>
            </w:r>
            <w:r w:rsidR="1410300E" w:rsidRPr="0023081D">
              <w:rPr>
                <w:sz w:val="22"/>
                <w:szCs w:val="22"/>
              </w:rPr>
              <w:t xml:space="preserve"> </w:t>
            </w:r>
            <w:r w:rsidR="39935E80" w:rsidRPr="0023081D">
              <w:rPr>
                <w:sz w:val="22"/>
                <w:szCs w:val="22"/>
              </w:rPr>
              <w:t>Eur</w:t>
            </w:r>
          </w:p>
        </w:tc>
      </w:tr>
      <w:tr w:rsidR="00B13739" w:rsidRPr="008D0637" w14:paraId="019E4077" w14:textId="77777777" w:rsidTr="1455C737">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57" w:type="dxa"/>
            <w:gridSpan w:val="6"/>
          </w:tcPr>
          <w:p w14:paraId="7102F0E7" w14:textId="1D119963" w:rsidR="00B13739" w:rsidRPr="0049209E" w:rsidDel="002D1384" w:rsidRDefault="080A1527" w:rsidP="18ED1FF1">
            <w:pPr>
              <w:pStyle w:val="paragraph"/>
              <w:spacing w:before="0" w:beforeAutospacing="0" w:after="0" w:afterAutospacing="0"/>
              <w:ind w:right="-60"/>
              <w:textAlignment w:val="baseline"/>
              <w:rPr>
                <w:i/>
                <w:iCs/>
                <w:color w:val="808080" w:themeColor="background1" w:themeShade="80"/>
                <w:sz w:val="22"/>
                <w:szCs w:val="22"/>
              </w:rPr>
            </w:pPr>
            <w:r w:rsidRPr="18ED1FF1">
              <w:rPr>
                <w:rStyle w:val="normaltextrun"/>
                <w:b/>
                <w:bCs/>
                <w:sz w:val="22"/>
                <w:szCs w:val="22"/>
              </w:rPr>
              <w:t>ES fondų lėšos</w:t>
            </w:r>
            <w:r w:rsidRPr="18ED1FF1">
              <w:rPr>
                <w:rStyle w:val="eop"/>
                <w:sz w:val="22"/>
                <w:szCs w:val="22"/>
              </w:rPr>
              <w:t> </w:t>
            </w:r>
          </w:p>
        </w:tc>
        <w:tc>
          <w:tcPr>
            <w:tcW w:w="6341" w:type="dxa"/>
            <w:gridSpan w:val="8"/>
          </w:tcPr>
          <w:p w14:paraId="473619DF" w14:textId="4D751B7E" w:rsidR="00B13739" w:rsidRPr="00D92E6E" w:rsidRDefault="0C7C96DC" w:rsidP="18ED1FF1">
            <w:pPr>
              <w:pStyle w:val="paragraph"/>
              <w:spacing w:before="0" w:beforeAutospacing="0" w:after="0" w:afterAutospacing="0"/>
              <w:textAlignment w:val="baseline"/>
              <w:divId w:val="1528371443"/>
              <w:rPr>
                <w:rFonts w:eastAsiaTheme="minorEastAsia"/>
                <w:i/>
                <w:iCs/>
                <w:color w:val="808080" w:themeColor="background1" w:themeShade="80"/>
                <w:sz w:val="22"/>
                <w:szCs w:val="22"/>
                <w:lang w:eastAsia="en-US"/>
              </w:rPr>
            </w:pPr>
            <w:r w:rsidRPr="18ED1FF1">
              <w:rPr>
                <w:rFonts w:eastAsiaTheme="minorEastAsia"/>
                <w:sz w:val="22"/>
                <w:szCs w:val="22"/>
                <w:lang w:eastAsia="en-US"/>
              </w:rPr>
              <w:t>Netaikoma</w:t>
            </w:r>
            <w:r w:rsidRPr="18ED1FF1">
              <w:rPr>
                <w:rFonts w:eastAsiaTheme="minorEastAsia"/>
                <w:i/>
                <w:iCs/>
                <w:color w:val="808080" w:themeColor="background1" w:themeShade="80"/>
                <w:lang w:eastAsia="en-US"/>
              </w:rPr>
              <w:t xml:space="preserve"> </w:t>
            </w:r>
          </w:p>
          <w:p w14:paraId="018B4E9E" w14:textId="77777777" w:rsidR="00B13739" w:rsidRPr="00F4449D" w:rsidRDefault="080A1527" w:rsidP="18ED1FF1">
            <w:pPr>
              <w:pStyle w:val="paragraph"/>
              <w:spacing w:before="0" w:beforeAutospacing="0" w:after="0" w:afterAutospacing="0"/>
              <w:textAlignment w:val="baseline"/>
              <w:divId w:val="1097020724"/>
              <w:rPr>
                <w:rFonts w:ascii="Segoe UI" w:hAnsi="Segoe UI" w:cs="Segoe UI"/>
                <w:sz w:val="18"/>
                <w:szCs w:val="18"/>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Europos regioninės plėtros fondas_______ </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5853A544" w14:textId="77777777" w:rsidR="00B13739" w:rsidRPr="00F4449D" w:rsidRDefault="080A1527" w:rsidP="18ED1FF1">
            <w:pPr>
              <w:pStyle w:val="paragraph"/>
              <w:spacing w:before="0" w:beforeAutospacing="0" w:after="0" w:afterAutospacing="0"/>
              <w:textAlignment w:val="baseline"/>
              <w:divId w:val="438179258"/>
              <w:rPr>
                <w:rFonts w:ascii="Segoe UI" w:hAnsi="Segoe UI" w:cs="Segoe UI"/>
                <w:sz w:val="18"/>
                <w:szCs w:val="18"/>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Europos socialinis fondas +___________</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1BF7FF71" w14:textId="77777777" w:rsidR="00B13739" w:rsidRPr="00F4449D" w:rsidRDefault="080A1527" w:rsidP="18ED1FF1">
            <w:pPr>
              <w:pStyle w:val="paragraph"/>
              <w:spacing w:before="0" w:beforeAutospacing="0" w:after="0" w:afterAutospacing="0"/>
              <w:textAlignment w:val="baseline"/>
              <w:divId w:val="135607596"/>
              <w:rPr>
                <w:rFonts w:ascii="Segoe UI" w:hAnsi="Segoe UI" w:cs="Segoe UI"/>
                <w:sz w:val="18"/>
                <w:szCs w:val="18"/>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Sanglaudos fondas____________</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7423C577" w14:textId="77777777" w:rsidR="00B13739" w:rsidRDefault="080A1527" w:rsidP="18ED1FF1">
            <w:pPr>
              <w:pStyle w:val="paragraph"/>
              <w:spacing w:before="0" w:beforeAutospacing="0" w:after="0" w:afterAutospacing="0"/>
              <w:textAlignment w:val="baseline"/>
              <w:rPr>
                <w:rStyle w:val="eop"/>
                <w:sz w:val="22"/>
                <w:szCs w:val="22"/>
              </w:rPr>
            </w:pPr>
            <w:r w:rsidRPr="18ED1FF1">
              <w:rPr>
                <w:rStyle w:val="normaltextrun"/>
                <w:sz w:val="22"/>
                <w:szCs w:val="22"/>
              </w:rPr>
              <w:t> </w:t>
            </w:r>
            <w:r w:rsidRPr="18ED1FF1">
              <w:rPr>
                <w:rStyle w:val="contentcontrolboundarysink"/>
                <w:rFonts w:ascii="Calibri" w:hAnsi="Calibri" w:cs="Calibri"/>
                <w:sz w:val="22"/>
                <w:szCs w:val="22"/>
              </w:rPr>
              <w:t>​</w:t>
            </w:r>
            <w:r w:rsidRPr="18ED1FF1">
              <w:rPr>
                <w:rStyle w:val="normaltextrun"/>
                <w:rFonts w:ascii="MS Gothic" w:eastAsia="MS Gothic" w:hAnsi="MS Gothic" w:cs="Segoe UI"/>
                <w:sz w:val="22"/>
                <w:szCs w:val="22"/>
              </w:rPr>
              <w:t>☐</w:t>
            </w:r>
            <w:r w:rsidRPr="18ED1FF1">
              <w:rPr>
                <w:rStyle w:val="contentcontrolboundarysink"/>
                <w:rFonts w:ascii="Calibri" w:hAnsi="Calibri" w:cs="Calibri"/>
                <w:sz w:val="22"/>
                <w:szCs w:val="22"/>
              </w:rPr>
              <w:t>​</w:t>
            </w:r>
            <w:r w:rsidRPr="18ED1FF1">
              <w:rPr>
                <w:rStyle w:val="normaltextrun"/>
                <w:sz w:val="22"/>
                <w:szCs w:val="22"/>
              </w:rPr>
              <w:t xml:space="preserve"> Teisingos pertvarkos fondas_____________</w:t>
            </w:r>
            <w:proofErr w:type="spellStart"/>
            <w:r w:rsidRPr="18ED1FF1">
              <w:rPr>
                <w:rStyle w:val="normaltextrun"/>
                <w:sz w:val="22"/>
                <w:szCs w:val="22"/>
              </w:rPr>
              <w:t>eur</w:t>
            </w:r>
            <w:proofErr w:type="spellEnd"/>
            <w:r w:rsidRPr="18ED1FF1">
              <w:rPr>
                <w:rStyle w:val="normaltextrun"/>
                <w:sz w:val="22"/>
                <w:szCs w:val="22"/>
              </w:rPr>
              <w:t>.</w:t>
            </w:r>
            <w:r w:rsidRPr="18ED1FF1">
              <w:rPr>
                <w:rStyle w:val="eop"/>
                <w:sz w:val="22"/>
                <w:szCs w:val="22"/>
              </w:rPr>
              <w:t> </w:t>
            </w:r>
          </w:p>
          <w:p w14:paraId="18E0C2CF" w14:textId="140F59E9" w:rsidR="00AA1FE4" w:rsidRPr="00D92E6E" w:rsidRDefault="00AA1FE4" w:rsidP="18ED1FF1">
            <w:pPr>
              <w:pStyle w:val="paragraph"/>
              <w:spacing w:before="0" w:beforeAutospacing="0" w:after="0" w:afterAutospacing="0"/>
              <w:textAlignment w:val="baseline"/>
              <w:rPr>
                <w:i/>
                <w:iCs/>
                <w:sz w:val="22"/>
                <w:szCs w:val="22"/>
              </w:rPr>
            </w:pPr>
          </w:p>
        </w:tc>
      </w:tr>
      <w:tr w:rsidR="00B13739" w:rsidRPr="008D0637" w14:paraId="425350F1" w14:textId="77777777" w:rsidTr="1455C737">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lastRenderedPageBreak/>
              <w:t>1.8.2.</w:t>
            </w:r>
          </w:p>
        </w:tc>
        <w:tc>
          <w:tcPr>
            <w:tcW w:w="2857" w:type="dxa"/>
            <w:gridSpan w:val="6"/>
          </w:tcPr>
          <w:p w14:paraId="59232B96" w14:textId="2BF8FA8A" w:rsidR="00B13739" w:rsidRPr="0049209E" w:rsidDel="002D1384" w:rsidRDefault="080A1527" w:rsidP="18ED1FF1">
            <w:pPr>
              <w:pStyle w:val="paragraph"/>
              <w:spacing w:before="0" w:beforeAutospacing="0" w:after="0" w:afterAutospacing="0"/>
              <w:ind w:right="-60"/>
              <w:textAlignment w:val="baseline"/>
              <w:rPr>
                <w:i/>
                <w:iCs/>
                <w:color w:val="808080" w:themeColor="background1" w:themeShade="80"/>
                <w:sz w:val="22"/>
                <w:szCs w:val="22"/>
              </w:rPr>
            </w:pPr>
            <w:r w:rsidRPr="18ED1FF1">
              <w:rPr>
                <w:rStyle w:val="normaltextrun"/>
                <w:b/>
                <w:bCs/>
                <w:sz w:val="22"/>
                <w:szCs w:val="22"/>
              </w:rPr>
              <w:t>Ekonomikos gaivinimo ir atsparumo didinimo priemonės (toliau – EGADP)  subsidijos lėšos</w:t>
            </w:r>
            <w:r w:rsidRPr="18ED1FF1">
              <w:rPr>
                <w:rStyle w:val="eop"/>
                <w:sz w:val="22"/>
                <w:szCs w:val="22"/>
              </w:rPr>
              <w:t> </w:t>
            </w:r>
          </w:p>
        </w:tc>
        <w:tc>
          <w:tcPr>
            <w:tcW w:w="6341" w:type="dxa"/>
            <w:gridSpan w:val="8"/>
          </w:tcPr>
          <w:p w14:paraId="6B941A3B" w14:textId="4904917C" w:rsidR="00B13739" w:rsidRDefault="4B106878" w:rsidP="0B2FB8A0">
            <w:pPr>
              <w:pStyle w:val="paragraph"/>
              <w:spacing w:before="0" w:beforeAutospacing="0" w:after="0" w:afterAutospacing="0"/>
              <w:textAlignment w:val="baseline"/>
              <w:divId w:val="950749339"/>
              <w:rPr>
                <w:b/>
                <w:bCs/>
                <w:sz w:val="20"/>
                <w:szCs w:val="20"/>
                <w:highlight w:val="yellow"/>
              </w:rPr>
            </w:pPr>
            <w:r w:rsidRPr="0B2FB8A0">
              <w:rPr>
                <w:rStyle w:val="normaltextrun"/>
                <w:rFonts w:ascii="MS Gothic" w:eastAsia="MS Gothic" w:hAnsi="MS Gothic" w:cs="Segoe UI"/>
                <w:sz w:val="22"/>
                <w:szCs w:val="22"/>
              </w:rPr>
              <w:t>☐</w:t>
            </w:r>
            <w:r w:rsidRPr="0B2FB8A0">
              <w:rPr>
                <w:rStyle w:val="normaltextrun"/>
                <w:b/>
                <w:bCs/>
                <w:sz w:val="22"/>
                <w:szCs w:val="22"/>
              </w:rPr>
              <w:t xml:space="preserve"> </w:t>
            </w:r>
            <w:r w:rsidRPr="0B2FB8A0">
              <w:rPr>
                <w:rStyle w:val="contentcontrolboundarysink"/>
                <w:rFonts w:ascii="Calibri" w:hAnsi="Calibri" w:cs="Calibri"/>
                <w:sz w:val="22"/>
                <w:szCs w:val="22"/>
              </w:rPr>
              <w:t>​</w:t>
            </w:r>
            <w:r w:rsidRPr="0B2FB8A0">
              <w:rPr>
                <w:rStyle w:val="normaltextrun"/>
                <w:b/>
                <w:bCs/>
                <w:sz w:val="22"/>
                <w:szCs w:val="22"/>
              </w:rPr>
              <w:t xml:space="preserve">EGADP subsidijos nepanaudotos </w:t>
            </w:r>
            <w:r w:rsidRPr="0023081D">
              <w:rPr>
                <w:rStyle w:val="normaltextrun"/>
                <w:b/>
                <w:bCs/>
                <w:sz w:val="22"/>
                <w:szCs w:val="22"/>
              </w:rPr>
              <w:t>lėšos</w:t>
            </w:r>
            <w:r w:rsidRPr="0023081D">
              <w:rPr>
                <w:rStyle w:val="normaltextrun"/>
                <w:sz w:val="22"/>
                <w:szCs w:val="22"/>
              </w:rPr>
              <w:t xml:space="preserve"> </w:t>
            </w:r>
            <w:r w:rsidR="122F6C44" w:rsidRPr="0023081D">
              <w:rPr>
                <w:sz w:val="22"/>
                <w:szCs w:val="22"/>
              </w:rPr>
              <w:t>4436665,88</w:t>
            </w:r>
            <w:r w:rsidR="2CCB8976" w:rsidRPr="0023081D">
              <w:rPr>
                <w:sz w:val="22"/>
                <w:szCs w:val="22"/>
              </w:rPr>
              <w:t xml:space="preserve"> Eur</w:t>
            </w:r>
          </w:p>
          <w:p w14:paraId="0A661778" w14:textId="09F882B8" w:rsidR="00B13739" w:rsidRDefault="00B13739" w:rsidP="0B2FB8A0">
            <w:pPr>
              <w:pStyle w:val="paragraph"/>
              <w:spacing w:before="0" w:beforeAutospacing="0" w:after="0" w:afterAutospacing="0"/>
              <w:textAlignment w:val="baseline"/>
              <w:divId w:val="950749339"/>
              <w:rPr>
                <w:rStyle w:val="normaltextrun"/>
                <w:sz w:val="22"/>
                <w:szCs w:val="22"/>
                <w:highlight w:val="yellow"/>
              </w:rPr>
            </w:pPr>
          </w:p>
          <w:p w14:paraId="354C11CA" w14:textId="1D4FF9E1" w:rsidR="00AA1FE4" w:rsidRPr="00D92E6E" w:rsidRDefault="00AA1FE4" w:rsidP="18ED1FF1">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1455C737">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57"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41" w:type="dxa"/>
            <w:gridSpan w:val="8"/>
          </w:tcPr>
          <w:p w14:paraId="02FDAC72" w14:textId="19D75208" w:rsidR="00B13739" w:rsidRPr="00D92E6E" w:rsidRDefault="00E02A14"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1455C737">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57"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41"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1455C737">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57"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41"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1455C737">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57"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41" w:type="dxa"/>
            <w:gridSpan w:val="8"/>
          </w:tcPr>
          <w:p w14:paraId="58023786" w14:textId="1B2D1517" w:rsidR="00B13739" w:rsidRPr="00D92E6E" w:rsidRDefault="00E02A14"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F6698A" w:rsidRPr="008D0637" w14:paraId="7C64973F" w14:textId="77777777" w:rsidTr="1455C737">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98"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1455C737">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1455C737">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98"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1455C737">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44518E6A" w:rsidR="00F6698A" w:rsidRPr="00544DD4" w:rsidRDefault="289DA271" w:rsidP="31B4ACA1">
            <w:pPr>
              <w:pStyle w:val="paragraph"/>
              <w:spacing w:before="0" w:beforeAutospacing="0" w:after="0" w:afterAutospacing="0"/>
              <w:jc w:val="both"/>
              <w:textAlignment w:val="baseline"/>
              <w:rPr>
                <w:rStyle w:val="normaltextrun"/>
                <w:sz w:val="22"/>
                <w:szCs w:val="22"/>
              </w:rPr>
            </w:pPr>
            <w:r w:rsidRPr="31B4ACA1">
              <w:rPr>
                <w:rStyle w:val="normaltextrun"/>
                <w:sz w:val="22"/>
                <w:szCs w:val="22"/>
              </w:rPr>
              <w:t>4</w:t>
            </w:r>
            <w:r w:rsidR="0E38D209" w:rsidRPr="31B4ACA1">
              <w:rPr>
                <w:rStyle w:val="normaltextrun"/>
                <w:sz w:val="22"/>
                <w:szCs w:val="22"/>
              </w:rPr>
              <w:t>5 proc.</w:t>
            </w:r>
            <w:r w:rsidR="5E9D768E" w:rsidRPr="31B4ACA1">
              <w:rPr>
                <w:rStyle w:val="normaltextrun"/>
                <w:sz w:val="22"/>
                <w:szCs w:val="22"/>
              </w:rPr>
              <w:t xml:space="preserve"> </w:t>
            </w:r>
            <w:r w:rsidR="007E6A61" w:rsidRPr="31B4ACA1">
              <w:rPr>
                <w:rStyle w:val="normaltextrun"/>
                <w:sz w:val="22"/>
                <w:szCs w:val="22"/>
              </w:rPr>
              <w:t xml:space="preserve">nuo fiksuotojo </w:t>
            </w:r>
            <w:r w:rsidR="00100DEB" w:rsidRPr="31B4ACA1">
              <w:rPr>
                <w:rStyle w:val="normaltextrun"/>
                <w:sz w:val="22"/>
                <w:szCs w:val="22"/>
              </w:rPr>
              <w:t>vieneto įkainio</w:t>
            </w:r>
            <w:r w:rsidR="2C7B0F39" w:rsidRPr="31B4ACA1">
              <w:rPr>
                <w:rStyle w:val="normaltextrun"/>
                <w:sz w:val="22"/>
                <w:szCs w:val="22"/>
              </w:rPr>
              <w:t xml:space="preserve"> </w:t>
            </w:r>
            <w:r w:rsidR="09944DF9" w:rsidRPr="31B4ACA1">
              <w:rPr>
                <w:rStyle w:val="normaltextrun"/>
                <w:sz w:val="22"/>
                <w:szCs w:val="22"/>
              </w:rPr>
              <w:t>nurodyto 2.7 papunktyje</w:t>
            </w:r>
          </w:p>
        </w:tc>
      </w:tr>
      <w:tr w:rsidR="00F6698A" w:rsidRPr="008D0637" w14:paraId="026123BE" w14:textId="77777777" w:rsidTr="1455C737">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98"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1455C737">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188A64DF" w:rsidR="00F6698A" w:rsidRPr="00544DD4" w:rsidRDefault="2F74B514" w:rsidP="4C907220">
            <w:pPr>
              <w:pStyle w:val="paragraph"/>
              <w:tabs>
                <w:tab w:val="num" w:pos="400"/>
              </w:tabs>
              <w:spacing w:before="0" w:beforeAutospacing="0" w:after="0" w:afterAutospacing="0"/>
              <w:jc w:val="both"/>
              <w:textAlignment w:val="baseline"/>
              <w:rPr>
                <w:rFonts w:ascii="Segoe UI" w:hAnsi="Segoe UI" w:cs="Segoe UI"/>
                <w:sz w:val="18"/>
                <w:szCs w:val="18"/>
              </w:rPr>
            </w:pPr>
            <w:r w:rsidRPr="4C907220">
              <w:rPr>
                <w:rStyle w:val="normaltextrun"/>
                <w:sz w:val="22"/>
                <w:szCs w:val="22"/>
              </w:rPr>
              <w:t>5</w:t>
            </w:r>
            <w:r w:rsidR="17949F70" w:rsidRPr="4C907220">
              <w:rPr>
                <w:rStyle w:val="normaltextrun"/>
                <w:sz w:val="22"/>
                <w:szCs w:val="22"/>
              </w:rPr>
              <w:t>5 proc. </w:t>
            </w:r>
            <w:r w:rsidR="00100DEB" w:rsidRPr="4C907220">
              <w:rPr>
                <w:rStyle w:val="normaltextrun"/>
                <w:sz w:val="22"/>
                <w:szCs w:val="22"/>
              </w:rPr>
              <w:t>nuo fiksuotojo vieneto įkainio</w:t>
            </w:r>
          </w:p>
        </w:tc>
      </w:tr>
      <w:tr w:rsidR="00F6698A" w:rsidRPr="008D0637" w14:paraId="3166D02B" w14:textId="77777777" w:rsidTr="1455C737">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1455C737">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1455C737">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Pr="0023081D" w:rsidRDefault="007B6EBD" w:rsidP="00F6698A">
            <w:pPr>
              <w:rPr>
                <w:rFonts w:ascii="Times New Roman" w:eastAsia="Times New Roman" w:hAnsi="Times New Roman" w:cs="Times New Roman"/>
                <w:i/>
                <w:iCs/>
              </w:rPr>
            </w:pPr>
            <w:r w:rsidRPr="0023081D">
              <w:rPr>
                <w:rFonts w:ascii="Times New Roman" w:eastAsia="Times New Roman" w:hAnsi="Times New Roman" w:cs="Times New Roman"/>
              </w:rPr>
              <w:t>Saulės elektrinių iki 500 kW (toliau – mažos galios saulės elektrinės) įrengimas</w:t>
            </w:r>
            <w:r w:rsidR="00D41FAC" w:rsidRPr="0023081D">
              <w:rPr>
                <w:rFonts w:ascii="Times New Roman" w:eastAsia="Times New Roman" w:hAnsi="Times New Roman" w:cs="Times New Roman"/>
              </w:rPr>
              <w:t xml:space="preserve"> (neapima jau pastatytos saulės elektrinės galios didinimo).</w:t>
            </w:r>
          </w:p>
        </w:tc>
      </w:tr>
      <w:tr w:rsidR="00F6698A" w:rsidRPr="009437C4" w14:paraId="21503FEB" w14:textId="77777777" w:rsidTr="1455C737">
        <w:trPr>
          <w:gridAfter w:val="1"/>
          <w:wAfter w:w="11" w:type="dxa"/>
          <w:trHeight w:val="300"/>
        </w:trPr>
        <w:tc>
          <w:tcPr>
            <w:tcW w:w="507"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3" w:type="dxa"/>
            <w:gridSpan w:val="15"/>
          </w:tcPr>
          <w:p w14:paraId="15846779" w14:textId="47F10345" w:rsidR="00F6698A" w:rsidRPr="0023081D" w:rsidRDefault="00F6698A" w:rsidP="00F6698A">
            <w:r w:rsidRPr="0023081D">
              <w:rPr>
                <w:rFonts w:ascii="Times New Roman" w:eastAsia="Times New Roman" w:hAnsi="Times New Roman" w:cs="Times New Roman"/>
                <w:b/>
                <w:bCs/>
              </w:rPr>
              <w:t>Galimi JP projektų pareiškėjai</w:t>
            </w:r>
          </w:p>
        </w:tc>
      </w:tr>
      <w:tr w:rsidR="00F6698A" w:rsidRPr="009437C4" w14:paraId="0748EAF2" w14:textId="77777777" w:rsidTr="1455C737">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06ED2DDC" w14:textId="7117E10B" w:rsidR="00321E09" w:rsidRPr="0023081D" w:rsidRDefault="2B0F0121" w:rsidP="0B2FB8A0">
            <w:pPr>
              <w:pStyle w:val="Sraopastraipa"/>
              <w:numPr>
                <w:ilvl w:val="0"/>
                <w:numId w:val="25"/>
              </w:numPr>
              <w:ind w:left="400"/>
              <w:jc w:val="both"/>
              <w:rPr>
                <w:rStyle w:val="normaltextrun"/>
                <w:rFonts w:ascii="Times New Roman" w:hAnsi="Times New Roman" w:cs="Times New Roman"/>
              </w:rPr>
            </w:pPr>
            <w:r w:rsidRPr="0023081D">
              <w:rPr>
                <w:rFonts w:ascii="Times New Roman" w:hAnsi="Times New Roman" w:cs="Times New Roman"/>
              </w:rPr>
              <w:t>Atsinaujinančių išteklių energ</w:t>
            </w:r>
            <w:r w:rsidR="42FC47C1" w:rsidRPr="0023081D">
              <w:rPr>
                <w:rFonts w:ascii="Times New Roman" w:hAnsi="Times New Roman" w:cs="Times New Roman"/>
              </w:rPr>
              <w:t>ijos</w:t>
            </w:r>
            <w:r w:rsidRPr="0023081D">
              <w:rPr>
                <w:rFonts w:ascii="Times New Roman" w:hAnsi="Times New Roman" w:cs="Times New Roman"/>
              </w:rPr>
              <w:t xml:space="preserve"> bendrijos (toliau</w:t>
            </w:r>
            <w:r w:rsidR="08F30378" w:rsidRPr="0023081D">
              <w:rPr>
                <w:rFonts w:ascii="Times New Roman" w:hAnsi="Times New Roman" w:cs="Times New Roman"/>
              </w:rPr>
              <w:t xml:space="preserve"> – </w:t>
            </w:r>
            <w:r w:rsidR="652675D2" w:rsidRPr="0023081D">
              <w:rPr>
                <w:rFonts w:ascii="Times New Roman" w:hAnsi="Times New Roman" w:cs="Times New Roman"/>
              </w:rPr>
              <w:t>AIEB</w:t>
            </w:r>
            <w:r w:rsidR="08F30378" w:rsidRPr="0023081D">
              <w:rPr>
                <w:rFonts w:ascii="Times New Roman" w:hAnsi="Times New Roman" w:cs="Times New Roman"/>
              </w:rPr>
              <w:t>)</w:t>
            </w:r>
            <w:r w:rsidR="49F126D6" w:rsidRPr="0023081D">
              <w:rPr>
                <w:rStyle w:val="normaltextrun"/>
                <w:rFonts w:ascii="Times New Roman" w:hAnsi="Times New Roman" w:cs="Times New Roman"/>
              </w:rPr>
              <w:t xml:space="preserve">;  </w:t>
            </w:r>
          </w:p>
          <w:p w14:paraId="506C57AE" w14:textId="4395F697" w:rsidR="00321E09" w:rsidRPr="0023081D" w:rsidRDefault="666F2F5F" w:rsidP="0B2FB8A0">
            <w:pPr>
              <w:pStyle w:val="Sraopastraipa"/>
              <w:numPr>
                <w:ilvl w:val="0"/>
                <w:numId w:val="25"/>
              </w:numPr>
              <w:ind w:left="400"/>
              <w:jc w:val="both"/>
              <w:rPr>
                <w:rStyle w:val="normaltextrun"/>
                <w:rFonts w:ascii="Times New Roman" w:hAnsi="Times New Roman" w:cs="Times New Roman"/>
              </w:rPr>
            </w:pPr>
            <w:r w:rsidRPr="0023081D">
              <w:rPr>
                <w:rFonts w:ascii="Times New Roman" w:hAnsi="Times New Roman" w:cs="Times New Roman"/>
              </w:rPr>
              <w:t>Piliečių energ</w:t>
            </w:r>
            <w:r w:rsidR="61E70E15" w:rsidRPr="0023081D">
              <w:rPr>
                <w:rFonts w:ascii="Times New Roman" w:hAnsi="Times New Roman" w:cs="Times New Roman"/>
              </w:rPr>
              <w:t>etikos bendrijos (toliau</w:t>
            </w:r>
            <w:r w:rsidR="6406F517" w:rsidRPr="0023081D">
              <w:rPr>
                <w:rFonts w:ascii="Times New Roman" w:hAnsi="Times New Roman" w:cs="Times New Roman"/>
              </w:rPr>
              <w:t xml:space="preserve"> – </w:t>
            </w:r>
            <w:r w:rsidR="652675D2" w:rsidRPr="0023081D">
              <w:rPr>
                <w:rFonts w:ascii="Times New Roman" w:hAnsi="Times New Roman" w:cs="Times New Roman"/>
              </w:rPr>
              <w:t>PEB</w:t>
            </w:r>
            <w:r w:rsidR="6406F517" w:rsidRPr="0023081D">
              <w:rPr>
                <w:rFonts w:ascii="Times New Roman" w:hAnsi="Times New Roman" w:cs="Times New Roman"/>
              </w:rPr>
              <w:t>)</w:t>
            </w:r>
            <w:r w:rsidR="5B19E70F" w:rsidRPr="0023081D">
              <w:rPr>
                <w:rStyle w:val="normaltextrun"/>
                <w:rFonts w:ascii="Times New Roman" w:hAnsi="Times New Roman" w:cs="Times New Roman"/>
              </w:rPr>
              <w:t xml:space="preserve">;  </w:t>
            </w:r>
          </w:p>
          <w:p w14:paraId="4661BA7E" w14:textId="346F1F28" w:rsidR="00F6698A" w:rsidRPr="0023081D" w:rsidRDefault="24C3BE2F" w:rsidP="0B2FB8A0">
            <w:pPr>
              <w:pStyle w:val="Sraopastraipa"/>
              <w:numPr>
                <w:ilvl w:val="0"/>
                <w:numId w:val="25"/>
              </w:numPr>
              <w:ind w:left="400"/>
              <w:jc w:val="both"/>
              <w:rPr>
                <w:rFonts w:ascii="Times New Roman" w:hAnsi="Times New Roman" w:cs="Times New Roman"/>
              </w:rPr>
            </w:pPr>
            <w:r w:rsidRPr="0023081D">
              <w:rPr>
                <w:rFonts w:ascii="Times New Roman" w:hAnsi="Times New Roman" w:cs="Times New Roman"/>
              </w:rPr>
              <w:t>P</w:t>
            </w:r>
            <w:r w:rsidR="02100819" w:rsidRPr="0023081D">
              <w:rPr>
                <w:rFonts w:ascii="Times New Roman" w:hAnsi="Times New Roman" w:cs="Times New Roman"/>
              </w:rPr>
              <w:t>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w:t>
            </w:r>
          </w:p>
        </w:tc>
      </w:tr>
      <w:tr w:rsidR="00F6698A" w14:paraId="55776F26" w14:textId="77777777" w:rsidTr="1455C737">
        <w:trPr>
          <w:gridAfter w:val="1"/>
          <w:wAfter w:w="11" w:type="dxa"/>
          <w:trHeight w:val="356"/>
        </w:trPr>
        <w:tc>
          <w:tcPr>
            <w:tcW w:w="507"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3"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1455C737">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343FA773" w:rsidR="00D85044" w:rsidRDefault="00000000"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000000"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1455C737">
        <w:trPr>
          <w:gridAfter w:val="1"/>
          <w:wAfter w:w="11" w:type="dxa"/>
          <w:trHeight w:val="356"/>
        </w:trPr>
        <w:tc>
          <w:tcPr>
            <w:tcW w:w="507"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3"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1455C737">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00A77D1">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1455C737">
        <w:trPr>
          <w:gridAfter w:val="1"/>
          <w:wAfter w:w="11" w:type="dxa"/>
          <w:trHeight w:val="321"/>
        </w:trPr>
        <w:tc>
          <w:tcPr>
            <w:tcW w:w="507"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3"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1455C737">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1455C737">
        <w:trPr>
          <w:gridAfter w:val="1"/>
          <w:wAfter w:w="11" w:type="dxa"/>
          <w:trHeight w:val="244"/>
        </w:trPr>
        <w:tc>
          <w:tcPr>
            <w:tcW w:w="507"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1455C737">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4CB50350">
            <w:pPr>
              <w:pStyle w:val="Sraopastraipa"/>
              <w:numPr>
                <w:ilvl w:val="0"/>
                <w:numId w:val="26"/>
              </w:numPr>
              <w:ind w:left="400"/>
              <w:jc w:val="both"/>
              <w:rPr>
                <w:rFonts w:ascii="Times New Roman" w:hAnsi="Times New Roman" w:cs="Times New Roman"/>
              </w:rPr>
            </w:pPr>
            <w:r w:rsidRPr="4CB50350">
              <w:rPr>
                <w:rFonts w:ascii="Times New Roman" w:eastAsia="Times New Roman" w:hAnsi="Times New Roman" w:cs="Times New Roman"/>
              </w:rPr>
              <w:t>Pagal vieną kvietimą teikti paraiškas vienas JP projekto pareiškėjas gali teikti tik vieną</w:t>
            </w:r>
            <w:r w:rsidR="00BF59ED" w:rsidRPr="4CB50350">
              <w:rPr>
                <w:rFonts w:ascii="Times New Roman" w:eastAsia="Times New Roman" w:hAnsi="Times New Roman" w:cs="Times New Roman"/>
              </w:rPr>
              <w:t xml:space="preserve"> </w:t>
            </w:r>
            <w:r w:rsidR="0012397F" w:rsidRPr="4CB50350">
              <w:rPr>
                <w:rFonts w:ascii="Times New Roman" w:eastAsia="Times New Roman" w:hAnsi="Times New Roman" w:cs="Times New Roman"/>
              </w:rPr>
              <w:t xml:space="preserve">paraišką. </w:t>
            </w:r>
            <w:r w:rsidR="008651D7" w:rsidRPr="4CB50350">
              <w:rPr>
                <w:rFonts w:ascii="Times New Roman" w:eastAsia="Times New Roman" w:hAnsi="Times New Roman" w:cs="Times New Roman"/>
              </w:rPr>
              <w:t>JP projekto p</w:t>
            </w:r>
            <w:r w:rsidR="0012397F" w:rsidRPr="4CB50350">
              <w:rPr>
                <w:rFonts w:ascii="Times New Roman" w:eastAsia="Times New Roman" w:hAnsi="Times New Roman" w:cs="Times New Roman"/>
              </w:rPr>
              <w:t>areiškėjas paraiškoje gali nurodyti kelis nekilnojamojo turto objektus, kuriuose siekia įrengti mažos galios saulės elektrinę</w:t>
            </w:r>
            <w:r w:rsidR="00FA21DC" w:rsidRPr="4CB50350">
              <w:rPr>
                <w:rFonts w:ascii="Times New Roman" w:eastAsia="Times New Roman" w:hAnsi="Times New Roman" w:cs="Times New Roman"/>
              </w:rPr>
              <w:t xml:space="preserve"> (neapima jau pastatytos saulės elektrinės galios didinimo)</w:t>
            </w:r>
            <w:r w:rsidR="0012397F" w:rsidRPr="4CB50350">
              <w:rPr>
                <w:rFonts w:ascii="Times New Roman" w:eastAsia="Times New Roman" w:hAnsi="Times New Roman" w:cs="Times New Roman"/>
              </w:rPr>
              <w:t xml:space="preserve">, jei bendra planuojamų įrengti saulės elektrinių įrengtoji galia ne didesnė nei 500 kW;  </w:t>
            </w:r>
            <w:r w:rsidR="00F6698A" w:rsidRPr="4CB50350">
              <w:rPr>
                <w:rFonts w:ascii="Times New Roman" w:hAnsi="Times New Roman" w:cs="Times New Roman"/>
              </w:rPr>
              <w:t xml:space="preserve"> </w:t>
            </w:r>
          </w:p>
          <w:p w14:paraId="08CEC194" w14:textId="77777777" w:rsidR="0012397F" w:rsidRDefault="0012397F" w:rsidP="4CB50350">
            <w:pPr>
              <w:pStyle w:val="Sraopastraipa"/>
              <w:numPr>
                <w:ilvl w:val="0"/>
                <w:numId w:val="26"/>
              </w:numPr>
              <w:ind w:left="400"/>
              <w:jc w:val="both"/>
              <w:rPr>
                <w:rFonts w:ascii="Times New Roman" w:hAnsi="Times New Roman" w:cs="Times New Roman"/>
              </w:rPr>
            </w:pPr>
            <w:r w:rsidRPr="4CB50350">
              <w:rPr>
                <w:rFonts w:ascii="Times New Roman" w:hAnsi="Times New Roman" w:cs="Times New Roman"/>
              </w:rPr>
              <w:t>Partneriai nėra galimi</w:t>
            </w:r>
            <w:r w:rsidR="00D6122B" w:rsidRPr="4CB50350">
              <w:rPr>
                <w:rFonts w:ascii="Times New Roman" w:hAnsi="Times New Roman" w:cs="Times New Roman"/>
              </w:rPr>
              <w:t>;</w:t>
            </w:r>
          </w:p>
          <w:p w14:paraId="6C184D0E" w14:textId="626AB6B4" w:rsidR="00D6122B" w:rsidRPr="0023081D" w:rsidRDefault="5E692CD4" w:rsidP="0B2FB8A0">
            <w:pPr>
              <w:pStyle w:val="Sraopastraipa"/>
              <w:numPr>
                <w:ilvl w:val="0"/>
                <w:numId w:val="26"/>
              </w:numPr>
              <w:ind w:left="400"/>
              <w:jc w:val="both"/>
              <w:rPr>
                <w:rFonts w:ascii="Times New Roman" w:hAnsi="Times New Roman" w:cs="Times New Roman"/>
              </w:rPr>
            </w:pPr>
            <w:r w:rsidRPr="0023081D">
              <w:rPr>
                <w:rFonts w:ascii="Times New Roman" w:hAnsi="Times New Roman" w:cs="Times New Roman"/>
              </w:rPr>
              <w:lastRenderedPageBreak/>
              <w:t xml:space="preserve">JP projektas įgyvendinamas </w:t>
            </w:r>
            <w:r w:rsidR="2CDEABBF" w:rsidRPr="0023081D">
              <w:rPr>
                <w:rFonts w:ascii="Times New Roman" w:hAnsi="Times New Roman" w:cs="Times New Roman"/>
              </w:rPr>
              <w:t xml:space="preserve">JP projekto </w:t>
            </w:r>
            <w:r w:rsidRPr="0023081D">
              <w:rPr>
                <w:rFonts w:ascii="Times New Roman" w:hAnsi="Times New Roman" w:cs="Times New Roman"/>
              </w:rPr>
              <w:t>pareiškėjo nuosavybės teise ar kitais teisėtais pagrindais ne mažiau kaip 5 metus po JP projekto finansavimo pabaigos valdomame nekilnojamajame turte.</w:t>
            </w:r>
            <w:r w:rsidR="3DB607CA" w:rsidRPr="0023081D">
              <w:rPr>
                <w:rFonts w:ascii="Times New Roman" w:eastAsia="Times New Roman" w:hAnsi="Times New Roman" w:cs="Times New Roman"/>
                <w:color w:val="000000" w:themeColor="text1"/>
              </w:rPr>
              <w:t xml:space="preserve"> </w:t>
            </w:r>
            <w:r w:rsidRPr="0023081D">
              <w:rPr>
                <w:rFonts w:ascii="Times New Roman" w:hAnsi="Times New Roman" w:cs="Times New Roman"/>
              </w:rPr>
              <w:t xml:space="preserve"> Nuosavybės teisė ar kiti teisėto valdymo pagrindai privalo būti registruoti Nekilnojamojo turto registre</w:t>
            </w:r>
            <w:r w:rsidR="1F5638C0" w:rsidRPr="0023081D">
              <w:rPr>
                <w:rFonts w:ascii="Times New Roman" w:hAnsi="Times New Roman" w:cs="Times New Roman"/>
              </w:rPr>
              <w:t>;</w:t>
            </w:r>
          </w:p>
          <w:p w14:paraId="58B4B746" w14:textId="77777777" w:rsidR="00751F06" w:rsidRPr="0023081D" w:rsidRDefault="4CD08CC3" w:rsidP="4CB50350">
            <w:pPr>
              <w:pStyle w:val="Sraopastraipa"/>
              <w:numPr>
                <w:ilvl w:val="0"/>
                <w:numId w:val="26"/>
              </w:numPr>
              <w:ind w:left="400"/>
              <w:jc w:val="both"/>
              <w:rPr>
                <w:rFonts w:ascii="Times New Roman" w:hAnsi="Times New Roman" w:cs="Times New Roman"/>
              </w:rPr>
            </w:pPr>
            <w:r w:rsidRPr="0023081D">
              <w:rPr>
                <w:rFonts w:ascii="Times New Roman" w:hAnsi="Times New Roman" w:cs="Times New Roman"/>
              </w:rPr>
              <w:t>Finansavimas neteikiamas JP projektams, vykdomiems ne Lietuvos Respublikos teritorijoje;</w:t>
            </w:r>
          </w:p>
          <w:p w14:paraId="5105946F" w14:textId="7980A34B" w:rsidR="2D7C5486" w:rsidRDefault="5E4F4AAD" w:rsidP="4CB50350">
            <w:pPr>
              <w:pStyle w:val="Sraopastraipa"/>
              <w:numPr>
                <w:ilvl w:val="0"/>
                <w:numId w:val="26"/>
              </w:numPr>
              <w:ind w:left="400"/>
              <w:jc w:val="both"/>
              <w:rPr>
                <w:rFonts w:ascii="Times New Roman" w:hAnsi="Times New Roman" w:cs="Times New Roman"/>
              </w:rPr>
            </w:pPr>
            <w:r w:rsidRPr="0023081D">
              <w:rPr>
                <w:rFonts w:ascii="Times New Roman" w:hAnsi="Times New Roman" w:cs="Times New Roman"/>
              </w:rPr>
              <w:t>Finansavimas nėra skiriamas JP projektams, kai saulės elektrinės įsigyjamos iš kitų asmenų, kurie jas stato ir eksploatuoja</w:t>
            </w:r>
            <w:r w:rsidRPr="18ED1FF1">
              <w:rPr>
                <w:rFonts w:ascii="Times New Roman" w:hAnsi="Times New Roman" w:cs="Times New Roman"/>
              </w:rPr>
              <w:t xml:space="preserve"> vadovaudamiesi Lietuvos Respublikos atsinaujinančių išteklių energetikos įstatymo 20</w:t>
            </w:r>
            <w:r w:rsidRPr="18ED1FF1">
              <w:rPr>
                <w:rFonts w:ascii="Times New Roman" w:hAnsi="Times New Roman" w:cs="Times New Roman"/>
                <w:vertAlign w:val="superscript"/>
              </w:rPr>
              <w:t>1</w:t>
            </w:r>
            <w:r w:rsidRPr="18ED1FF1">
              <w:rPr>
                <w:rFonts w:ascii="Times New Roman" w:hAnsi="Times New Roman" w:cs="Times New Roman"/>
              </w:rPr>
              <w:t xml:space="preserve"> straipsnio 8 dalimi.</w:t>
            </w:r>
          </w:p>
          <w:p w14:paraId="3B739B03" w14:textId="305BF48B" w:rsidR="117553A5" w:rsidRDefault="0054DFEC" w:rsidP="18ED1FF1">
            <w:pPr>
              <w:pStyle w:val="Sraopastraipa"/>
              <w:numPr>
                <w:ilvl w:val="0"/>
                <w:numId w:val="26"/>
              </w:numPr>
              <w:ind w:left="400"/>
              <w:jc w:val="both"/>
              <w:rPr>
                <w:rFonts w:ascii="Times New Roman" w:eastAsia="Times New Roman" w:hAnsi="Times New Roman" w:cs="Times New Roman"/>
                <w:color w:val="000000" w:themeColor="text1"/>
              </w:rPr>
            </w:pPr>
            <w:r w:rsidRPr="1455C737">
              <w:rPr>
                <w:rFonts w:ascii="Times New Roman" w:eastAsia="Times New Roman" w:hAnsi="Times New Roman" w:cs="Times New Roman"/>
                <w:color w:val="000000" w:themeColor="text1"/>
              </w:rPr>
              <w:t>JP projektų pareiškėjai gali įsirengti didesnės galios saulės elektrinę, nei buvo patvirtinta paraiškoje, tačiau įrengtos saulės elektrinės galia negali viršyti 500 kW, o išlaidos tokiu atveju apmokamos už paraiškoje patvirtintą galią.</w:t>
            </w:r>
            <w:r w:rsidR="605783B7" w:rsidRPr="1455C737">
              <w:rPr>
                <w:rFonts w:ascii="Times New Roman" w:eastAsia="Times New Roman" w:hAnsi="Times New Roman" w:cs="Times New Roman"/>
                <w:color w:val="000000" w:themeColor="text1"/>
              </w:rPr>
              <w:t xml:space="preserve"> Kai JP projekto vykdytojas įsirengia mažesnės galios saulės elektrinę, nei buvo patvirtinta paraiškoje, finansuojama suma už įsirengtą (ne paraiškoje patvirtintą) galią.</w:t>
            </w:r>
          </w:p>
          <w:p w14:paraId="64294C2D" w14:textId="04E5AB6E" w:rsidR="5DC28E61" w:rsidRDefault="5DC28E61" w:rsidP="5DC28E61">
            <w:pPr>
              <w:pStyle w:val="Sraopastraipa"/>
              <w:ind w:left="400"/>
              <w:jc w:val="both"/>
              <w:rPr>
                <w:rFonts w:ascii="Times New Roman" w:hAnsi="Times New Roman" w:cs="Times New Roman"/>
              </w:rPr>
            </w:pPr>
          </w:p>
          <w:p w14:paraId="7970FF2A" w14:textId="77777777" w:rsidR="00401DB2" w:rsidRDefault="00401DB2" w:rsidP="4CB50350">
            <w:pPr>
              <w:ind w:left="400"/>
              <w:jc w:val="both"/>
              <w:rPr>
                <w:rFonts w:ascii="Times New Roman" w:hAnsi="Times New Roman" w:cs="Times New Roman"/>
              </w:rPr>
            </w:pPr>
          </w:p>
          <w:p w14:paraId="20F1AE9D" w14:textId="77777777" w:rsidR="00401DB2" w:rsidRPr="004C6182" w:rsidRDefault="00401DB2" w:rsidP="4CB50350">
            <w:pPr>
              <w:ind w:left="400"/>
              <w:jc w:val="both"/>
              <w:rPr>
                <w:rFonts w:ascii="Times New Roman" w:hAnsi="Times New Roman" w:cs="Times New Roman"/>
                <w:b/>
                <w:bCs/>
              </w:rPr>
            </w:pPr>
            <w:r w:rsidRPr="4CB50350">
              <w:rPr>
                <w:rFonts w:ascii="Times New Roman" w:hAnsi="Times New Roman" w:cs="Times New Roman"/>
                <w:b/>
                <w:bCs/>
              </w:rPr>
              <w:t>Išlaidų tinkamumo reikalavimai</w:t>
            </w:r>
            <w:r w:rsidR="00544DD4" w:rsidRPr="4CB50350">
              <w:rPr>
                <w:rFonts w:ascii="Times New Roman" w:hAnsi="Times New Roman" w:cs="Times New Roman"/>
                <w:b/>
                <w:bCs/>
              </w:rPr>
              <w:t>:</w:t>
            </w:r>
          </w:p>
          <w:p w14:paraId="3E971968" w14:textId="77777777" w:rsidR="00963371" w:rsidRDefault="00963371" w:rsidP="00963371">
            <w:pPr>
              <w:pStyle w:val="Sraopastraipa"/>
              <w:numPr>
                <w:ilvl w:val="0"/>
                <w:numId w:val="26"/>
              </w:numPr>
              <w:ind w:left="400"/>
              <w:jc w:val="both"/>
              <w:rPr>
                <w:rFonts w:ascii="Times New Roman" w:hAnsi="Times New Roman" w:cs="Times New Roman"/>
              </w:rPr>
            </w:pPr>
            <w:r w:rsidRPr="16414C14">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45B6836C" w14:textId="77777777" w:rsidR="00963371" w:rsidRDefault="00963371" w:rsidP="00963371">
            <w:pPr>
              <w:pStyle w:val="Sraopastraipa"/>
              <w:numPr>
                <w:ilvl w:val="0"/>
                <w:numId w:val="26"/>
              </w:numPr>
              <w:ind w:left="400"/>
              <w:jc w:val="both"/>
              <w:rPr>
                <w:rFonts w:ascii="Times New Roman" w:hAnsi="Times New Roman" w:cs="Times New Roman"/>
              </w:rPr>
            </w:pPr>
            <w:r w:rsidRPr="16414C14">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 Įranga ir susiję komponentai turi būti nauji ir nenaudoti;</w:t>
            </w:r>
          </w:p>
          <w:p w14:paraId="05DC9B82" w14:textId="77777777" w:rsidR="00963371" w:rsidRDefault="00963371" w:rsidP="00963371">
            <w:pPr>
              <w:pStyle w:val="Sraopastraipa"/>
              <w:numPr>
                <w:ilvl w:val="0"/>
                <w:numId w:val="26"/>
              </w:numPr>
              <w:ind w:left="400"/>
              <w:jc w:val="both"/>
              <w:rPr>
                <w:rFonts w:ascii="Times New Roman" w:hAnsi="Times New Roman" w:cs="Times New Roman"/>
              </w:rPr>
            </w:pPr>
            <w:r w:rsidRPr="0B024741">
              <w:rPr>
                <w:rFonts w:ascii="Times New Roman" w:hAnsi="Times New Roman" w:cs="Times New Roman"/>
              </w:rPr>
              <w:t>Tinkamos finansuoti JP projekto išlaidos turi būti patirtos ne anksčiau paraiškos pateikimo JP vykdytojui (viešajai įstaigai Lietuvos energetikos agentūrai, toliau – LEA) dienos, tačiau ne vėliau kaip iki LEA rašte dėl sprendimo skirti finansavimą JP projekto (toliau – sprendimas dėl finansavimo) veiklų įgyvendinimo pabaigos, t. y. ne vėliau kaip iki 2026 m. sausio 31 d.(</w:t>
            </w:r>
            <w:r w:rsidRPr="0B024741">
              <w:rPr>
                <w:rFonts w:ascii="Times New Roman" w:eastAsia="Times New Roman" w:hAnsi="Times New Roman" w:cs="Times New Roman"/>
              </w:rPr>
              <w:t>taikoma paraiškoms, kurioms finansavimas skiriamas taikant</w:t>
            </w:r>
            <w:r w:rsidRPr="0B024741">
              <w:rPr>
                <w:rFonts w:ascii="Times New Roman" w:eastAsia="Times New Roman" w:hAnsi="Times New Roman" w:cs="Times New Roman"/>
                <w:color w:val="000000" w:themeColor="text1"/>
              </w:rPr>
              <w:t xml:space="preserve"> Reglamentą (ES) Nr. 651/2014</w:t>
            </w:r>
            <w:r w:rsidRPr="0B024741">
              <w:rPr>
                <w:rFonts w:ascii="Times New Roman" w:eastAsia="Times New Roman" w:hAnsi="Times New Roman" w:cs="Times New Roman"/>
              </w:rPr>
              <w:t>)</w:t>
            </w:r>
            <w:r w:rsidRPr="0B024741">
              <w:rPr>
                <w:rFonts w:ascii="Times New Roman" w:hAnsi="Times New Roman" w:cs="Times New Roman"/>
              </w:rPr>
              <w:t>;</w:t>
            </w:r>
          </w:p>
          <w:p w14:paraId="7B467276" w14:textId="77777777" w:rsidR="00963371" w:rsidRDefault="00963371" w:rsidP="00963371">
            <w:pPr>
              <w:pStyle w:val="Sraopastraipa"/>
              <w:numPr>
                <w:ilvl w:val="0"/>
                <w:numId w:val="26"/>
              </w:numPr>
              <w:ind w:left="400"/>
              <w:jc w:val="both"/>
              <w:rPr>
                <w:rFonts w:ascii="Times New Roman" w:hAnsi="Times New Roman" w:cs="Times New Roman"/>
              </w:rPr>
            </w:pPr>
            <w:r w:rsidRPr="0B024741">
              <w:rPr>
                <w:rFonts w:ascii="Times New Roman" w:hAnsi="Times New Roman" w:cs="Times New Roman"/>
              </w:rPr>
              <w:t>Jeigu JP projektas, kuriam prašoma finansavimo, pradedamas įgyvendinti iki paraiškos pateikimo LEA dienos (pasirašoma kvietimo 2.6 papunkčio 8 dalyje išvardytų komponentų pirkimo–pardavimo sutartis arba pradedami montavimo darbai), visas JP projektas tampa netinkamas ir jam finansavimas neskiriamas (</w:t>
            </w:r>
            <w:r w:rsidRPr="0B024741">
              <w:rPr>
                <w:rFonts w:ascii="Times New Roman" w:eastAsia="Times New Roman" w:hAnsi="Times New Roman" w:cs="Times New Roman"/>
              </w:rPr>
              <w:t>taikoma paraiškoms, kurioms finansavimas skiriamas taikant</w:t>
            </w:r>
            <w:r w:rsidRPr="0B024741">
              <w:rPr>
                <w:rFonts w:ascii="Times New Roman" w:eastAsia="Times New Roman" w:hAnsi="Times New Roman" w:cs="Times New Roman"/>
                <w:color w:val="000000" w:themeColor="text1"/>
              </w:rPr>
              <w:t xml:space="preserve"> Reglamentą (ES) Nr. 651/2014</w:t>
            </w:r>
            <w:r w:rsidRPr="0B024741">
              <w:rPr>
                <w:rFonts w:ascii="Times New Roman" w:eastAsia="Times New Roman" w:hAnsi="Times New Roman" w:cs="Times New Roman"/>
              </w:rPr>
              <w:t>)</w:t>
            </w:r>
            <w:r w:rsidRPr="0B024741">
              <w:rPr>
                <w:rFonts w:ascii="Times New Roman" w:hAnsi="Times New Roman" w:cs="Times New Roman"/>
              </w:rPr>
              <w:t xml:space="preserve">. </w:t>
            </w:r>
          </w:p>
          <w:p w14:paraId="58A20776" w14:textId="77777777" w:rsidR="00963371" w:rsidRDefault="00963371" w:rsidP="00963371">
            <w:pPr>
              <w:pStyle w:val="Sraopastraipa"/>
              <w:numPr>
                <w:ilvl w:val="0"/>
                <w:numId w:val="26"/>
              </w:numPr>
              <w:ind w:left="400"/>
              <w:jc w:val="both"/>
              <w:rPr>
                <w:rFonts w:ascii="Times New Roman" w:hAnsi="Times New Roman" w:cs="Times New Roman"/>
              </w:rPr>
            </w:pPr>
            <w:r w:rsidRPr="0B024741">
              <w:rPr>
                <w:rFonts w:ascii="Times New Roman" w:hAnsi="Times New Roman" w:cs="Times New Roman"/>
              </w:rPr>
              <w:t xml:space="preserve"> JP projektas gali būti pradėtas įgyvendinti ir nuo 2023 m. birželio 22 d., tačiau ne vėliau kaip iki LEA sprendime dėl finansavimo nurodytos JP projekto veiklų įgyvendinimo pabaigos, t. y. ne vėliau kaip iki 2026 m. sausio 31 d.(taikoma paraiškoms, kurioms finansavimas skiriamas taikant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rPr>
              <w:t xml:space="preserve"> reglamentus);</w:t>
            </w:r>
          </w:p>
          <w:p w14:paraId="5B05179A" w14:textId="77777777" w:rsidR="00963371" w:rsidRPr="009177F8" w:rsidRDefault="00963371" w:rsidP="00963371">
            <w:pPr>
              <w:pStyle w:val="Sraopastraipa"/>
              <w:numPr>
                <w:ilvl w:val="0"/>
                <w:numId w:val="26"/>
              </w:numPr>
              <w:ind w:left="400"/>
              <w:jc w:val="both"/>
              <w:rPr>
                <w:rFonts w:ascii="Times New Roman" w:hAnsi="Times New Roman" w:cs="Times New Roman"/>
              </w:rPr>
            </w:pPr>
            <w:r w:rsidRPr="0B024741">
              <w:rPr>
                <w:rFonts w:ascii="Times New Roman" w:hAnsi="Times New Roman" w:cs="Times New Roman"/>
              </w:rPr>
              <w:t>Kai finansavimas skiriamas pagal Reglamentą (ES) Nr. 651/2014, nuosavo įnašo finansavimo šaltinis negali būti viešosios lėšos  (pvz., paskola iš viešosiomis lėšomis finansuojamų finansinių priemonių), jeigu dėl to būtų viršytas Reglamento (ES) Nr. 651/2014 41 straipsnyje nustatytas didžiausias JP projekto pagalbos intensyvumas;</w:t>
            </w:r>
          </w:p>
          <w:p w14:paraId="6D6751B3" w14:textId="77777777" w:rsidR="00963371" w:rsidRDefault="00963371" w:rsidP="00963371">
            <w:pPr>
              <w:pStyle w:val="Sraopastraipa"/>
              <w:numPr>
                <w:ilvl w:val="0"/>
                <w:numId w:val="26"/>
              </w:numPr>
              <w:ind w:left="400"/>
              <w:jc w:val="both"/>
              <w:rPr>
                <w:rFonts w:ascii="Times New Roman" w:hAnsi="Times New Roman" w:cs="Times New Roman"/>
              </w:rPr>
            </w:pPr>
            <w:r w:rsidRPr="16414C14">
              <w:rPr>
                <w:rFonts w:ascii="Times New Roman" w:hAnsi="Times New Roman" w:cs="Times New Roman"/>
              </w:rPr>
              <w:t>Pridėtinės vertės mokestis yra netinkamos finansuoti JP projekto išlaidos;</w:t>
            </w:r>
          </w:p>
          <w:p w14:paraId="2FB6294E" w14:textId="77777777" w:rsidR="00963371" w:rsidRDefault="00963371" w:rsidP="00963371">
            <w:pPr>
              <w:pStyle w:val="Sraopastraipa"/>
              <w:numPr>
                <w:ilvl w:val="0"/>
                <w:numId w:val="26"/>
              </w:numPr>
              <w:ind w:left="400"/>
              <w:jc w:val="both"/>
              <w:rPr>
                <w:rFonts w:ascii="Times New Roman" w:hAnsi="Times New Roman" w:cs="Times New Roman"/>
              </w:rPr>
            </w:pPr>
            <w:r w:rsidRPr="16414C14">
              <w:rPr>
                <w:rFonts w:ascii="Times New Roman" w:hAnsi="Times New Roman" w:cs="Times New Roman"/>
              </w:rPr>
              <w:t>JP projektų viešinimo išlaidos yra netinkamos finansuoti išlaidos;</w:t>
            </w:r>
          </w:p>
          <w:p w14:paraId="7A5B50C0" w14:textId="77777777" w:rsidR="00963371" w:rsidRDefault="00963371" w:rsidP="00963371">
            <w:pPr>
              <w:pStyle w:val="Sraopastraipa"/>
              <w:numPr>
                <w:ilvl w:val="0"/>
                <w:numId w:val="26"/>
              </w:numPr>
              <w:ind w:left="400"/>
              <w:jc w:val="both"/>
              <w:rPr>
                <w:rFonts w:ascii="Times New Roman" w:hAnsi="Times New Roman" w:cs="Times New Roman"/>
              </w:rPr>
            </w:pPr>
            <w:r w:rsidRPr="16414C14">
              <w:rPr>
                <w:rFonts w:ascii="Times New Roman" w:hAnsi="Times New Roman" w:cs="Times New Roman"/>
              </w:rPr>
              <w:t>JP projektų vykdytojams projekto administravimo išlaidos yra netinkamos finansuoti išlaidos.</w:t>
            </w:r>
          </w:p>
          <w:p w14:paraId="496FA99F" w14:textId="1C35D787" w:rsidR="00865AB9" w:rsidRPr="00544DD4" w:rsidRDefault="00963371" w:rsidP="00963371">
            <w:pPr>
              <w:pStyle w:val="Sraopastraipa"/>
              <w:numPr>
                <w:ilvl w:val="0"/>
                <w:numId w:val="26"/>
              </w:numPr>
              <w:ind w:left="400"/>
              <w:jc w:val="both"/>
              <w:rPr>
                <w:rFonts w:ascii="Times New Roman" w:hAnsi="Times New Roman" w:cs="Times New Roman"/>
              </w:rPr>
            </w:pPr>
            <w:r w:rsidRPr="16414C14">
              <w:rPr>
                <w:rFonts w:ascii="Times New Roman" w:hAnsi="Times New Roman" w:cs="Times New Roman"/>
              </w:rPr>
              <w:t>Kryžminis finansavimas netaikomas.</w:t>
            </w:r>
          </w:p>
        </w:tc>
      </w:tr>
      <w:tr w:rsidR="00F6698A" w:rsidRPr="008D0637" w14:paraId="06730FAE" w14:textId="77777777" w:rsidTr="1455C737">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1455C737">
        <w:trPr>
          <w:gridAfter w:val="1"/>
          <w:wAfter w:w="11" w:type="dxa"/>
          <w:trHeight w:val="300"/>
        </w:trPr>
        <w:tc>
          <w:tcPr>
            <w:tcW w:w="507" w:type="dxa"/>
            <w:vMerge/>
          </w:tcPr>
          <w:p w14:paraId="22B352F6" w14:textId="77777777" w:rsidR="00F6698A" w:rsidRPr="008D0637" w:rsidRDefault="00F6698A" w:rsidP="00F6698A">
            <w:pPr>
              <w:pStyle w:val="Sraopastraipa"/>
              <w:numPr>
                <w:ilvl w:val="0"/>
                <w:numId w:val="9"/>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1455C737">
        <w:trPr>
          <w:gridAfter w:val="1"/>
          <w:wAfter w:w="11" w:type="dxa"/>
          <w:trHeight w:val="300"/>
        </w:trPr>
        <w:tc>
          <w:tcPr>
            <w:tcW w:w="507" w:type="dxa"/>
            <w:vMerge/>
          </w:tcPr>
          <w:p w14:paraId="73DF5D3E" w14:textId="77777777" w:rsidR="00F6698A" w:rsidRPr="008D0637" w:rsidRDefault="00F6698A" w:rsidP="00F6698A">
            <w:pPr>
              <w:pStyle w:val="Sraopastraipa"/>
              <w:numPr>
                <w:ilvl w:val="0"/>
                <w:numId w:val="9"/>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 xml:space="preserve">Saulės elektrinės 1 kW įrengtosios galios fiksuotasis </w:t>
            </w:r>
            <w:r w:rsidRPr="00C642C2">
              <w:rPr>
                <w:rFonts w:ascii="Times New Roman" w:hAnsi="Times New Roman" w:cs="Times New Roman"/>
              </w:rPr>
              <w:lastRenderedPageBreak/>
              <w:t>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lastRenderedPageBreak/>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 xml:space="preserve">Kaip įrodymą, kad pasiekti JP projekto rezultatai, JP projekto vykdytojas su </w:t>
            </w:r>
            <w:r w:rsidRPr="00F2012C">
              <w:rPr>
                <w:rFonts w:ascii="Times New Roman" w:hAnsi="Times New Roman" w:cs="Times New Roman"/>
              </w:rPr>
              <w:lastRenderedPageBreak/>
              <w:t>galutiniu mokėjimo prašymu turės pateikti:</w:t>
            </w:r>
          </w:p>
          <w:p w14:paraId="40F0178D" w14:textId="27CE36FA" w:rsidR="00D2545F" w:rsidRDefault="00D2545F" w:rsidP="004C61AA">
            <w:pPr>
              <w:pStyle w:val="Sraopastraipa"/>
              <w:numPr>
                <w:ilvl w:val="0"/>
                <w:numId w:val="9"/>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mažos galios saulės elektrinės įsigijimą (tapimą elektrinės savininku) pagrindžiančių dokumentų, kuriuose būtų nurodyta saulės elektrinės įrengtoji galia, ir atliktus darbus įrodančių dokumentų kopijas;</w:t>
            </w:r>
          </w:p>
          <w:p w14:paraId="01F49F6D" w14:textId="77777777" w:rsidR="007551A6" w:rsidRDefault="00176306" w:rsidP="004C61AA">
            <w:pPr>
              <w:pStyle w:val="Sraopastraipa"/>
              <w:numPr>
                <w:ilvl w:val="0"/>
                <w:numId w:val="9"/>
              </w:numPr>
              <w:ind w:right="-57"/>
              <w:rPr>
                <w:rStyle w:val="Komentaronuoroda"/>
                <w:rFonts w:ascii="Times New Roman" w:hAnsi="Times New Roman" w:cs="Times New Roman"/>
                <w:sz w:val="22"/>
                <w:szCs w:val="22"/>
              </w:rPr>
            </w:pPr>
            <w:r w:rsidRPr="00176306">
              <w:rPr>
                <w:rStyle w:val="Komentaronuoroda"/>
                <w:rFonts w:ascii="Times New Roman" w:hAnsi="Times New Roman" w:cs="Times New Roman"/>
                <w:sz w:val="22"/>
                <w:szCs w:val="22"/>
              </w:rPr>
              <w:t>mažos galios saulės elektrinės techninius duomenis (įrenginio pasą ir (ar) techninę specifikaciją);</w:t>
            </w:r>
          </w:p>
          <w:p w14:paraId="01D4D44C" w14:textId="6CABABB1" w:rsidR="00176306" w:rsidRDefault="09A1837D" w:rsidP="004C61AA">
            <w:pPr>
              <w:pStyle w:val="Sraopastraipa"/>
              <w:numPr>
                <w:ilvl w:val="0"/>
                <w:numId w:val="9"/>
              </w:numPr>
              <w:ind w:right="-57"/>
              <w:rPr>
                <w:rStyle w:val="Komentaronuoroda"/>
                <w:rFonts w:ascii="Times New Roman" w:hAnsi="Times New Roman" w:cs="Times New Roman"/>
                <w:sz w:val="22"/>
                <w:szCs w:val="22"/>
              </w:rPr>
            </w:pPr>
            <w:r w:rsidRPr="539FDBE4">
              <w:rPr>
                <w:rStyle w:val="Komentaronuoroda"/>
                <w:rFonts w:ascii="Times New Roman" w:hAnsi="Times New Roman" w:cs="Times New Roman"/>
                <w:b/>
                <w:bCs/>
                <w:sz w:val="22"/>
                <w:szCs w:val="22"/>
              </w:rPr>
              <w:t>gamintojai</w:t>
            </w:r>
            <w:r w:rsidRPr="539FDBE4">
              <w:rPr>
                <w:rStyle w:val="Komentaronuoroda"/>
                <w:rFonts w:ascii="Times New Roman" w:hAnsi="Times New Roman" w:cs="Times New Roman"/>
                <w:sz w:val="22"/>
                <w:szCs w:val="22"/>
              </w:rPr>
              <w:t>:</w:t>
            </w:r>
            <w:r w:rsidR="427DA075" w:rsidRPr="539FDBE4">
              <w:rPr>
                <w:rStyle w:val="Komentaronuoroda"/>
                <w:rFonts w:ascii="Times New Roman" w:hAnsi="Times New Roman" w:cs="Times New Roman"/>
                <w:sz w:val="22"/>
                <w:szCs w:val="22"/>
              </w:rPr>
              <w:t xml:space="preserve"> </w:t>
            </w:r>
            <w:r w:rsidRPr="539FDBE4">
              <w:rPr>
                <w:rStyle w:val="Komentaronuoroda"/>
                <w:rFonts w:ascii="Times New Roman" w:hAnsi="Times New Roman" w:cs="Times New Roman"/>
                <w:sz w:val="22"/>
                <w:szCs w:val="22"/>
              </w:rPr>
              <w:t xml:space="preserve">leidimą gaminti elektros energiją (kai taikoma) </w:t>
            </w:r>
            <w:r w:rsidRPr="539FDBE4">
              <w:rPr>
                <w:rStyle w:val="Komentaronuoroda"/>
                <w:rFonts w:ascii="Times New Roman" w:hAnsi="Times New Roman" w:cs="Times New Roman"/>
                <w:b/>
                <w:bCs/>
                <w:sz w:val="22"/>
                <w:szCs w:val="22"/>
              </w:rPr>
              <w:t>arba</w:t>
            </w:r>
            <w:r w:rsidRPr="539FDBE4">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 </w:t>
            </w:r>
            <w:r w:rsidRPr="539FDBE4">
              <w:rPr>
                <w:rStyle w:val="Komentaronuoroda"/>
                <w:rFonts w:ascii="Times New Roman" w:hAnsi="Times New Roman" w:cs="Times New Roman"/>
                <w:b/>
                <w:bCs/>
                <w:sz w:val="22"/>
                <w:szCs w:val="22"/>
              </w:rPr>
              <w:t>gaminantys vartotojai</w:t>
            </w:r>
            <w:r w:rsidRPr="539FDBE4">
              <w:rPr>
                <w:rStyle w:val="Komentaronuoroda"/>
                <w:rFonts w:ascii="Times New Roman" w:hAnsi="Times New Roman" w:cs="Times New Roman"/>
                <w:sz w:val="22"/>
                <w:szCs w:val="22"/>
              </w:rPr>
              <w:t xml:space="preserve">: Valstybinės energetikos reguliavimo tarybos (toliau – VERT) įrenginių techninės būklės patikrinimo aktą–pažymą elektrinėms, kurių įrengtoji galia yra didesnė nei 100 kW </w:t>
            </w:r>
            <w:r w:rsidRPr="539FDBE4">
              <w:rPr>
                <w:rStyle w:val="Komentaronuoroda"/>
                <w:rFonts w:ascii="Times New Roman" w:hAnsi="Times New Roman" w:cs="Times New Roman"/>
                <w:b/>
                <w:bCs/>
                <w:sz w:val="22"/>
                <w:szCs w:val="22"/>
              </w:rPr>
              <w:t>arba</w:t>
            </w:r>
            <w:r w:rsidRPr="539FDBE4">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w:t>
            </w:r>
          </w:p>
          <w:p w14:paraId="34020F79" w14:textId="6FA7AD58" w:rsidR="00DC0D66" w:rsidRDefault="00A0661C" w:rsidP="004C61AA">
            <w:pPr>
              <w:pStyle w:val="Sraopastraipa"/>
              <w:numPr>
                <w:ilvl w:val="0"/>
                <w:numId w:val="9"/>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įrengtos mažos galios saulės elektrinės fotonuotrauk</w:t>
            </w:r>
            <w:r w:rsidR="003A1D03" w:rsidRPr="36B15EF8">
              <w:rPr>
                <w:rStyle w:val="Komentaronuoroda"/>
                <w:rFonts w:ascii="Times New Roman" w:hAnsi="Times New Roman" w:cs="Times New Roman"/>
                <w:sz w:val="22"/>
                <w:szCs w:val="22"/>
              </w:rPr>
              <w:t>a</w:t>
            </w:r>
            <w:r w:rsidRPr="36B15EF8">
              <w:rPr>
                <w:rStyle w:val="Komentaronuoroda"/>
                <w:rFonts w:ascii="Times New Roman" w:hAnsi="Times New Roman" w:cs="Times New Roman"/>
                <w:sz w:val="22"/>
                <w:szCs w:val="22"/>
              </w:rPr>
              <w:t>s (įskaitant techninių parametrų nuotraukas);</w:t>
            </w:r>
          </w:p>
          <w:p w14:paraId="2309255F" w14:textId="1C7201EB" w:rsidR="008E548B" w:rsidRPr="00D2545F" w:rsidRDefault="008E548B" w:rsidP="004C61AA">
            <w:pPr>
              <w:pStyle w:val="Sraopastraipa"/>
              <w:numPr>
                <w:ilvl w:val="0"/>
                <w:numId w:val="9"/>
              </w:numPr>
              <w:ind w:right="-57"/>
              <w:rPr>
                <w:rStyle w:val="Komentaronuoroda"/>
                <w:rFonts w:ascii="Times New Roman" w:hAnsi="Times New Roman" w:cs="Times New Roman"/>
                <w:sz w:val="22"/>
                <w:szCs w:val="22"/>
              </w:rPr>
            </w:pPr>
            <w:r w:rsidRPr="008E548B">
              <w:rPr>
                <w:rStyle w:val="Komentaronuoroda"/>
                <w:rFonts w:ascii="Times New Roman" w:hAnsi="Times New Roman" w:cs="Times New Roman"/>
                <w:sz w:val="22"/>
                <w:szCs w:val="22"/>
              </w:rPr>
              <w:t>PEB ir AIEB statusą patvirtinan</w:t>
            </w:r>
            <w:r>
              <w:rPr>
                <w:rStyle w:val="Komentaronuoroda"/>
                <w:rFonts w:ascii="Times New Roman" w:hAnsi="Times New Roman" w:cs="Times New Roman"/>
                <w:sz w:val="22"/>
                <w:szCs w:val="22"/>
              </w:rPr>
              <w:t>čią</w:t>
            </w:r>
            <w:r w:rsidRPr="008E548B">
              <w:rPr>
                <w:rStyle w:val="Komentaronuoroda"/>
                <w:rFonts w:ascii="Times New Roman" w:hAnsi="Times New Roman" w:cs="Times New Roman"/>
                <w:sz w:val="22"/>
                <w:szCs w:val="22"/>
              </w:rPr>
              <w:t xml:space="preserve"> informacij</w:t>
            </w:r>
            <w:r>
              <w:rPr>
                <w:rStyle w:val="Komentaronuoroda"/>
                <w:rFonts w:ascii="Times New Roman" w:hAnsi="Times New Roman" w:cs="Times New Roman"/>
                <w:sz w:val="22"/>
                <w:szCs w:val="22"/>
              </w:rPr>
              <w:t>ą</w:t>
            </w:r>
            <w:r w:rsidR="00484767">
              <w:rPr>
                <w:rStyle w:val="Komentaronuoroda"/>
                <w:rFonts w:ascii="Times New Roman" w:hAnsi="Times New Roman" w:cs="Times New Roman"/>
                <w:sz w:val="22"/>
                <w:szCs w:val="22"/>
              </w:rPr>
              <w:t xml:space="preserve"> (kai taikoma)</w:t>
            </w:r>
            <w:r>
              <w:rPr>
                <w:rStyle w:val="Komentaronuoroda"/>
                <w:rFonts w:ascii="Times New Roman" w:hAnsi="Times New Roman" w:cs="Times New Roman"/>
                <w:sz w:val="22"/>
                <w:szCs w:val="22"/>
              </w:rPr>
              <w:t>.</w:t>
            </w:r>
          </w:p>
        </w:tc>
      </w:tr>
      <w:tr w:rsidR="00F6698A" w:rsidRPr="008D0637" w14:paraId="5E94DAEB" w14:textId="77777777" w:rsidTr="1455C737">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1455C737">
        <w:trPr>
          <w:gridAfter w:val="1"/>
          <w:wAfter w:w="11" w:type="dxa"/>
          <w:trHeight w:val="595"/>
        </w:trPr>
        <w:tc>
          <w:tcPr>
            <w:tcW w:w="507" w:type="dxa"/>
            <w:vMerge/>
          </w:tcPr>
          <w:p w14:paraId="0F9F5A5E" w14:textId="77777777" w:rsidR="00F6698A" w:rsidRPr="00025451" w:rsidRDefault="00F6698A" w:rsidP="00F6698A">
            <w:pPr>
              <w:pStyle w:val="Sraopastraipa"/>
              <w:numPr>
                <w:ilvl w:val="0"/>
                <w:numId w:val="9"/>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ipersaitas"/>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1455C737">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1455C737">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1455C737">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56" w:type="dxa"/>
            <w:gridSpan w:val="4"/>
          </w:tcPr>
          <w:p w14:paraId="5820090C" w14:textId="14A2F7AC" w:rsidR="005506C3" w:rsidRPr="0023081D" w:rsidRDefault="61BEE7C0" w:rsidP="00F6698A">
            <w:pPr>
              <w:rPr>
                <w:rFonts w:ascii="Times New Roman" w:eastAsia="Times New Roman" w:hAnsi="Times New Roman" w:cs="Times New Roman"/>
              </w:rPr>
            </w:pPr>
            <w:r w:rsidRPr="0023081D">
              <w:rPr>
                <w:rFonts w:ascii="Times New Roman" w:eastAsia="Times New Roman" w:hAnsi="Times New Roman" w:cs="Times New Roman"/>
              </w:rPr>
              <w:t>Paraišką teikiantis subjektas</w:t>
            </w:r>
          </w:p>
        </w:tc>
        <w:tc>
          <w:tcPr>
            <w:tcW w:w="3249" w:type="dxa"/>
            <w:gridSpan w:val="4"/>
          </w:tcPr>
          <w:p w14:paraId="4B476E19" w14:textId="22FE9E35" w:rsidR="000D7CD6" w:rsidRPr="0023081D" w:rsidRDefault="2A1A83D0" w:rsidP="0B2FB8A0">
            <w:pPr>
              <w:rPr>
                <w:rFonts w:ascii="Times New Roman" w:eastAsia="Times New Roman" w:hAnsi="Times New Roman" w:cs="Times New Roman"/>
              </w:rPr>
            </w:pPr>
            <w:r w:rsidRPr="0023081D">
              <w:rPr>
                <w:rFonts w:ascii="Times New Roman" w:eastAsia="Times New Roman" w:hAnsi="Times New Roman" w:cs="Times New Roman"/>
              </w:rPr>
              <w:t>Vertinama</w:t>
            </w:r>
            <w:r w:rsidR="1A598027" w:rsidRPr="0023081D">
              <w:rPr>
                <w:rFonts w:ascii="Times New Roman" w:eastAsia="Times New Roman" w:hAnsi="Times New Roman" w:cs="Times New Roman"/>
              </w:rPr>
              <w:t>,</w:t>
            </w:r>
            <w:r w:rsidRPr="0023081D">
              <w:rPr>
                <w:rFonts w:ascii="Times New Roman" w:eastAsia="Times New Roman" w:hAnsi="Times New Roman" w:cs="Times New Roman"/>
              </w:rPr>
              <w:t xml:space="preserve"> ar JP projektų pareiškėjai yra:</w:t>
            </w:r>
          </w:p>
          <w:p w14:paraId="545DFEBD" w14:textId="37A9C193" w:rsidR="00915FD1" w:rsidRPr="0023081D" w:rsidRDefault="180BA5A5" w:rsidP="0B2FB8A0">
            <w:pPr>
              <w:pStyle w:val="Sraopastraipa"/>
              <w:numPr>
                <w:ilvl w:val="0"/>
                <w:numId w:val="28"/>
              </w:numPr>
              <w:ind w:left="346"/>
              <w:rPr>
                <w:rFonts w:ascii="Times New Roman" w:eastAsia="Times New Roman" w:hAnsi="Times New Roman" w:cs="Times New Roman"/>
              </w:rPr>
            </w:pPr>
            <w:r w:rsidRPr="0023081D">
              <w:rPr>
                <w:rFonts w:ascii="Times New Roman" w:eastAsia="Times New Roman" w:hAnsi="Times New Roman" w:cs="Times New Roman"/>
              </w:rPr>
              <w:t>AIEB;</w:t>
            </w:r>
          </w:p>
          <w:p w14:paraId="03CBB786" w14:textId="1F627AE0" w:rsidR="00915FD1" w:rsidRPr="0023081D" w:rsidRDefault="180BA5A5" w:rsidP="0B2FB8A0">
            <w:pPr>
              <w:pStyle w:val="Sraopastraipa"/>
              <w:numPr>
                <w:ilvl w:val="0"/>
                <w:numId w:val="28"/>
              </w:numPr>
              <w:ind w:left="346"/>
              <w:rPr>
                <w:rFonts w:ascii="Times New Roman" w:eastAsia="Times New Roman" w:hAnsi="Times New Roman" w:cs="Times New Roman"/>
              </w:rPr>
            </w:pPr>
            <w:r w:rsidRPr="0023081D">
              <w:rPr>
                <w:rFonts w:ascii="Times New Roman" w:eastAsia="Times New Roman" w:hAnsi="Times New Roman" w:cs="Times New Roman"/>
              </w:rPr>
              <w:t>PEB;</w:t>
            </w:r>
          </w:p>
          <w:p w14:paraId="6007F1CA" w14:textId="4CD24795" w:rsidR="005506C3" w:rsidRPr="0023081D" w:rsidRDefault="180BA5A5" w:rsidP="0B2FB8A0">
            <w:pPr>
              <w:pStyle w:val="Sraopastraipa"/>
              <w:numPr>
                <w:ilvl w:val="0"/>
                <w:numId w:val="28"/>
              </w:numPr>
              <w:ind w:left="346"/>
              <w:rPr>
                <w:rFonts w:ascii="Times New Roman" w:eastAsia="Times New Roman" w:hAnsi="Times New Roman" w:cs="Times New Roman"/>
              </w:rPr>
            </w:pPr>
            <w:r w:rsidRPr="0023081D">
              <w:rPr>
                <w:rFonts w:ascii="Times New Roman" w:eastAsia="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w:t>
            </w: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c>
          <w:tcPr>
            <w:tcW w:w="147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00F6698A" w14:paraId="51D1E2E0" w14:textId="77777777" w:rsidTr="1455C737">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1455C737">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1455C737">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1455C737">
        <w:trPr>
          <w:gridAfter w:val="1"/>
          <w:wAfter w:w="11" w:type="dxa"/>
          <w:trHeight w:val="629"/>
        </w:trPr>
        <w:tc>
          <w:tcPr>
            <w:tcW w:w="507" w:type="dxa"/>
            <w:vMerge/>
          </w:tcPr>
          <w:p w14:paraId="58548CFE" w14:textId="77777777" w:rsidR="00F6698A" w:rsidRPr="00025451" w:rsidRDefault="00F6698A" w:rsidP="00F6698A">
            <w:pPr>
              <w:pStyle w:val="Sraopastraipa"/>
              <w:numPr>
                <w:ilvl w:val="0"/>
                <w:numId w:val="9"/>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4CB50350">
            <w:pPr>
              <w:pStyle w:val="Sraopastraipa"/>
              <w:numPr>
                <w:ilvl w:val="0"/>
                <w:numId w:val="29"/>
              </w:numPr>
              <w:ind w:left="400"/>
              <w:jc w:val="both"/>
              <w:rPr>
                <w:rFonts w:ascii="Times New Roman" w:eastAsia="Times New Roman" w:hAnsi="Times New Roman" w:cs="Times New Roman"/>
              </w:rPr>
            </w:pPr>
            <w:r w:rsidRPr="4CB50350">
              <w:rPr>
                <w:rFonts w:ascii="Times New Roman" w:eastAsia="Times New Roman" w:hAnsi="Times New Roman" w:cs="Times New Roman"/>
              </w:rPr>
              <w:t xml:space="preserve"> </w:t>
            </w:r>
            <w:r w:rsidR="00AD5D3E" w:rsidRPr="4CB50350">
              <w:rPr>
                <w:rFonts w:ascii="Times New Roman" w:eastAsia="Times New Roman" w:hAnsi="Times New Roman" w:cs="Times New Roman"/>
              </w:rPr>
              <w:t xml:space="preserve">Nėra numatyta apribojimų </w:t>
            </w:r>
            <w:r w:rsidR="003034E2" w:rsidRPr="4CB50350">
              <w:rPr>
                <w:rFonts w:ascii="Times New Roman" w:eastAsia="Times New Roman" w:hAnsi="Times New Roman" w:cs="Times New Roman"/>
              </w:rPr>
              <w:t xml:space="preserve">JP projektų </w:t>
            </w:r>
            <w:r w:rsidR="00AD5D3E" w:rsidRPr="4CB50350">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4CB50350">
            <w:pPr>
              <w:pStyle w:val="Sraopastraipa"/>
              <w:numPr>
                <w:ilvl w:val="0"/>
                <w:numId w:val="29"/>
              </w:numPr>
              <w:ind w:left="400"/>
              <w:jc w:val="both"/>
              <w:rPr>
                <w:rFonts w:ascii="Times New Roman" w:eastAsia="Times New Roman" w:hAnsi="Times New Roman" w:cs="Times New Roman"/>
              </w:rPr>
            </w:pPr>
            <w:r w:rsidRPr="4CB50350">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4CB50350">
            <w:pPr>
              <w:pStyle w:val="Sraopastraipa"/>
              <w:numPr>
                <w:ilvl w:val="0"/>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4CB50350">
            <w:pPr>
              <w:pStyle w:val="Sraopastraipa"/>
              <w:numPr>
                <w:ilvl w:val="0"/>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4CB50350">
            <w:pPr>
              <w:pStyle w:val="Sraopastraipa"/>
              <w:numPr>
                <w:ilvl w:val="1"/>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sidRPr="4CB50350">
              <w:rPr>
                <w:rFonts w:ascii="Times New Roman" w:eastAsia="Times New Roman" w:hAnsi="Times New Roman" w:cs="Times New Roman"/>
              </w:rPr>
              <w:t>. Prieš gaudamas leidimą gaminti JP projekto vykdytojas Valstybinei energetikos reguliavimo tarybai teikia įsipareigojimą, kad elektrinė bus išmontuota, kai nebegalios leidimas gaminti ir jei nebus vykdoma kita veikla, atitinkanti teisės aktų reikalavimus. Įpareigojimas nugriauti elektrinę nustatytas Elektros energetikos įstatymo 16 straipsnio 9 dalies 5 punkte</w:t>
            </w:r>
            <w:r w:rsidR="008A04E2" w:rsidRPr="4CB50350">
              <w:rPr>
                <w:rFonts w:ascii="Times New Roman" w:eastAsia="Times New Roman" w:hAnsi="Times New Roman" w:cs="Times New Roman"/>
              </w:rPr>
              <w:t>;</w:t>
            </w:r>
          </w:p>
          <w:p w14:paraId="2B92189C" w14:textId="2D027829" w:rsidR="004D1BD4" w:rsidRDefault="00773E44" w:rsidP="4CB50350">
            <w:pPr>
              <w:pStyle w:val="Sraopastraipa"/>
              <w:numPr>
                <w:ilvl w:val="1"/>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JP projekto pareiškėjas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sidRPr="4CB50350">
              <w:rPr>
                <w:rFonts w:ascii="Times New Roman" w:eastAsia="Times New Roman" w:hAnsi="Times New Roman" w:cs="Times New Roman"/>
              </w:rPr>
              <w:t>;</w:t>
            </w:r>
          </w:p>
          <w:p w14:paraId="111F11BC" w14:textId="77777777" w:rsidR="007E6F91" w:rsidRDefault="00814514" w:rsidP="4CB50350">
            <w:pPr>
              <w:pStyle w:val="Sraopastraipa"/>
              <w:numPr>
                <w:ilvl w:val="0"/>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4CB50350">
            <w:pPr>
              <w:pStyle w:val="Sraopastraipa"/>
              <w:numPr>
                <w:ilvl w:val="2"/>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4CB50350">
              <w:rPr>
                <w:rFonts w:ascii="Times New Roman" w:eastAsia="Times New Roman" w:hAnsi="Times New Roman" w:cs="Times New Roman"/>
              </w:rPr>
              <w:t>as</w:t>
            </w:r>
            <w:proofErr w:type="spellEnd"/>
            <w:r w:rsidRPr="4CB50350">
              <w:rPr>
                <w:rFonts w:ascii="Times New Roman" w:eastAsia="Times New Roman" w:hAnsi="Times New Roman" w:cs="Times New Roman"/>
              </w:rPr>
              <w:t xml:space="preserve">), jei tokie dokumentai skelbiami atsakingos </w:t>
            </w:r>
            <w:r w:rsidRPr="4CB50350">
              <w:rPr>
                <w:rFonts w:ascii="Times New Roman" w:eastAsia="Times New Roman" w:hAnsi="Times New Roman" w:cs="Times New Roman"/>
              </w:rPr>
              <w:lastRenderedPageBreak/>
              <w:t>institucijos interneto svetainėje), kai planuojamos ūkinės veiklos įgyvendinimas gali daryti poveikį Europos ekologinio tinklo „</w:t>
            </w:r>
            <w:proofErr w:type="spellStart"/>
            <w:r w:rsidRPr="4CB50350">
              <w:rPr>
                <w:rFonts w:ascii="Times New Roman" w:eastAsia="Times New Roman" w:hAnsi="Times New Roman" w:cs="Times New Roman"/>
              </w:rPr>
              <w:t>Natura</w:t>
            </w:r>
            <w:proofErr w:type="spellEnd"/>
            <w:r w:rsidRPr="4CB50350">
              <w:rPr>
                <w:rFonts w:ascii="Times New Roman" w:eastAsia="Times New Roman" w:hAnsi="Times New Roman" w:cs="Times New Roman"/>
              </w:rPr>
              <w:t xml:space="preserve"> 2000“ teritorijoms ir kai saugomų teritorijų institucija, nurodyta Lietuvos Respublikos saugomų teritorijų įstatyme, aplinkos ministro nustatyta tvarka nustato, kad šis poveikis gali būti reikšmingas;</w:t>
            </w:r>
          </w:p>
          <w:p w14:paraId="42EC9536" w14:textId="59835285" w:rsidR="00204C4D" w:rsidRPr="00AD5D3E" w:rsidRDefault="005C0210" w:rsidP="4CB50350">
            <w:pPr>
              <w:pStyle w:val="Sraopastraipa"/>
              <w:numPr>
                <w:ilvl w:val="2"/>
                <w:numId w:val="30"/>
              </w:numPr>
              <w:ind w:left="400"/>
              <w:jc w:val="both"/>
              <w:rPr>
                <w:rFonts w:ascii="Times New Roman" w:eastAsia="Times New Roman" w:hAnsi="Times New Roman" w:cs="Times New Roman"/>
              </w:rPr>
            </w:pPr>
            <w:r w:rsidRPr="4CB50350">
              <w:rPr>
                <w:rFonts w:ascii="Times New Roman" w:eastAsia="Times New Roman" w:hAnsi="Times New Roman" w:cs="Times New Roman"/>
              </w:rPr>
              <w:t>jeigu saulės elektrinės įrengimas susijęs su įsteigtomis ar potencialiomis „</w:t>
            </w:r>
            <w:proofErr w:type="spellStart"/>
            <w:r w:rsidRPr="4CB50350">
              <w:rPr>
                <w:rFonts w:ascii="Times New Roman" w:eastAsia="Times New Roman" w:hAnsi="Times New Roman" w:cs="Times New Roman"/>
              </w:rPr>
              <w:t>Natura</w:t>
            </w:r>
            <w:proofErr w:type="spellEnd"/>
            <w:r w:rsidRPr="4CB50350">
              <w:rPr>
                <w:rFonts w:ascii="Times New Roman" w:eastAsia="Times New Roman" w:hAnsi="Times New Roman" w:cs="Times New Roman"/>
              </w:rPr>
              <w:t xml:space="preserve"> 2000“ teritorijomis ar artima joms aplinka, turi būti atliktas „</w:t>
            </w:r>
            <w:proofErr w:type="spellStart"/>
            <w:r w:rsidRPr="4CB50350">
              <w:rPr>
                <w:rFonts w:ascii="Times New Roman" w:eastAsia="Times New Roman" w:hAnsi="Times New Roman" w:cs="Times New Roman"/>
              </w:rPr>
              <w:t>Natura</w:t>
            </w:r>
            <w:proofErr w:type="spellEnd"/>
            <w:r w:rsidRPr="4CB50350">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r w:rsidR="00EF3B72" w:rsidRPr="4CB50350">
              <w:rPr>
                <w:rFonts w:ascii="Times New Roman" w:eastAsia="Times New Roman" w:hAnsi="Times New Roman" w:cs="Times New Roman"/>
              </w:rPr>
              <w:t>.</w:t>
            </w:r>
          </w:p>
        </w:tc>
      </w:tr>
      <w:tr w:rsidR="00F6698A" w:rsidRPr="008D0637" w14:paraId="549F07B8" w14:textId="77777777" w:rsidTr="1455C737">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1455C737">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754B9264" w:rsidR="00F6698A" w:rsidRPr="006F1BA3" w:rsidRDefault="0FD312DC" w:rsidP="18ED1FF1">
            <w:pPr>
              <w:spacing w:after="120" w:line="259" w:lineRule="auto"/>
              <w:rPr>
                <w:rFonts w:ascii="Times New Roman" w:eastAsia="Times New Roman" w:hAnsi="Times New Roman" w:cs="Times New Roman"/>
              </w:rPr>
            </w:pPr>
            <w:r w:rsidRPr="18ED1FF1">
              <w:rPr>
                <w:rFonts w:ascii="Times New Roman" w:eastAsia="Times New Roman" w:hAnsi="Times New Roman" w:cs="Times New Roman"/>
                <w:color w:val="000000" w:themeColor="text1"/>
              </w:rPr>
              <w:t xml:space="preserve">JP projektas turi būti įgyvendintas </w:t>
            </w:r>
            <w:r w:rsidRPr="18ED1FF1">
              <w:rPr>
                <w:rFonts w:ascii="Times New Roman" w:eastAsia="Times New Roman" w:hAnsi="Times New Roman" w:cs="Times New Roman"/>
                <w:b/>
                <w:bCs/>
                <w:color w:val="000000" w:themeColor="text1"/>
              </w:rPr>
              <w:t>iki 2026 m. sausio 31 d</w:t>
            </w:r>
            <w:r w:rsidRPr="18ED1FF1">
              <w:rPr>
                <w:rFonts w:ascii="Times New Roman" w:eastAsia="Times New Roman" w:hAnsi="Times New Roman" w:cs="Times New Roman"/>
                <w:color w:val="000000" w:themeColor="text1"/>
              </w:rPr>
              <w:t xml:space="preserve">. </w:t>
            </w:r>
            <w:r w:rsidRPr="18ED1FF1">
              <w:rPr>
                <w:rFonts w:ascii="Times New Roman" w:eastAsia="Times New Roman" w:hAnsi="Times New Roman" w:cs="Times New Roman"/>
              </w:rPr>
              <w:t xml:space="preserve"> </w:t>
            </w:r>
          </w:p>
        </w:tc>
      </w:tr>
      <w:tr w:rsidR="00F6698A" w:rsidRPr="008D0637" w14:paraId="49CF873D" w14:textId="77777777" w:rsidTr="1455C737">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F6698A" w:rsidRPr="008D0637" w14:paraId="507E58EE" w14:textId="77777777" w:rsidTr="1455C737">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4FDA8296" w14:textId="77777777" w:rsidR="008B448D" w:rsidRDefault="008B448D" w:rsidP="008B448D">
            <w:pPr>
              <w:pStyle w:val="Sraopastraipa"/>
              <w:numPr>
                <w:ilvl w:val="0"/>
                <w:numId w:val="31"/>
              </w:numPr>
              <w:spacing w:after="120"/>
              <w:ind w:left="400"/>
              <w:jc w:val="both"/>
              <w:rPr>
                <w:rFonts w:ascii="Times New Roman" w:eastAsia="Times New Roman" w:hAnsi="Times New Roman" w:cs="Times New Roman"/>
                <w:color w:val="000000" w:themeColor="text1"/>
                <w:lang w:val="lt"/>
              </w:rPr>
            </w:pPr>
            <w:r w:rsidRPr="0B024741">
              <w:rPr>
                <w:rFonts w:ascii="Times New Roman" w:eastAsia="Times New Roman" w:hAnsi="Times New Roman" w:cs="Times New Roman"/>
                <w:color w:val="000000" w:themeColor="text1"/>
                <w:lang w:val="lt"/>
              </w:rPr>
              <w:t>JP projekto pareiškėjas, vykdantis ūkinę veiklą, JP projekto paraiškos teikimo metu gali pasirinkti, ar valstybės pagalba JP projektui bus teikiama pagal kvietimo 2.13.2 ar 2.13.3 papunktį.</w:t>
            </w:r>
          </w:p>
          <w:p w14:paraId="0CD09BE6" w14:textId="77777777" w:rsidR="008B448D" w:rsidRDefault="008B448D" w:rsidP="008B448D">
            <w:pPr>
              <w:pStyle w:val="Sraopastraipa"/>
              <w:numPr>
                <w:ilvl w:val="0"/>
                <w:numId w:val="31"/>
              </w:numPr>
              <w:spacing w:after="120"/>
              <w:ind w:left="400"/>
              <w:jc w:val="both"/>
              <w:rPr>
                <w:rFonts w:ascii="Times New Roman" w:hAnsi="Times New Roman" w:cs="Times New Roman"/>
              </w:rPr>
            </w:pPr>
            <w:r w:rsidRPr="2DBDF259">
              <w:rPr>
                <w:rFonts w:ascii="Times New Roman" w:hAnsi="Times New Roman" w:cs="Times New Roman"/>
              </w:rPr>
              <w:t>Kai finansavimas skiriamas vadovaujantis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reglamentų nuostatomis, bendra nereikšmingos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i/>
                <w:iCs/>
              </w:rPr>
              <w:t>)</w:t>
            </w:r>
            <w:r w:rsidRPr="2DBDF259">
              <w:rPr>
                <w:rFonts w:ascii="Times New Roman" w:hAnsi="Times New Roman" w:cs="Times New Roman"/>
              </w:rPr>
              <w:t> pagalbos, suteiktos vienam ūkio subjektui per 3 finansinius metus (jeigu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2DBDF259">
              <w:rPr>
                <w:rFonts w:ascii="Times New Roman" w:hAnsi="Times New Roman" w:cs="Times New Roman"/>
              </w:rPr>
              <w:t>minimis</w:t>
            </w:r>
            <w:proofErr w:type="spellEnd"/>
            <w:r w:rsidRPr="2DBDF259">
              <w:rPr>
                <w:rFonts w:ascii="Times New Roman" w:hAnsi="Times New Roman" w:cs="Times New Roman"/>
              </w:rPr>
              <w:t xml:space="preserve"> pagalbai – per bet kurį trejų metų laikotarpį), suma neturi viršyti </w:t>
            </w:r>
            <w:r w:rsidRPr="2DBDF259">
              <w:rPr>
                <w:rFonts w:ascii="Times New Roman" w:hAnsi="Times New Roman" w:cs="Times New Roman"/>
                <w:i/>
                <w:iCs/>
              </w:rPr>
              <w:t>De</w:t>
            </w:r>
            <w:r w:rsidRPr="2DBDF259">
              <w:rPr>
                <w:rFonts w:ascii="Times New Roman" w:hAnsi="Times New Roman" w:cs="Times New Roman"/>
              </w:rPr>
              <w:t>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reglamentuose nustatytų pagalbos ribų.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pagalba gali būti teikiama pagal vieną iš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reglamentų, kurį pasirenka JP projekto pareiškėjas paraiškos teikimo metu.</w:t>
            </w:r>
          </w:p>
          <w:p w14:paraId="39F96D25" w14:textId="77777777" w:rsidR="008B448D" w:rsidRDefault="008B448D" w:rsidP="008B448D">
            <w:pPr>
              <w:pStyle w:val="Sraopastraipa"/>
              <w:numPr>
                <w:ilvl w:val="0"/>
                <w:numId w:val="31"/>
              </w:numPr>
              <w:spacing w:after="120"/>
              <w:ind w:left="400"/>
              <w:jc w:val="both"/>
              <w:rPr>
                <w:rFonts w:ascii="Times New Roman" w:hAnsi="Times New Roman" w:cs="Times New Roman"/>
              </w:rPr>
            </w:pPr>
            <w:r w:rsidRPr="0B024741">
              <w:rPr>
                <w:rFonts w:ascii="Times New Roman" w:hAnsi="Times New Roman" w:cs="Times New Roman"/>
              </w:rPr>
              <w:t>Kai finansavimas skiriamas kaip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30DCECD3" w14:textId="77777777" w:rsidR="008B448D" w:rsidRPr="00DE3915" w:rsidRDefault="008B448D" w:rsidP="008B448D">
            <w:pPr>
              <w:pStyle w:val="Sraopastraipa"/>
              <w:numPr>
                <w:ilvl w:val="0"/>
                <w:numId w:val="31"/>
              </w:numPr>
              <w:spacing w:after="120"/>
              <w:ind w:left="400"/>
              <w:jc w:val="both"/>
              <w:rPr>
                <w:rFonts w:ascii="Times New Roman" w:hAnsi="Times New Roman" w:cs="Times New Roman"/>
              </w:rPr>
            </w:pPr>
            <w:r w:rsidRPr="0B024741">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0B024741">
                <w:rPr>
                  <w:rStyle w:val="Hipersaitas"/>
                  <w:rFonts w:ascii="Times New Roman" w:hAnsi="Times New Roman" w:cs="Times New Roman"/>
                </w:rPr>
                <w:t>Aprašo 2 priedas</w:t>
              </w:r>
            </w:hyperlink>
            <w:r w:rsidRPr="0B024741">
              <w:rPr>
                <w:rFonts w:ascii="Times New Roman" w:hAnsi="Times New Roman" w:cs="Times New Roman"/>
              </w:rPr>
              <w:t>) nurodytus vertinimo kriterijus;</w:t>
            </w:r>
          </w:p>
          <w:p w14:paraId="17A2C48A" w14:textId="77777777" w:rsidR="00B544C5" w:rsidRDefault="00B544C5" w:rsidP="00B544C5">
            <w:pPr>
              <w:pStyle w:val="Sraopastraipa"/>
              <w:numPr>
                <w:ilvl w:val="0"/>
                <w:numId w:val="31"/>
              </w:numPr>
              <w:spacing w:after="120"/>
              <w:ind w:left="400"/>
              <w:jc w:val="both"/>
              <w:rPr>
                <w:rFonts w:ascii="Times New Roman" w:hAnsi="Times New Roman" w:cs="Times New Roman"/>
              </w:rPr>
            </w:pPr>
            <w:r w:rsidRPr="0B024741">
              <w:rPr>
                <w:rFonts w:ascii="Times New Roman" w:hAnsi="Times New Roman" w:cs="Times New Roman"/>
              </w:rPr>
              <w:t xml:space="preserve">JP projektų atitikties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rPr>
              <w:t xml:space="preserve"> reglamentams vertinimą atlieka LEA pagal Projektų atitikties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rPr>
              <w:t xml:space="preserve"> pagalbos taisyklėms patikros lapus (Aprašo 6-8 priedai)</w:t>
            </w:r>
          </w:p>
          <w:p w14:paraId="5A5A971B" w14:textId="77777777" w:rsidR="00B544C5" w:rsidRPr="00ED2F38" w:rsidRDefault="00B544C5" w:rsidP="00B544C5">
            <w:pPr>
              <w:pStyle w:val="Sraopastraipa"/>
              <w:numPr>
                <w:ilvl w:val="0"/>
                <w:numId w:val="31"/>
              </w:numPr>
              <w:spacing w:after="120"/>
              <w:ind w:left="400"/>
              <w:jc w:val="both"/>
              <w:rPr>
                <w:rFonts w:ascii="Times New Roman" w:hAnsi="Times New Roman" w:cs="Times New Roman"/>
              </w:rPr>
            </w:pPr>
            <w:r w:rsidRPr="0B024741">
              <w:rPr>
                <w:rFonts w:ascii="Times New Roman" w:eastAsia="Times New Roman" w:hAnsi="Times New Roman" w:cs="Times New Roman"/>
                <w:color w:val="000000" w:themeColor="text1"/>
              </w:rPr>
              <w:t>Pagal Reglamentą (ES) Nr. 651/2014</w:t>
            </w:r>
            <w:r>
              <w:t xml:space="preserve"> v</w:t>
            </w:r>
            <w:r w:rsidRPr="0B024741">
              <w:rPr>
                <w:rFonts w:ascii="Times New Roman" w:hAnsi="Times New Roman" w:cs="Times New Roman"/>
              </w:rPr>
              <w:t>alstybės pagalba nėra teikiama:</w:t>
            </w:r>
          </w:p>
          <w:p w14:paraId="6063D0C1" w14:textId="77777777" w:rsidR="00B544C5" w:rsidRDefault="00B544C5" w:rsidP="00C823D1">
            <w:pPr>
              <w:pStyle w:val="Sraopastraipa"/>
              <w:spacing w:after="120"/>
              <w:ind w:left="367" w:hanging="367"/>
              <w:jc w:val="both"/>
              <w:rPr>
                <w:rFonts w:ascii="Times New Roman" w:hAnsi="Times New Roman" w:cs="Times New Roman"/>
              </w:rPr>
            </w:pPr>
            <w:r w:rsidRPr="0B024741">
              <w:rPr>
                <w:rFonts w:ascii="Times New Roman" w:hAnsi="Times New Roman" w:cs="Times New Roman"/>
              </w:rPr>
              <w:t>6.1. JP projekto pareiškėjui, jeigu jis yra priskiriamas sunkumų patiriančios įmonės kategorijai, kaip apibrėžta Reglamento (ES) Nr. 651/2014 2 straipsnio 18 punkte;</w:t>
            </w:r>
          </w:p>
          <w:p w14:paraId="704C762B" w14:textId="77777777" w:rsidR="00B544C5" w:rsidRDefault="00B544C5" w:rsidP="00C823D1">
            <w:pPr>
              <w:pStyle w:val="Sraopastraipa"/>
              <w:spacing w:after="120"/>
              <w:ind w:left="367" w:hanging="367"/>
              <w:jc w:val="both"/>
              <w:rPr>
                <w:rFonts w:ascii="Times New Roman" w:hAnsi="Times New Roman" w:cs="Times New Roman"/>
              </w:rPr>
            </w:pPr>
            <w:r w:rsidRPr="0B024741">
              <w:rPr>
                <w:rFonts w:ascii="Times New Roman" w:hAnsi="Times New Roman" w:cs="Times New Roman"/>
              </w:rPr>
              <w:t>6.2. 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405E4BB4" w14:textId="77777777" w:rsidR="00B544C5" w:rsidRDefault="00B544C5" w:rsidP="00C823D1">
            <w:pPr>
              <w:pStyle w:val="Sraopastraipa"/>
              <w:spacing w:after="120"/>
              <w:ind w:left="367" w:hanging="367"/>
              <w:jc w:val="both"/>
              <w:rPr>
                <w:rFonts w:ascii="Times New Roman" w:hAnsi="Times New Roman" w:cs="Times New Roman"/>
              </w:rPr>
            </w:pPr>
            <w:r w:rsidRPr="0B024741">
              <w:rPr>
                <w:rFonts w:ascii="Times New Roman" w:hAnsi="Times New Roman" w:cs="Times New Roman"/>
              </w:rPr>
              <w:t>6.3. jei ji neturi skatinamojo poveikio, nustatyto Reglamento (ES) Nr. 651/2014 6 straipsnyje;</w:t>
            </w:r>
          </w:p>
          <w:p w14:paraId="7C8B0A6F" w14:textId="77777777" w:rsidR="00B544C5" w:rsidRDefault="00B544C5" w:rsidP="00B544C5">
            <w:pPr>
              <w:pStyle w:val="Sraopastraipa"/>
              <w:numPr>
                <w:ilvl w:val="0"/>
                <w:numId w:val="31"/>
              </w:numPr>
              <w:spacing w:after="120"/>
              <w:ind w:left="400"/>
              <w:jc w:val="both"/>
              <w:rPr>
                <w:rFonts w:ascii="Times New Roman" w:hAnsi="Times New Roman" w:cs="Times New Roman"/>
              </w:rPr>
            </w:pPr>
            <w:r w:rsidRPr="286CBEDC">
              <w:rPr>
                <w:rFonts w:ascii="Times New Roman" w:hAnsi="Times New Roman" w:cs="Times New Roman"/>
              </w:rPr>
              <w:t>Valstybės pagalba teikiama tik naujiems įrenginiams;</w:t>
            </w:r>
          </w:p>
          <w:p w14:paraId="621FB098" w14:textId="77777777" w:rsidR="00C823D1" w:rsidRDefault="00B544C5" w:rsidP="00C823D1">
            <w:pPr>
              <w:pStyle w:val="Sraopastraipa"/>
              <w:numPr>
                <w:ilvl w:val="0"/>
                <w:numId w:val="31"/>
              </w:numPr>
              <w:spacing w:after="120"/>
              <w:ind w:left="400"/>
              <w:jc w:val="both"/>
              <w:rPr>
                <w:rFonts w:ascii="Times New Roman" w:hAnsi="Times New Roman" w:cs="Times New Roman"/>
              </w:rPr>
            </w:pPr>
            <w:r w:rsidRPr="286CBEDC">
              <w:rPr>
                <w:rFonts w:ascii="Times New Roman" w:hAnsi="Times New Roman" w:cs="Times New Roman"/>
              </w:rPr>
              <w:t>Valstybės pagalba, kurios tinkamas finansuoti išlaidas galima nustatyti ir kuriai pagal Reglamentą (ES) Nr. 651/2014 taikoma išimtis, gali būti sumuojama su:</w:t>
            </w:r>
          </w:p>
          <w:p w14:paraId="3B97ADD9" w14:textId="77777777" w:rsidR="00C823D1" w:rsidRDefault="00B544C5" w:rsidP="00C823D1">
            <w:pPr>
              <w:pStyle w:val="Sraopastraipa"/>
              <w:numPr>
                <w:ilvl w:val="1"/>
                <w:numId w:val="52"/>
              </w:numPr>
              <w:spacing w:after="120"/>
              <w:ind w:left="367"/>
              <w:jc w:val="both"/>
              <w:rPr>
                <w:rFonts w:ascii="Times New Roman" w:hAnsi="Times New Roman" w:cs="Times New Roman"/>
              </w:rPr>
            </w:pPr>
            <w:r w:rsidRPr="00C823D1">
              <w:rPr>
                <w:rFonts w:ascii="Times New Roman" w:hAnsi="Times New Roman" w:cs="Times New Roman"/>
              </w:rPr>
              <w:t>bet kokia kita valstybės pagalba, jei tos veiklos yra susijusios su skirtingomis tinkamomis finansuoti išlaidomis, kurias galima nustatyti;</w:t>
            </w:r>
          </w:p>
          <w:p w14:paraId="5EC8D97B" w14:textId="20F6EABA" w:rsidR="00B544C5" w:rsidRPr="00C823D1" w:rsidRDefault="00B544C5" w:rsidP="00C823D1">
            <w:pPr>
              <w:pStyle w:val="Sraopastraipa"/>
              <w:numPr>
                <w:ilvl w:val="1"/>
                <w:numId w:val="52"/>
              </w:numPr>
              <w:spacing w:after="120"/>
              <w:ind w:left="367"/>
              <w:jc w:val="both"/>
              <w:rPr>
                <w:rFonts w:ascii="Times New Roman" w:hAnsi="Times New Roman" w:cs="Times New Roman"/>
              </w:rPr>
            </w:pPr>
            <w:r w:rsidRPr="00C823D1">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7-8 dalyse nustatyto pagalbos intensyvumo;</w:t>
            </w:r>
          </w:p>
          <w:p w14:paraId="5A4C2324" w14:textId="77777777" w:rsidR="00B544C5" w:rsidRDefault="00B544C5" w:rsidP="00B544C5">
            <w:pPr>
              <w:pStyle w:val="Sraopastraipa"/>
              <w:numPr>
                <w:ilvl w:val="0"/>
                <w:numId w:val="31"/>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Pr>
                <w:rFonts w:ascii="Times New Roman" w:hAnsi="Times New Roman" w:cs="Times New Roman"/>
                <w:bCs/>
              </w:rPr>
              <w:t>;</w:t>
            </w:r>
          </w:p>
          <w:p w14:paraId="35ED05A7" w14:textId="77777777" w:rsidR="00B544C5" w:rsidRDefault="00B544C5" w:rsidP="00B544C5">
            <w:pPr>
              <w:pStyle w:val="Sraopastraipa"/>
              <w:numPr>
                <w:ilvl w:val="0"/>
                <w:numId w:val="31"/>
              </w:numPr>
              <w:spacing w:after="120"/>
              <w:ind w:left="400"/>
              <w:jc w:val="both"/>
              <w:rPr>
                <w:rFonts w:ascii="Times New Roman" w:hAnsi="Times New Roman" w:cs="Times New Roman"/>
              </w:rPr>
            </w:pPr>
            <w:r w:rsidRPr="0B024741">
              <w:rPr>
                <w:rFonts w:ascii="Times New Roman" w:hAnsi="Times New Roman" w:cs="Times New Roman"/>
              </w:rPr>
              <w:t xml:space="preserve">LEA paraiškos vertinimo metu patikrina pareiškėjo teisę gauti valstybės pagalbą pagal Reglamentą (ES) Nr. 651/2014 ir pagal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i/>
                <w:iCs/>
              </w:rPr>
              <w:t xml:space="preserve"> </w:t>
            </w:r>
            <w:r w:rsidRPr="0B024741">
              <w:rPr>
                <w:rFonts w:ascii="Times New Roman" w:hAnsi="Times New Roman" w:cs="Times New Roman"/>
              </w:rPr>
              <w:t>reglamentus</w:t>
            </w:r>
            <w:r w:rsidRPr="0B024741">
              <w:rPr>
                <w:rFonts w:ascii="Times New Roman" w:hAnsi="Times New Roman" w:cs="Times New Roman"/>
                <w:i/>
                <w:iCs/>
              </w:rPr>
              <w:t xml:space="preserve"> </w:t>
            </w:r>
            <w:r w:rsidRPr="0B024741">
              <w:rPr>
                <w:rFonts w:ascii="Times New Roman" w:hAnsi="Times New Roman" w:cs="Times New Roman"/>
              </w:rPr>
              <w:t xml:space="preserve"> bei priėmusi sprendimą finansuoti projektą, duomenis apie suteiktą JP projekto pareiškėjui valstybės ar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rPr>
              <w:t xml:space="preserve"> pagalbą registruoja Suteiktos valstybės pagalbos ir nereikšmingos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rPr>
              <w:t>) pagalbos registre;</w:t>
            </w:r>
          </w:p>
          <w:p w14:paraId="60FEAEE2" w14:textId="77777777" w:rsidR="00B544C5" w:rsidRDefault="00B544C5" w:rsidP="00B544C5">
            <w:pPr>
              <w:pStyle w:val="Sraopastraipa"/>
              <w:numPr>
                <w:ilvl w:val="0"/>
                <w:numId w:val="31"/>
              </w:numPr>
              <w:spacing w:after="120"/>
              <w:ind w:left="400"/>
              <w:jc w:val="both"/>
              <w:rPr>
                <w:rFonts w:ascii="Times New Roman" w:hAnsi="Times New Roman" w:cs="Times New Roman"/>
              </w:rPr>
            </w:pPr>
            <w:r w:rsidRPr="7C170FEB">
              <w:rPr>
                <w:rFonts w:ascii="Times New Roman" w:hAnsi="Times New Roman" w:cs="Times New Roman"/>
              </w:rPr>
              <w:t>Informacija ir dokumentai, susiję su valstybės pagalbos teikimu, saugomi ne trumpiau kaip 10 metų nuo paskutinės valstybės pagalbos suteikimo dienos.</w:t>
            </w:r>
          </w:p>
          <w:p w14:paraId="0068D349" w14:textId="2587FE6D" w:rsidR="00B60EFD" w:rsidRPr="0023081D" w:rsidRDefault="00B544C5" w:rsidP="00B544C5">
            <w:pPr>
              <w:pStyle w:val="Sraopastraipa"/>
              <w:numPr>
                <w:ilvl w:val="0"/>
                <w:numId w:val="31"/>
              </w:numPr>
              <w:spacing w:after="120"/>
              <w:ind w:left="400"/>
              <w:jc w:val="both"/>
              <w:rPr>
                <w:rFonts w:ascii="Times New Roman" w:hAnsi="Times New Roman" w:cs="Times New Roman"/>
              </w:rPr>
            </w:pPr>
            <w:r w:rsidRPr="7CA71F63">
              <w:rPr>
                <w:rFonts w:ascii="Times New Roman" w:hAnsi="Times New Roman" w:cs="Times New Roman"/>
              </w:rPr>
              <w:lastRenderedPageBreak/>
              <w:t>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 </w:t>
            </w:r>
          </w:p>
        </w:tc>
      </w:tr>
      <w:tr w:rsidR="00F6698A" w:rsidRPr="008D0637" w14:paraId="58A4376D" w14:textId="77777777" w:rsidTr="1455C737">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1455C737">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FF54E04" w:rsidR="00F42575" w:rsidRDefault="70E1AB51" w:rsidP="4CB50350">
            <w:pPr>
              <w:pStyle w:val="Sraopastraipa"/>
              <w:numPr>
                <w:ilvl w:val="0"/>
                <w:numId w:val="36"/>
              </w:numPr>
              <w:spacing w:after="120"/>
              <w:ind w:left="400"/>
              <w:jc w:val="both"/>
              <w:rPr>
                <w:rFonts w:ascii="Times New Roman" w:hAnsi="Times New Roman" w:cs="Times New Roman"/>
              </w:rPr>
            </w:pPr>
            <w:r w:rsidRPr="18ED1FF1">
              <w:rPr>
                <w:rFonts w:ascii="Times New Roman" w:hAnsi="Times New Roman" w:cs="Times New Roman"/>
              </w:rPr>
              <w:t>JP projekto vykdytojas privalo užtikrinti JP projekto investicijų tęstinumą 5 metus po JP</w:t>
            </w:r>
            <w:r w:rsidR="654BC4F3" w:rsidRPr="18ED1FF1">
              <w:rPr>
                <w:rFonts w:ascii="Times New Roman" w:hAnsi="Times New Roman" w:cs="Times New Roman"/>
              </w:rPr>
              <w:t xml:space="preserve"> projekto</w:t>
            </w:r>
            <w:r w:rsidR="3DD26AA1" w:rsidRPr="18ED1FF1">
              <w:rPr>
                <w:rFonts w:ascii="Times New Roman" w:hAnsi="Times New Roman" w:cs="Times New Roman"/>
              </w:rPr>
              <w:t xml:space="preserve"> </w:t>
            </w:r>
            <w:r w:rsidRPr="18ED1FF1">
              <w:rPr>
                <w:rFonts w:ascii="Times New Roman" w:hAnsi="Times New Roman" w:cs="Times New Roman"/>
              </w:rPr>
              <w:t xml:space="preserve">finansavimo pabaigos pagal </w:t>
            </w:r>
            <w:r w:rsidR="09676EBD" w:rsidRPr="18ED1FF1">
              <w:rPr>
                <w:rFonts w:ascii="Times New Roman" w:hAnsi="Times New Roman" w:cs="Times New Roman"/>
              </w:rPr>
              <w:t xml:space="preserve">Taisyklėse </w:t>
            </w:r>
            <w:r w:rsidRPr="18ED1FF1">
              <w:rPr>
                <w:rFonts w:ascii="Times New Roman" w:hAnsi="Times New Roman" w:cs="Times New Roman"/>
              </w:rPr>
              <w:t>ir kvietime teikti paraiškas nustatytus reikalavimus</w:t>
            </w:r>
            <w:r w:rsidR="26CA07DC" w:rsidRPr="18ED1FF1">
              <w:rPr>
                <w:rFonts w:ascii="Times New Roman" w:hAnsi="Times New Roman" w:cs="Times New Roman"/>
              </w:rPr>
              <w:t>:</w:t>
            </w:r>
          </w:p>
          <w:p w14:paraId="05CBFF0D" w14:textId="55A754F3" w:rsidR="00C4690A" w:rsidRDefault="7A6961B2" w:rsidP="4CB50350">
            <w:pPr>
              <w:pStyle w:val="Sraopastraipa"/>
              <w:numPr>
                <w:ilvl w:val="1"/>
                <w:numId w:val="36"/>
              </w:numPr>
              <w:spacing w:after="120"/>
              <w:ind w:left="400"/>
              <w:jc w:val="both"/>
              <w:rPr>
                <w:rFonts w:ascii="Times New Roman" w:hAnsi="Times New Roman" w:cs="Times New Roman"/>
              </w:rPr>
            </w:pPr>
            <w:r w:rsidRPr="18ED1FF1">
              <w:rPr>
                <w:rFonts w:ascii="Times New Roman" w:hAnsi="Times New Roman" w:cs="Times New Roman"/>
              </w:rPr>
              <w:t>JP projekto įgyvendinimo metu ir 5 metus po JP</w:t>
            </w:r>
            <w:r w:rsidR="00164A3C" w:rsidRPr="18ED1FF1">
              <w:rPr>
                <w:rFonts w:ascii="Times New Roman" w:hAnsi="Times New Roman" w:cs="Times New Roman"/>
              </w:rPr>
              <w:t xml:space="preserve"> projekto</w:t>
            </w:r>
            <w:r w:rsidRPr="18ED1FF1">
              <w:rPr>
                <w:rFonts w:ascii="Times New Roman" w:hAnsi="Times New Roman" w:cs="Times New Roman"/>
              </w:rPr>
              <w:t xml:space="preserve"> 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4CB50350">
            <w:pPr>
              <w:pStyle w:val="Sraopastraipa"/>
              <w:numPr>
                <w:ilvl w:val="0"/>
                <w:numId w:val="36"/>
              </w:numPr>
              <w:spacing w:after="120"/>
              <w:ind w:left="400"/>
              <w:jc w:val="both"/>
              <w:rPr>
                <w:rFonts w:ascii="Times New Roman" w:hAnsi="Times New Roman" w:cs="Times New Roman"/>
              </w:rPr>
            </w:pPr>
            <w:r w:rsidRPr="4CB50350">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4CB50350">
            <w:pPr>
              <w:pStyle w:val="Sraopastraipa"/>
              <w:numPr>
                <w:ilvl w:val="0"/>
                <w:numId w:val="40"/>
              </w:numPr>
              <w:spacing w:after="120"/>
              <w:ind w:left="400"/>
              <w:jc w:val="both"/>
              <w:rPr>
                <w:rFonts w:ascii="Times New Roman" w:hAnsi="Times New Roman" w:cs="Times New Roman"/>
              </w:rPr>
            </w:pPr>
            <w:r w:rsidRPr="4CB50350">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4CB50350">
              <w:rPr>
                <w:rFonts w:ascii="Times New Roman" w:hAnsi="Times New Roman" w:cs="Times New Roman"/>
              </w:rPr>
              <w:t xml:space="preserve"> </w:t>
            </w:r>
            <w:r w:rsidRPr="4CB50350">
              <w:rPr>
                <w:rFonts w:ascii="Times New Roman" w:hAnsi="Times New Roman" w:cs="Times New Roman"/>
              </w:rPr>
              <w:t>vykdyti JP projekto investicijų tęstinumo užtikrinimo stebėseną</w:t>
            </w:r>
            <w:r w:rsidR="43DD5B70" w:rsidRPr="4CB50350">
              <w:rPr>
                <w:rFonts w:ascii="Times New Roman" w:hAnsi="Times New Roman" w:cs="Times New Roman"/>
              </w:rPr>
              <w:t>;</w:t>
            </w:r>
          </w:p>
          <w:p w14:paraId="2CCC93DA" w14:textId="77777777" w:rsidR="006E562A" w:rsidRDefault="00063978" w:rsidP="4CB50350">
            <w:pPr>
              <w:pStyle w:val="Sraopastraipa"/>
              <w:numPr>
                <w:ilvl w:val="0"/>
                <w:numId w:val="40"/>
              </w:numPr>
              <w:spacing w:after="120"/>
              <w:ind w:left="400"/>
              <w:jc w:val="both"/>
              <w:rPr>
                <w:rFonts w:ascii="Times New Roman" w:hAnsi="Times New Roman" w:cs="Times New Roman"/>
              </w:rPr>
            </w:pPr>
            <w:r w:rsidRPr="4CB50350">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4CB50350">
            <w:pPr>
              <w:pStyle w:val="Sraopastraipa"/>
              <w:numPr>
                <w:ilvl w:val="0"/>
                <w:numId w:val="36"/>
              </w:numPr>
              <w:spacing w:after="120"/>
              <w:ind w:left="400"/>
              <w:jc w:val="both"/>
              <w:rPr>
                <w:rFonts w:ascii="Times New Roman" w:hAnsi="Times New Roman" w:cs="Times New Roman"/>
              </w:rPr>
            </w:pPr>
            <w:r w:rsidRPr="4CB50350">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1455C737">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4CB50350">
            <w:pPr>
              <w:pStyle w:val="Sraopastraipa"/>
              <w:numPr>
                <w:ilvl w:val="0"/>
                <w:numId w:val="41"/>
              </w:numPr>
              <w:ind w:left="400"/>
              <w:jc w:val="both"/>
              <w:rPr>
                <w:rFonts w:ascii="Times New Roman" w:hAnsi="Times New Roman" w:cs="Times New Roman"/>
              </w:rPr>
            </w:pPr>
            <w:r w:rsidRPr="4CB50350">
              <w:rPr>
                <w:rFonts w:ascii="Times New Roman" w:hAnsi="Times New Roman" w:cs="Times New Roman"/>
              </w:rPr>
              <w:t>JP projekto vykdytojas užtikrina informavimo apie JP projektą ir komunikacijos reikalavimų nurodytų Taisyklėse laikymąsi:</w:t>
            </w:r>
          </w:p>
          <w:p w14:paraId="11CECAB1" w14:textId="757DD7DB" w:rsidR="00013BA5" w:rsidRPr="00013BA5" w:rsidRDefault="00013BA5" w:rsidP="4CB50350">
            <w:pPr>
              <w:pStyle w:val="Sraopastraipa"/>
              <w:numPr>
                <w:ilvl w:val="1"/>
                <w:numId w:val="41"/>
              </w:numPr>
              <w:ind w:left="400"/>
              <w:jc w:val="both"/>
              <w:rPr>
                <w:rFonts w:ascii="Times New Roman" w:hAnsi="Times New Roman" w:cs="Times New Roman"/>
              </w:rPr>
            </w:pPr>
            <w:r w:rsidRPr="4CB50350">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72CFED75" w14:textId="46756D0B" w:rsidR="499BD5D4" w:rsidRPr="008B7B57" w:rsidRDefault="07338C0A" w:rsidP="4CB50350">
            <w:pPr>
              <w:pStyle w:val="Sraopastraipa"/>
              <w:numPr>
                <w:ilvl w:val="1"/>
                <w:numId w:val="41"/>
              </w:numPr>
              <w:ind w:left="400"/>
              <w:jc w:val="both"/>
              <w:rPr>
                <w:rFonts w:ascii="Times New Roman" w:hAnsi="Times New Roman" w:cs="Times New Roman"/>
              </w:rPr>
            </w:pPr>
            <w:r w:rsidRPr="5DC28E61">
              <w:rPr>
                <w:rFonts w:ascii="Times New Roman" w:eastAsia="Times New Roman" w:hAnsi="Times New Roman" w:cs="Times New Roman"/>
                <w:color w:val="000000" w:themeColor="text1"/>
              </w:rPr>
              <w:t xml:space="preserve"> Įgyvendindamas informavimo apie JP projektą veiklą ar kitas komunikacijos veiklas, susijusias su ES finansavimu, visuomenei, žiniasklaidai ir kitoms tikslinėms auditorijoms turi pranešti apie ES finansavimą privalomai panaudodamas </w:t>
            </w:r>
            <w:hyperlink r:id="rId13">
              <w:r w:rsidRPr="5DC28E61">
                <w:rPr>
                  <w:rStyle w:val="Hipersaitas"/>
                  <w:rFonts w:ascii="Times New Roman" w:eastAsia="Times New Roman" w:hAnsi="Times New Roman" w:cs="Times New Roman"/>
                </w:rPr>
                <w:t>ES emblemą</w:t>
              </w:r>
            </w:hyperlink>
            <w:r w:rsidRPr="5DC28E61">
              <w:rPr>
                <w:rFonts w:ascii="Times New Roman" w:eastAsia="Times New Roman" w:hAnsi="Times New Roman" w:cs="Times New Roman"/>
                <w:color w:val="000000" w:themeColor="text1"/>
              </w:rPr>
              <w:t xml:space="preserve"> ir teiginį šalia ES emblemos – „Finansuoja Europos Sąjunga – </w:t>
            </w:r>
            <w:proofErr w:type="spellStart"/>
            <w:r w:rsidRPr="5DC28E61">
              <w:rPr>
                <w:rFonts w:ascii="Times New Roman" w:eastAsia="Times New Roman" w:hAnsi="Times New Roman" w:cs="Times New Roman"/>
                <w:color w:val="000000" w:themeColor="text1"/>
              </w:rPr>
              <w:t>NextGenerationEU</w:t>
            </w:r>
            <w:proofErr w:type="spellEnd"/>
            <w:r w:rsidRPr="5DC28E61">
              <w:rPr>
                <w:rFonts w:ascii="Times New Roman" w:eastAsia="Times New Roman" w:hAnsi="Times New Roman" w:cs="Times New Roman"/>
                <w:color w:val="000000" w:themeColor="text1"/>
              </w:rPr>
              <w:t>“ taip, kaip nurodyta EK leidinyje „ES emblemos naudojimas vykdant 2021–2027 m. ES programas“ (leidinys skelbiamas adresu</w:t>
            </w:r>
            <w:r w:rsidRPr="5DC28E61">
              <w:rPr>
                <w:rFonts w:ascii="Times New Roman" w:eastAsia="Times New Roman" w:hAnsi="Times New Roman" w:cs="Times New Roman"/>
                <w:i/>
                <w:iCs/>
                <w:color w:val="000000" w:themeColor="text1"/>
              </w:rPr>
              <w:t xml:space="preserve"> </w:t>
            </w:r>
            <w:hyperlink r:id="rId14">
              <w:r w:rsidRPr="5DC28E61">
                <w:rPr>
                  <w:rStyle w:val="Hipersaitas"/>
                  <w:rFonts w:ascii="Times New Roman" w:eastAsia="Times New Roman" w:hAnsi="Times New Roman" w:cs="Times New Roman"/>
                  <w:i/>
                  <w:iCs/>
                </w:rPr>
                <w:t>2021.esinvesticijos.lt/dokumentai/es-emblemos-naudojimas-vykdant-2021-2027-m-es-programas</w:t>
              </w:r>
            </w:hyperlink>
            <w:r w:rsidRPr="5DC28E61">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Pr="5DC28E61">
              <w:rPr>
                <w:rFonts w:ascii="Times New Roman" w:eastAsia="Times New Roman" w:hAnsi="Times New Roman" w:cs="Times New Roman"/>
                <w:i/>
                <w:iCs/>
                <w:color w:val="000000" w:themeColor="text1"/>
              </w:rPr>
              <w:t xml:space="preserve"> </w:t>
            </w:r>
            <w:hyperlink r:id="rId15">
              <w:r w:rsidRPr="5DC28E61">
                <w:rPr>
                  <w:rStyle w:val="Hipersaitas"/>
                  <w:rFonts w:ascii="Times New Roman" w:eastAsia="Times New Roman" w:hAnsi="Times New Roman" w:cs="Times New Roman"/>
                  <w:i/>
                  <w:iCs/>
                </w:rPr>
                <w:t>2021.esinvesticijos.lt/igyvendinimas-1/</w:t>
              </w:r>
              <w:proofErr w:type="spellStart"/>
              <w:r w:rsidRPr="5DC28E61">
                <w:rPr>
                  <w:rStyle w:val="Hipersaitas"/>
                  <w:rFonts w:ascii="Times New Roman" w:eastAsia="Times New Roman" w:hAnsi="Times New Roman" w:cs="Times New Roman"/>
                  <w:i/>
                  <w:iCs/>
                </w:rPr>
                <w:t>viesinimas</w:t>
              </w:r>
              <w:proofErr w:type="spellEnd"/>
            </w:hyperlink>
            <w:r w:rsidRPr="5DC28E61">
              <w:rPr>
                <w:rFonts w:ascii="Times New Roman" w:eastAsia="Times New Roman" w:hAnsi="Times New Roman" w:cs="Times New Roman"/>
                <w:i/>
                <w:iCs/>
                <w:color w:val="000000" w:themeColor="text1"/>
              </w:rPr>
              <w:t>)</w:t>
            </w:r>
            <w:r w:rsidRPr="5DC28E61">
              <w:rPr>
                <w:rFonts w:ascii="Times New Roman" w:eastAsia="Times New Roman" w:hAnsi="Times New Roman" w:cs="Times New Roman"/>
                <w:color w:val="000000" w:themeColor="text1"/>
              </w:rPr>
              <w:t xml:space="preserve"> . Taip pat JP projekto vykdytojas turi matomai pranešti apie projekto finansavimą pagal planą „Naujos kartos Lietuva“.</w:t>
            </w:r>
          </w:p>
          <w:p w14:paraId="5EA695A5" w14:textId="2C6767CB" w:rsidR="004652F6" w:rsidRDefault="07338C0A" w:rsidP="4CB50350">
            <w:pPr>
              <w:pStyle w:val="Sraopastraipa"/>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1440FF4" w14:textId="3696B45F" w:rsidR="004652F6" w:rsidRDefault="07338C0A" w:rsidP="4CB50350">
            <w:pPr>
              <w:pStyle w:val="Sraopastraipa"/>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4CB50350">
              <w:rPr>
                <w:rFonts w:ascii="Times New Roman" w:eastAsia="Times New Roman" w:hAnsi="Times New Roman" w:cs="Times New Roman"/>
                <w:color w:val="000000" w:themeColor="text1"/>
              </w:rPr>
              <w:t>esinvesticijos.lt</w:t>
            </w:r>
            <w:proofErr w:type="spellEnd"/>
            <w:r w:rsidRPr="4CB50350">
              <w:rPr>
                <w:rFonts w:ascii="Times New Roman" w:eastAsia="Times New Roman" w:hAnsi="Times New Roman" w:cs="Times New Roman"/>
                <w:color w:val="000000" w:themeColor="text1"/>
              </w:rPr>
              <w:t xml:space="preserve">, Finansų ministerijos interneto svetainėje </w:t>
            </w:r>
            <w:proofErr w:type="spellStart"/>
            <w:r w:rsidRPr="4CB50350">
              <w:rPr>
                <w:rFonts w:ascii="Times New Roman" w:eastAsia="Times New Roman" w:hAnsi="Times New Roman" w:cs="Times New Roman"/>
                <w:color w:val="000000" w:themeColor="text1"/>
              </w:rPr>
              <w:t>finmin.lrv.lt</w:t>
            </w:r>
            <w:proofErr w:type="spellEnd"/>
            <w:r w:rsidRPr="4CB50350">
              <w:rPr>
                <w:rFonts w:ascii="Times New Roman" w:eastAsia="Times New Roman" w:hAnsi="Times New Roman" w:cs="Times New Roman"/>
                <w:color w:val="000000" w:themeColor="text1"/>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5092F8F7" w14:textId="45F5B06B" w:rsidR="004652F6" w:rsidRDefault="07338C0A" w:rsidP="4CB50350">
            <w:pPr>
              <w:pStyle w:val="Sraopastraipa"/>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ES investicijų komunikacija neturi būti naudojama politinei reklamai;</w:t>
            </w:r>
          </w:p>
          <w:p w14:paraId="1F57345C" w14:textId="06E5EC7E" w:rsidR="004652F6" w:rsidRDefault="07338C0A" w:rsidP="4CB50350">
            <w:pPr>
              <w:pStyle w:val="Sraopastraipa"/>
              <w:numPr>
                <w:ilvl w:val="1"/>
                <w:numId w:val="41"/>
              </w:numPr>
              <w:ind w:left="400"/>
              <w:jc w:val="both"/>
              <w:rPr>
                <w:rFonts w:ascii="Times New Roman" w:eastAsia="Times New Roman" w:hAnsi="Times New Roman" w:cs="Times New Roman"/>
                <w:color w:val="000000" w:themeColor="text1"/>
              </w:rPr>
            </w:pPr>
            <w:r w:rsidRPr="4CB50350">
              <w:rPr>
                <w:rFonts w:ascii="Times New Roman" w:eastAsia="Times New Roman" w:hAnsi="Times New Roman" w:cs="Times New Roman"/>
                <w:color w:val="000000" w:themeColor="text1"/>
              </w:rPr>
              <w:t>JP projekto vykdytojas turi užtikrinti kitų Taisyklėse nustatytų informavimo apie JP projektą ir komunikaciją reikalavimų laikymąsi.</w:t>
            </w:r>
            <w:r w:rsidRPr="4CB50350">
              <w:rPr>
                <w:rFonts w:ascii="Times New Roman" w:hAnsi="Times New Roman" w:cs="Times New Roman"/>
              </w:rPr>
              <w:t xml:space="preserve"> </w:t>
            </w:r>
          </w:p>
          <w:p w14:paraId="3DBB4C34" w14:textId="46A4F703" w:rsidR="004652F6" w:rsidRDefault="004652F6" w:rsidP="499BD5D4">
            <w:pPr>
              <w:rPr>
                <w:rFonts w:ascii="Times New Roman" w:hAnsi="Times New Roman" w:cs="Times New Roman"/>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4CB50350">
            <w:pPr>
              <w:pStyle w:val="Sraopastraipa"/>
              <w:numPr>
                <w:ilvl w:val="0"/>
                <w:numId w:val="41"/>
              </w:numPr>
              <w:ind w:left="400"/>
              <w:jc w:val="both"/>
              <w:rPr>
                <w:rFonts w:ascii="Times New Roman" w:hAnsi="Times New Roman" w:cs="Times New Roman"/>
              </w:rPr>
            </w:pPr>
            <w:r w:rsidRPr="4CB50350">
              <w:rPr>
                <w:rFonts w:ascii="Times New Roman" w:hAnsi="Times New Roman" w:cs="Times New Roman"/>
              </w:rPr>
              <w:lastRenderedPageBreak/>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4CB50350">
            <w:pPr>
              <w:pStyle w:val="Sraopastraipa"/>
              <w:numPr>
                <w:ilvl w:val="0"/>
                <w:numId w:val="41"/>
              </w:numPr>
              <w:ind w:left="400"/>
              <w:jc w:val="both"/>
              <w:rPr>
                <w:rFonts w:ascii="Times New Roman" w:hAnsi="Times New Roman" w:cs="Times New Roman"/>
              </w:rPr>
            </w:pPr>
            <w:r w:rsidRPr="4CB50350">
              <w:rPr>
                <w:rFonts w:ascii="Times New Roman" w:hAnsi="Times New Roman" w:cs="Times New Roman"/>
              </w:rPr>
              <w:t>Avansas JP projektui gali būti išmokėtas tik JP projekto vykdytojui gavus LEA raštą dėl finansavimo JP projektui skyrimo</w:t>
            </w:r>
            <w:r w:rsidR="00730688" w:rsidRPr="4CB50350">
              <w:rPr>
                <w:rFonts w:ascii="Times New Roman" w:hAnsi="Times New Roman" w:cs="Times New Roman"/>
              </w:rPr>
              <w:t>.</w:t>
            </w:r>
            <w:r w:rsidRPr="4CB50350">
              <w:rPr>
                <w:rFonts w:ascii="Times New Roman" w:hAnsi="Times New Roman" w:cs="Times New Roman"/>
              </w:rPr>
              <w:t xml:space="preserve"> </w:t>
            </w:r>
          </w:p>
          <w:p w14:paraId="4119C52F" w14:textId="2652F07A" w:rsidR="00BC05A9" w:rsidRPr="00BC05A9" w:rsidRDefault="00BC05A9" w:rsidP="4CB50350">
            <w:pPr>
              <w:pStyle w:val="Sraopastraipa"/>
              <w:numPr>
                <w:ilvl w:val="0"/>
                <w:numId w:val="41"/>
              </w:numPr>
              <w:ind w:left="400"/>
              <w:jc w:val="both"/>
              <w:rPr>
                <w:rFonts w:ascii="Times New Roman" w:hAnsi="Times New Roman" w:cs="Times New Roman"/>
              </w:rPr>
            </w:pPr>
            <w:r w:rsidRPr="4CB50350">
              <w:rPr>
                <w:rFonts w:ascii="Times New Roman" w:hAnsi="Times New Roman" w:cs="Times New Roman"/>
              </w:rPr>
              <w:t xml:space="preserve">JP projekto vykdytojas, siekdamas gauti avansą, turi pateikti LEA prašymą el. pašto adresu </w:t>
            </w:r>
            <w:hyperlink r:id="rId16">
              <w:r w:rsidRPr="4CB50350">
                <w:rPr>
                  <w:rStyle w:val="Hipersaitas"/>
                  <w:rFonts w:ascii="Times New Roman" w:hAnsi="Times New Roman" w:cs="Times New Roman"/>
                </w:rPr>
                <w:t>info@ena.lt</w:t>
              </w:r>
            </w:hyperlink>
            <w:r w:rsidRPr="4CB50350">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4CB50350">
            <w:pPr>
              <w:pStyle w:val="Sraopastraipa"/>
              <w:numPr>
                <w:ilvl w:val="0"/>
                <w:numId w:val="41"/>
              </w:numPr>
              <w:ind w:left="400"/>
              <w:jc w:val="both"/>
              <w:rPr>
                <w:rFonts w:ascii="Times New Roman" w:hAnsi="Times New Roman" w:cs="Times New Roman"/>
              </w:rPr>
            </w:pPr>
            <w:r w:rsidRPr="4CB50350">
              <w:rPr>
                <w:rFonts w:ascii="Times New Roman" w:hAnsi="Times New Roman" w:cs="Times New Roman"/>
              </w:rPr>
              <w:t>LEA, priėmusi teigiamą sprendimą dėl avanso skyrimo ir jo dydžio, su JP projekto vykdytoju sudaro avanso skyrimo sutartį;</w:t>
            </w:r>
          </w:p>
          <w:p w14:paraId="30D1F0A7" w14:textId="4872DF91" w:rsidR="00CE2318" w:rsidRPr="0023081D" w:rsidRDefault="11F0846A" w:rsidP="4CB50350">
            <w:pPr>
              <w:pStyle w:val="Sraopastraipa"/>
              <w:numPr>
                <w:ilvl w:val="0"/>
                <w:numId w:val="41"/>
              </w:numPr>
              <w:ind w:left="400"/>
              <w:jc w:val="both"/>
              <w:rPr>
                <w:rFonts w:ascii="Times New Roman" w:hAnsi="Times New Roman" w:cs="Times New Roman"/>
              </w:rPr>
            </w:pPr>
            <w:r w:rsidRPr="38E17FC5">
              <w:rPr>
                <w:rFonts w:ascii="Times New Roman" w:hAnsi="Times New Roman" w:cs="Times New Roman"/>
              </w:rPr>
              <w:t xml:space="preserve">JP </w:t>
            </w:r>
            <w:r w:rsidRPr="0023081D">
              <w:rPr>
                <w:rFonts w:ascii="Times New Roman" w:hAnsi="Times New Roman" w:cs="Times New Roman"/>
              </w:rPr>
              <w:t>projekto galutinis mokėjimo prašymas apmokėti tinkamas JP projekto išlaidas (toliau – mokėjimo prašymas) teikiamas įgyvendinus JP projekto veiklas,</w:t>
            </w:r>
            <w:r w:rsidR="07C9037D" w:rsidRPr="0023081D">
              <w:rPr>
                <w:rFonts w:ascii="Times New Roman" w:hAnsi="Times New Roman" w:cs="Times New Roman"/>
              </w:rPr>
              <w:t xml:space="preserve"> iki </w:t>
            </w:r>
            <w:r w:rsidR="07C9037D" w:rsidRPr="0023081D">
              <w:rPr>
                <w:rFonts w:ascii="Times New Roman" w:eastAsia="Times New Roman" w:hAnsi="Times New Roman" w:cs="Times New Roman"/>
              </w:rPr>
              <w:t>JP projekto įgyvendinimo laikotarpio pabaigos,</w:t>
            </w:r>
            <w:r w:rsidRPr="0023081D">
              <w:rPr>
                <w:rFonts w:ascii="Times New Roman" w:hAnsi="Times New Roman" w:cs="Times New Roman"/>
              </w:rPr>
              <w:t xml:space="preserve"> bet ne vėliau kaip iki 202</w:t>
            </w:r>
            <w:r w:rsidR="1E0B6B69" w:rsidRPr="0023081D">
              <w:rPr>
                <w:rFonts w:ascii="Times New Roman" w:hAnsi="Times New Roman" w:cs="Times New Roman"/>
              </w:rPr>
              <w:t>6</w:t>
            </w:r>
            <w:r w:rsidRPr="0023081D">
              <w:rPr>
                <w:rFonts w:ascii="Times New Roman" w:hAnsi="Times New Roman" w:cs="Times New Roman"/>
              </w:rPr>
              <w:t>-01-31;</w:t>
            </w:r>
          </w:p>
          <w:p w14:paraId="374C64FC" w14:textId="77777777" w:rsidR="00C6236B" w:rsidRPr="00FD7CDF" w:rsidRDefault="00C6236B" w:rsidP="00C6236B">
            <w:pPr>
              <w:pStyle w:val="Sraopastraipa"/>
              <w:numPr>
                <w:ilvl w:val="0"/>
                <w:numId w:val="41"/>
              </w:numPr>
              <w:ind w:left="400"/>
              <w:jc w:val="both"/>
              <w:rPr>
                <w:rFonts w:ascii="Times New Roman" w:hAnsi="Times New Roman" w:cs="Times New Roman"/>
              </w:rPr>
            </w:pPr>
            <w:r w:rsidRPr="0B024741">
              <w:rPr>
                <w:rFonts w:ascii="Times New Roman" w:hAnsi="Times New Roman" w:cs="Times New Roman"/>
              </w:rPr>
              <w:t>Mokėjimo prašymas gali būti teikiamas:</w:t>
            </w:r>
          </w:p>
          <w:p w14:paraId="08CAF164" w14:textId="77777777" w:rsidR="00C6236B" w:rsidRPr="00FD7CDF" w:rsidRDefault="00C6236B" w:rsidP="00C6236B">
            <w:pPr>
              <w:pStyle w:val="Sraopastraipa"/>
              <w:numPr>
                <w:ilvl w:val="1"/>
                <w:numId w:val="41"/>
              </w:numPr>
              <w:ind w:left="450"/>
              <w:jc w:val="both"/>
              <w:rPr>
                <w:rFonts w:ascii="Times New Roman" w:hAnsi="Times New Roman" w:cs="Times New Roman"/>
              </w:rPr>
            </w:pPr>
            <w:r w:rsidRPr="0B024741">
              <w:rPr>
                <w:rFonts w:ascii="Times New Roman" w:hAnsi="Times New Roman" w:cs="Times New Roman"/>
              </w:rPr>
              <w:t xml:space="preserve">kartu su paraiška </w:t>
            </w:r>
            <w:r w:rsidRPr="0B024741">
              <w:rPr>
                <w:rFonts w:ascii="Times New Roman" w:eastAsia="Times New Roman" w:hAnsi="Times New Roman" w:cs="Times New Roman"/>
              </w:rPr>
              <w:t>(išskyrus, kai finansavimo prašoma pagal  Reglamentą (ES) Nr. 651/2014)</w:t>
            </w:r>
            <w:r w:rsidRPr="0B024741">
              <w:rPr>
                <w:rFonts w:ascii="Times New Roman" w:hAnsi="Times New Roman" w:cs="Times New Roman"/>
              </w:rPr>
              <w:t>, t. y. po paraiškos pateikimo per 14 kalendorinių dienų  per paraiškų surinkimo įrankį internetu: </w:t>
            </w:r>
            <w:hyperlink r:id="rId17">
              <w:r w:rsidRPr="0B024741">
                <w:rPr>
                  <w:rStyle w:val="Hipersaitas"/>
                  <w:rFonts w:ascii="Times New Roman" w:hAnsi="Times New Roman" w:cs="Times New Roman"/>
                  <w:i/>
                  <w:iCs/>
                </w:rPr>
                <w:t>https://lea.submittable.com/submit</w:t>
              </w:r>
            </w:hyperlink>
            <w:r w:rsidRPr="0B024741">
              <w:rPr>
                <w:rFonts w:ascii="Times New Roman" w:hAnsi="Times New Roman" w:cs="Times New Roman"/>
              </w:rPr>
              <w:t> 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6C9B34A2" w14:textId="77777777" w:rsidR="00C6236B" w:rsidRPr="00FD7CDF" w:rsidRDefault="00C6236B" w:rsidP="00C6236B">
            <w:pPr>
              <w:pStyle w:val="Sraopastraipa"/>
              <w:numPr>
                <w:ilvl w:val="1"/>
                <w:numId w:val="41"/>
              </w:numPr>
              <w:ind w:left="450"/>
              <w:jc w:val="both"/>
              <w:rPr>
                <w:rFonts w:ascii="Times New Roman" w:hAnsi="Times New Roman" w:cs="Times New Roman"/>
              </w:rPr>
            </w:pPr>
            <w:r w:rsidRPr="7CA71F63">
              <w:rPr>
                <w:rFonts w:ascii="Times New Roman" w:hAnsi="Times New Roman" w:cs="Times New Roman"/>
              </w:rPr>
              <w:t xml:space="preserve">jeigu mokėjimo prašymas nebuvo pateiktas kartu su paraiška, t. y. per 14 kalendorinių dienų po paraiškos pateikimo, arba jis buvo anuliuotas vadovaujantis šio kvietimo 3.2.10.3 papunkčiu – ne anksčiau,  kaip gavus LEA sprendimą dėl finansavimo. Mokėjimo prašymas teikiamas per paraiškų surinkimo įrankį internetu: </w:t>
            </w:r>
            <w:hyperlink r:id="rId18">
              <w:r w:rsidRPr="7CA71F63">
                <w:rPr>
                  <w:rStyle w:val="Hipersaitas"/>
                  <w:rFonts w:ascii="Times New Roman" w:hAnsi="Times New Roman" w:cs="Times New Roman"/>
                </w:rPr>
                <w:t>https://lea.submittable.com/submit</w:t>
              </w:r>
            </w:hyperlink>
            <w:r w:rsidRPr="7CA71F63">
              <w:rPr>
                <w:rFonts w:ascii="Times New Roman" w:hAnsi="Times New Roman" w:cs="Times New Roman"/>
              </w:rPr>
              <w:t>, arba kitu LEA svetainėje www.ena.lt nurodytu būdu (pavyzdžiui, naudojantis Europos Sąjungos investicijų administravimo informacine sistema, kai joje bus atitinkami funkcionalumai), kartu su kvietimo 2.7 papunktyje nurodytais privalomais pateikti dokumentais.</w:t>
            </w:r>
          </w:p>
          <w:p w14:paraId="4955E94E" w14:textId="77777777" w:rsidR="00C76182" w:rsidRDefault="00C6236B" w:rsidP="00C76182">
            <w:pPr>
              <w:pStyle w:val="Sraopastraipa"/>
              <w:numPr>
                <w:ilvl w:val="0"/>
                <w:numId w:val="41"/>
              </w:numPr>
              <w:ind w:left="400"/>
              <w:jc w:val="both"/>
              <w:rPr>
                <w:rFonts w:ascii="Times New Roman" w:hAnsi="Times New Roman" w:cs="Times New Roman"/>
              </w:rPr>
            </w:pPr>
            <w:r w:rsidRPr="286CBEDC">
              <w:rPr>
                <w:rFonts w:ascii="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27524A9C" w14:textId="105FE160" w:rsidR="00C6236B" w:rsidRPr="00C76182" w:rsidRDefault="00C6236B" w:rsidP="00C76182">
            <w:pPr>
              <w:pStyle w:val="Sraopastraipa"/>
              <w:numPr>
                <w:ilvl w:val="0"/>
                <w:numId w:val="41"/>
              </w:numPr>
              <w:ind w:left="400"/>
              <w:jc w:val="both"/>
              <w:rPr>
                <w:rFonts w:ascii="Times New Roman" w:hAnsi="Times New Roman" w:cs="Times New Roman"/>
              </w:rPr>
            </w:pPr>
            <w:r w:rsidRPr="00C76182">
              <w:rPr>
                <w:rFonts w:ascii="Times New Roman" w:hAnsi="Times New Roman" w:cs="Times New Roman"/>
              </w:rPr>
              <w:t xml:space="preserve">Mokėjimo </w:t>
            </w:r>
            <w:r w:rsidRPr="00C76182">
              <w:rPr>
                <w:rFonts w:ascii="Times New Roman" w:eastAsia="Times New Roman" w:hAnsi="Times New Roman" w:cs="Times New Roman"/>
                <w:color w:val="000000" w:themeColor="text1"/>
              </w:rPr>
              <w:t>prašymas tikrinamas 55 (penkiasdešimt penkias) darbo dienas nuo mokėjimo prašymo registracijos dienos (</w:t>
            </w:r>
            <w:r w:rsidRPr="00C76182">
              <w:rPr>
                <w:rFonts w:ascii="Times New Roman" w:eastAsia="Times New Roman" w:hAnsi="Times New Roman" w:cs="Times New Roman"/>
                <w:color w:val="212121"/>
              </w:rPr>
              <w:t>neįskaičiuojamas laikas, kai JP projekto vykdytojas tikslina mokėjimo prašymą ir, jei yra toks poreikis, duomenų/paaiškinimų gavimo iš kitų institucijų/informacinių sistemų ir registrų laikotarpis)</w:t>
            </w:r>
            <w:r w:rsidRPr="00C76182">
              <w:rPr>
                <w:rFonts w:ascii="Times New Roman" w:eastAsia="Times New Roman" w:hAnsi="Times New Roman" w:cs="Times New Roman"/>
                <w:color w:val="000000" w:themeColor="text1"/>
              </w:rPr>
              <w:t>;</w:t>
            </w:r>
          </w:p>
          <w:p w14:paraId="1B051565" w14:textId="77777777" w:rsidR="00C6236B" w:rsidRDefault="00C6236B" w:rsidP="00C6236B">
            <w:pPr>
              <w:pStyle w:val="Sraopastraipa"/>
              <w:numPr>
                <w:ilvl w:val="0"/>
                <w:numId w:val="41"/>
              </w:numPr>
              <w:ind w:left="400"/>
              <w:jc w:val="both"/>
              <w:rPr>
                <w:rFonts w:ascii="Times New Roman" w:hAnsi="Times New Roman" w:cs="Times New Roman"/>
              </w:rPr>
            </w:pPr>
            <w:r w:rsidRPr="0AB3085F">
              <w:rPr>
                <w:rFonts w:ascii="Times New Roman" w:hAnsi="Times New Roman" w:cs="Times New Roman"/>
              </w:rPr>
              <w:t>Patvirtinus mokėjimo prašymą, finansavimo lėšos išmokamos JP projekto vykdytojui per 10 (dešimt) darbo dienų;</w:t>
            </w:r>
          </w:p>
          <w:p w14:paraId="2D128B8D" w14:textId="77777777" w:rsidR="00C6236B" w:rsidRDefault="00C6236B" w:rsidP="00C6236B">
            <w:pPr>
              <w:pStyle w:val="Sraopastraipa"/>
              <w:numPr>
                <w:ilvl w:val="0"/>
                <w:numId w:val="41"/>
              </w:numPr>
              <w:ind w:left="400"/>
              <w:jc w:val="both"/>
              <w:rPr>
                <w:rFonts w:ascii="Times New Roman" w:hAnsi="Times New Roman" w:cs="Times New Roman"/>
              </w:rPr>
            </w:pPr>
            <w:r w:rsidRPr="286CBEDC">
              <w:rPr>
                <w:rFonts w:ascii="Times New Roman" w:hAnsi="Times New Roman" w:cs="Times New Roman"/>
              </w:rPr>
              <w:t>LEA  raštas dėl finansavimo JP projektui skyrimo netenka galios, jei JP projekto vykdytojas neįgyvendina JP projekto ir nepateikia mokėjimo prašymo LEA iki JP projekto įgyvendinimo laikotarpio pabaigos;</w:t>
            </w:r>
          </w:p>
          <w:p w14:paraId="292E8C9C" w14:textId="3B805B1E" w:rsidR="004652F6" w:rsidRPr="00756934" w:rsidRDefault="00C6236B" w:rsidP="00C6236B">
            <w:pPr>
              <w:pStyle w:val="Sraopastraipa"/>
              <w:numPr>
                <w:ilvl w:val="0"/>
                <w:numId w:val="41"/>
              </w:numPr>
              <w:ind w:left="400"/>
              <w:jc w:val="both"/>
              <w:rPr>
                <w:rFonts w:ascii="Times New Roman" w:hAnsi="Times New Roman" w:cs="Times New Roman"/>
              </w:rPr>
            </w:pPr>
            <w:r w:rsidRPr="286CBEDC">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1455C737">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1455C737">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7CFABF29" w14:textId="268FE218" w:rsidR="006772E7" w:rsidRDefault="7D01B638" w:rsidP="5F9D18E8">
            <w:pPr>
              <w:pStyle w:val="Sraopastraipa"/>
              <w:numPr>
                <w:ilvl w:val="0"/>
                <w:numId w:val="45"/>
              </w:numPr>
              <w:spacing w:after="120"/>
              <w:ind w:left="379"/>
              <w:jc w:val="both"/>
              <w:rPr>
                <w:rFonts w:ascii="Times New Roman" w:hAnsi="Times New Roman" w:cs="Times New Roman"/>
              </w:rPr>
            </w:pPr>
            <w:hyperlink r:id="rId19">
              <w:r w:rsidRPr="4A67FA04">
                <w:rPr>
                  <w:rStyle w:val="Hipersaitas"/>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w:t>
              </w:r>
              <w:r w:rsidR="14D64C42" w:rsidRPr="4A67FA04">
                <w:rPr>
                  <w:rStyle w:val="Hipersaitas"/>
                  <w:rFonts w:ascii="Times New Roman" w:hAnsi="Times New Roman" w:cs="Times New Roman"/>
                </w:rPr>
                <w:t xml:space="preserve"> ir gaminančių vartotojų</w:t>
              </w:r>
              <w:r w:rsidRPr="4A67FA04">
                <w:rPr>
                  <w:rStyle w:val="Hipersaitas"/>
                  <w:rFonts w:ascii="Times New Roman" w:hAnsi="Times New Roman" w:cs="Times New Roman"/>
                </w:rPr>
                <w:t xml:space="preserve"> investicijos į naujų atsinaujinančius energijos išteklius naudojančių elektros energijos gamybos pajėgumų sukūrimą“ </w:t>
              </w:r>
              <w:proofErr w:type="spellStart"/>
              <w:r w:rsidRPr="4A67FA04">
                <w:rPr>
                  <w:rStyle w:val="Hipersaitas"/>
                  <w:rFonts w:ascii="Times New Roman" w:hAnsi="Times New Roman" w:cs="Times New Roman"/>
                </w:rPr>
                <w:t>poveiklės</w:t>
              </w:r>
              <w:proofErr w:type="spellEnd"/>
              <w:r w:rsidRPr="4A67FA04">
                <w:rPr>
                  <w:rStyle w:val="Hipersaitas"/>
                  <w:rFonts w:ascii="Times New Roman" w:hAnsi="Times New Roman" w:cs="Times New Roman"/>
                </w:rPr>
                <w:t xml:space="preserve"> „Investicinė parama saulės elektrinėms sausumoje“;</w:t>
              </w:r>
            </w:hyperlink>
          </w:p>
          <w:p w14:paraId="54DC81DA"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0">
              <w:r w:rsidRPr="5F9D18E8">
                <w:rPr>
                  <w:rStyle w:val="Hipersaitas"/>
                  <w:rFonts w:ascii="Times New Roman" w:hAnsi="Times New Roman" w:cs="Times New Roman"/>
                </w:rPr>
                <w:t>2021-2027 m. ES fondų lėšomis Supaprastintai apmokamų išlaidų dydžių registras</w:t>
              </w:r>
            </w:hyperlink>
            <w:r w:rsidRPr="5F9D18E8">
              <w:rPr>
                <w:rFonts w:ascii="Times New Roman" w:hAnsi="Times New Roman" w:cs="Times New Roman"/>
              </w:rPr>
              <w:t>;  </w:t>
            </w:r>
          </w:p>
          <w:p w14:paraId="5F454291"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1">
              <w:r w:rsidRPr="5F9D18E8">
                <w:rPr>
                  <w:rStyle w:val="Hipersaitas"/>
                  <w:rFonts w:ascii="Times New Roman" w:hAnsi="Times New Roman" w:cs="Times New Roman"/>
                </w:rPr>
                <w:t>2014 m. birželio 17 d. Komisijos reglamentas (ES) Nr. 651/2014, kuriuo tam tikrų kategorijų pagalba skelbiama suderinama su vidaus rinka taikant Sutarties 107 ir 108 straipsnius,</w:t>
              </w:r>
            </w:hyperlink>
            <w:r w:rsidRPr="5F9D18E8">
              <w:rPr>
                <w:rFonts w:ascii="Times New Roman" w:hAnsi="Times New Roman" w:cs="Times New Roman"/>
              </w:rPr>
              <w:t xml:space="preserve"> su </w:t>
            </w:r>
            <w:r w:rsidR="00DF2060" w:rsidRPr="5F9D18E8">
              <w:rPr>
                <w:rFonts w:ascii="Times New Roman" w:hAnsi="Times New Roman" w:cs="Times New Roman"/>
              </w:rPr>
              <w:t>visais pakeitimais;</w:t>
            </w:r>
          </w:p>
          <w:p w14:paraId="65990FD7"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2">
              <w:r w:rsidRPr="5F9D18E8">
                <w:rPr>
                  <w:rStyle w:val="Hipersaitas"/>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3">
              <w:r w:rsidRPr="5F9D18E8">
                <w:rPr>
                  <w:rStyle w:val="Hipersaitas"/>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4">
              <w:r w:rsidRPr="5F9D18E8">
                <w:rPr>
                  <w:rStyle w:val="Hipersaitas"/>
                  <w:rFonts w:ascii="Times New Roman" w:hAnsi="Times New Roman" w:cs="Times New Roman"/>
                </w:rPr>
                <w:t>Lietuvos Respublikos atsinaujinančių išteklių energetikos įstatymas;</w:t>
              </w:r>
            </w:hyperlink>
          </w:p>
          <w:p w14:paraId="0A7F8EEC"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5">
              <w:r w:rsidRPr="5F9D18E8">
                <w:rPr>
                  <w:rStyle w:val="Hipersaitas"/>
                  <w:rFonts w:ascii="Times New Roman" w:hAnsi="Times New Roman" w:cs="Times New Roman"/>
                </w:rPr>
                <w:t>Lietuvos Respublikos elektros energetikos įstatymas</w:t>
              </w:r>
            </w:hyperlink>
            <w:r w:rsidRPr="5F9D18E8">
              <w:rPr>
                <w:rFonts w:ascii="Times New Roman" w:hAnsi="Times New Roman" w:cs="Times New Roman"/>
              </w:rPr>
              <w:t>;</w:t>
            </w:r>
          </w:p>
          <w:p w14:paraId="75866C60"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6">
              <w:r w:rsidRPr="5F9D18E8">
                <w:rPr>
                  <w:rStyle w:val="Hipersaitas"/>
                  <w:rFonts w:ascii="Times New Roman" w:hAnsi="Times New Roman" w:cs="Times New Roman"/>
                </w:rPr>
                <w:t>Lietuvos Respublikos smulkiojo ir vidutinio verslo plėtros įstatymas</w:t>
              </w:r>
            </w:hyperlink>
            <w:r w:rsidRPr="5F9D18E8">
              <w:rPr>
                <w:rFonts w:ascii="Times New Roman" w:hAnsi="Times New Roman" w:cs="Times New Roman"/>
              </w:rPr>
              <w:t>;</w:t>
            </w:r>
          </w:p>
          <w:p w14:paraId="190F019F"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7">
              <w:r w:rsidRPr="5F9D18E8">
                <w:rPr>
                  <w:rStyle w:val="Hipersaitas"/>
                  <w:rFonts w:ascii="Times New Roman" w:hAnsi="Times New Roman" w:cs="Times New Roman"/>
                </w:rPr>
                <w:t>Lietuvos Respublikos ūkininko ūkio įstatymas</w:t>
              </w:r>
            </w:hyperlink>
            <w:r w:rsidRPr="5F9D18E8">
              <w:rPr>
                <w:rFonts w:ascii="Times New Roman" w:hAnsi="Times New Roman" w:cs="Times New Roman"/>
              </w:rPr>
              <w:t>;</w:t>
            </w:r>
          </w:p>
          <w:p w14:paraId="14C2645F"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8">
              <w:r w:rsidRPr="5F9D18E8">
                <w:rPr>
                  <w:rStyle w:val="Hipersaitas"/>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29">
              <w:r w:rsidRPr="5F9D18E8">
                <w:rPr>
                  <w:rStyle w:val="Hipersaitas"/>
                  <w:rFonts w:ascii="Times New Roman" w:hAnsi="Times New Roman" w:cs="Times New Roman"/>
                </w:rPr>
                <w:t>Planų ar programų ir planuojamos ūkinės veiklos įgyvendinimo poveikio įsteigtoms ar potencialioms „</w:t>
              </w:r>
              <w:proofErr w:type="spellStart"/>
              <w:r w:rsidRPr="5F9D18E8">
                <w:rPr>
                  <w:rStyle w:val="Hipersaitas"/>
                  <w:rFonts w:ascii="Times New Roman" w:hAnsi="Times New Roman" w:cs="Times New Roman"/>
                </w:rPr>
                <w:t>Natura</w:t>
              </w:r>
              <w:proofErr w:type="spellEnd"/>
              <w:r w:rsidRPr="5F9D18E8">
                <w:rPr>
                  <w:rStyle w:val="Hipersaitas"/>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Pr="5F9D18E8">
                <w:rPr>
                  <w:rStyle w:val="Hipersaitas"/>
                  <w:rFonts w:ascii="Times New Roman" w:hAnsi="Times New Roman" w:cs="Times New Roman"/>
                </w:rPr>
                <w:t>Natura</w:t>
              </w:r>
              <w:proofErr w:type="spellEnd"/>
              <w:r w:rsidRPr="5F9D18E8">
                <w:rPr>
                  <w:rStyle w:val="Hipersaitas"/>
                  <w:rFonts w:ascii="Times New Roman" w:hAnsi="Times New Roman" w:cs="Times New Roman"/>
                </w:rPr>
                <w:t xml:space="preserve"> 2000“ teritorijoms reikšmingumo nustatymo tvarkos aprašo patvirtinimo“;</w:t>
              </w:r>
            </w:hyperlink>
          </w:p>
          <w:p w14:paraId="01CA76A7"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30">
              <w:r w:rsidRPr="5F9D18E8">
                <w:rPr>
                  <w:rStyle w:val="Hipersaitas"/>
                  <w:rFonts w:ascii="Times New Roman" w:hAnsi="Times New Roman" w:cs="Times New Roman"/>
                </w:rPr>
                <w:t>Lietuvos Respublikos planuojamos ūkinės veiklos poveikio aplinkai vertinimo įstatymas;</w:t>
              </w:r>
            </w:hyperlink>
          </w:p>
          <w:p w14:paraId="1EE2FD6D" w14:textId="77777777" w:rsidR="006772E7" w:rsidRDefault="002902DD" w:rsidP="5F9D18E8">
            <w:pPr>
              <w:pStyle w:val="Sraopastraipa"/>
              <w:numPr>
                <w:ilvl w:val="0"/>
                <w:numId w:val="45"/>
              </w:numPr>
              <w:spacing w:after="120"/>
              <w:ind w:left="379"/>
              <w:jc w:val="both"/>
              <w:rPr>
                <w:rFonts w:ascii="Times New Roman" w:hAnsi="Times New Roman" w:cs="Times New Roman"/>
              </w:rPr>
            </w:pPr>
            <w:hyperlink r:id="rId31">
              <w:r w:rsidRPr="5F9D18E8">
                <w:rPr>
                  <w:rStyle w:val="Hipersaitas"/>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5F9D18E8">
              <w:rPr>
                <w:rFonts w:ascii="Times New Roman" w:hAnsi="Times New Roman" w:cs="Times New Roman"/>
              </w:rPr>
              <w:t>;</w:t>
            </w:r>
          </w:p>
          <w:p w14:paraId="110DEC25" w14:textId="57CFD8BF" w:rsidR="001709A9" w:rsidRPr="006772E7" w:rsidRDefault="1B5B5519" w:rsidP="5F9D18E8">
            <w:pPr>
              <w:pStyle w:val="Sraopastraipa"/>
              <w:numPr>
                <w:ilvl w:val="0"/>
                <w:numId w:val="45"/>
              </w:numPr>
              <w:spacing w:after="120"/>
              <w:ind w:left="379"/>
              <w:jc w:val="both"/>
              <w:rPr>
                <w:rFonts w:ascii="Times New Roman" w:hAnsi="Times New Roman" w:cs="Times New Roman"/>
              </w:rPr>
            </w:pPr>
            <w:hyperlink r:id="rId32">
              <w:r w:rsidRPr="0B2FB8A0">
                <w:rPr>
                  <w:rStyle w:val="Hipersaitas"/>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473CAEE" w:rsidRPr="0B2FB8A0">
                <w:rPr>
                  <w:rStyle w:val="Hipersaitas"/>
                  <w:rFonts w:ascii="Times New Roman" w:hAnsi="Times New Roman" w:cs="Times New Roman"/>
                </w:rPr>
                <w:t>.</w:t>
              </w:r>
            </w:hyperlink>
          </w:p>
          <w:p w14:paraId="48D88E4B" w14:textId="4CB5B1A6" w:rsidR="001709A9" w:rsidRPr="006772E7" w:rsidRDefault="72B4F66B" w:rsidP="1455C737">
            <w:pPr>
              <w:pStyle w:val="Sraopastraipa"/>
              <w:numPr>
                <w:ilvl w:val="0"/>
                <w:numId w:val="45"/>
              </w:numPr>
              <w:spacing w:after="120"/>
              <w:ind w:left="379"/>
              <w:jc w:val="both"/>
            </w:pPr>
            <w:hyperlink r:id="rId33">
              <w:r w:rsidRPr="1455C737">
                <w:rPr>
                  <w:rStyle w:val="Hipersaitas"/>
                  <w:rFonts w:ascii="Times New Roman" w:eastAsia="Times New Roman" w:hAnsi="Times New Roman" w:cs="Times New Roman"/>
                </w:rPr>
                <w:t xml:space="preserve">2013 m. gruodžio 18 d. Komisijos reglamentas (ES) Nr. 1408/2013  dėl Sutarties dėl Europos Sąjungos veikimo 107 ir 108 straipsnių taikymo de </w:t>
              </w:r>
              <w:proofErr w:type="spellStart"/>
              <w:r w:rsidRPr="1455C737">
                <w:rPr>
                  <w:rStyle w:val="Hipersaitas"/>
                  <w:rFonts w:ascii="Times New Roman" w:eastAsia="Times New Roman" w:hAnsi="Times New Roman" w:cs="Times New Roman"/>
                </w:rPr>
                <w:t>minimis</w:t>
              </w:r>
              <w:proofErr w:type="spellEnd"/>
              <w:r w:rsidRPr="1455C737">
                <w:rPr>
                  <w:rStyle w:val="Hipersaitas"/>
                  <w:rFonts w:ascii="Times New Roman" w:eastAsia="Times New Roman" w:hAnsi="Times New Roman" w:cs="Times New Roman"/>
                </w:rPr>
                <w:t xml:space="preserve"> pagalbai žemės ūkio sektoriuje</w:t>
              </w:r>
            </w:hyperlink>
            <w:r w:rsidRPr="1455C737">
              <w:rPr>
                <w:rFonts w:ascii="Times New Roman" w:eastAsia="Times New Roman" w:hAnsi="Times New Roman" w:cs="Times New Roman"/>
                <w:color w:val="D13438"/>
                <w:u w:val="single"/>
              </w:rPr>
              <w:t xml:space="preserve"> </w:t>
            </w:r>
            <w:r w:rsidRPr="1455C737">
              <w:rPr>
                <w:rFonts w:ascii="Times New Roman" w:eastAsia="Times New Roman" w:hAnsi="Times New Roman" w:cs="Times New Roman"/>
                <w:u w:val="single"/>
              </w:rPr>
              <w:t>su visais pakeitimais;</w:t>
            </w:r>
            <w:r w:rsidRPr="1455C737">
              <w:rPr>
                <w:rFonts w:ascii="Times New Roman" w:eastAsia="Times New Roman" w:hAnsi="Times New Roman" w:cs="Times New Roman"/>
                <w:color w:val="D13438"/>
                <w:u w:val="single"/>
              </w:rPr>
              <w:t xml:space="preserve"> </w:t>
            </w:r>
            <w:hyperlink r:id="rId34">
              <w:r w:rsidRPr="1455C737">
                <w:rPr>
                  <w:rStyle w:val="Hipersaitas"/>
                  <w:rFonts w:ascii="Times New Roman" w:eastAsia="Times New Roman" w:hAnsi="Times New Roman" w:cs="Times New Roman"/>
                </w:rPr>
                <w:t xml:space="preserve">2014 m. birželio 27 d. Komisijos reglamentas (ES) Nr. 717/2014  dėl Sutarties dėl Europos Sąjungos veikimo 107 ir 108 straipsnių taikymo de </w:t>
              </w:r>
              <w:proofErr w:type="spellStart"/>
              <w:r w:rsidRPr="1455C737">
                <w:rPr>
                  <w:rStyle w:val="Hipersaitas"/>
                  <w:rFonts w:ascii="Times New Roman" w:eastAsia="Times New Roman" w:hAnsi="Times New Roman" w:cs="Times New Roman"/>
                </w:rPr>
                <w:t>minimis</w:t>
              </w:r>
              <w:proofErr w:type="spellEnd"/>
              <w:r w:rsidRPr="1455C737">
                <w:rPr>
                  <w:rStyle w:val="Hipersaitas"/>
                  <w:rFonts w:ascii="Times New Roman" w:eastAsia="Times New Roman" w:hAnsi="Times New Roman" w:cs="Times New Roman"/>
                </w:rPr>
                <w:t xml:space="preserve"> pagalbai žuvininkystės ir akvakultūros sektoriuje</w:t>
              </w:r>
            </w:hyperlink>
            <w:r w:rsidRPr="1455C737">
              <w:rPr>
                <w:rFonts w:ascii="Times New Roman" w:eastAsia="Times New Roman" w:hAnsi="Times New Roman" w:cs="Times New Roman"/>
                <w:color w:val="D13438"/>
                <w:u w:val="single"/>
              </w:rPr>
              <w:t xml:space="preserve"> </w:t>
            </w:r>
            <w:r w:rsidRPr="1455C737">
              <w:rPr>
                <w:rFonts w:ascii="Times New Roman" w:eastAsia="Times New Roman" w:hAnsi="Times New Roman" w:cs="Times New Roman"/>
                <w:u w:val="single"/>
              </w:rPr>
              <w:t xml:space="preserve">su visais pakeitimais ir </w:t>
            </w:r>
            <w:hyperlink r:id="rId35">
              <w:r w:rsidRPr="1455C737">
                <w:rPr>
                  <w:rStyle w:val="Hipersaitas"/>
                  <w:rFonts w:ascii="Times New Roman" w:eastAsia="Times New Roman" w:hAnsi="Times New Roman" w:cs="Times New Roman"/>
                </w:rPr>
                <w:t xml:space="preserve">2023 m. gruodžio 13 d. Komisijos reglamentas (ES) Nr. 2023/2831 dėl Sutarties dėl Europos Sąjungos veikimo 107 ir 108 straipsnių taikymo </w:t>
              </w:r>
              <w:r w:rsidRPr="1455C737">
                <w:rPr>
                  <w:rStyle w:val="Hipersaitas"/>
                  <w:rFonts w:ascii="Times New Roman" w:eastAsia="Times New Roman" w:hAnsi="Times New Roman" w:cs="Times New Roman"/>
                  <w:i/>
                  <w:iCs/>
                </w:rPr>
                <w:t xml:space="preserve">de </w:t>
              </w:r>
              <w:proofErr w:type="spellStart"/>
              <w:r w:rsidRPr="1455C737">
                <w:rPr>
                  <w:rStyle w:val="Hipersaitas"/>
                  <w:rFonts w:ascii="Times New Roman" w:eastAsia="Times New Roman" w:hAnsi="Times New Roman" w:cs="Times New Roman"/>
                  <w:i/>
                  <w:iCs/>
                </w:rPr>
                <w:t>minimis</w:t>
              </w:r>
              <w:proofErr w:type="spellEnd"/>
              <w:r w:rsidRPr="1455C737">
                <w:rPr>
                  <w:rStyle w:val="Hipersaitas"/>
                  <w:rFonts w:ascii="Times New Roman" w:eastAsia="Times New Roman" w:hAnsi="Times New Roman" w:cs="Times New Roman"/>
                </w:rPr>
                <w:t xml:space="preserve"> pagalbai</w:t>
              </w:r>
            </w:hyperlink>
            <w:r w:rsidR="5B3CB18C">
              <w:t xml:space="preserve"> </w:t>
            </w:r>
            <w:r w:rsidR="5B3CB18C" w:rsidRPr="1455C737">
              <w:rPr>
                <w:rFonts w:ascii="Times New Roman" w:eastAsia="Times New Roman" w:hAnsi="Times New Roman" w:cs="Times New Roman"/>
                <w:u w:val="single"/>
              </w:rPr>
              <w:t>(</w:t>
            </w:r>
            <w:r w:rsidR="5B3CB18C" w:rsidRPr="1455C737">
              <w:rPr>
                <w:rFonts w:ascii="Times New Roman" w:eastAsia="Times New Roman" w:hAnsi="Times New Roman" w:cs="Times New Roman"/>
                <w:i/>
                <w:iCs/>
                <w:u w:val="single"/>
              </w:rPr>
              <w:t xml:space="preserve">De </w:t>
            </w:r>
            <w:proofErr w:type="spellStart"/>
            <w:r w:rsidR="5B3CB18C" w:rsidRPr="1455C737">
              <w:rPr>
                <w:rFonts w:ascii="Times New Roman" w:eastAsia="Times New Roman" w:hAnsi="Times New Roman" w:cs="Times New Roman"/>
                <w:i/>
                <w:iCs/>
                <w:u w:val="single"/>
              </w:rPr>
              <w:t>minimis</w:t>
            </w:r>
            <w:proofErr w:type="spellEnd"/>
            <w:r w:rsidR="5B3CB18C" w:rsidRPr="1455C737">
              <w:rPr>
                <w:rFonts w:ascii="Times New Roman" w:eastAsia="Times New Roman" w:hAnsi="Times New Roman" w:cs="Times New Roman"/>
                <w:u w:val="single"/>
              </w:rPr>
              <w:t xml:space="preserve"> reglamentai).</w:t>
            </w:r>
          </w:p>
        </w:tc>
      </w:tr>
      <w:tr w:rsidR="00F6698A" w:rsidRPr="008D0637" w14:paraId="63A93ECD" w14:textId="6D3EC35D" w:rsidTr="1455C737">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1455C737">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05" w:type="dxa"/>
            <w:gridSpan w:val="4"/>
          </w:tcPr>
          <w:p w14:paraId="75DF77E8" w14:textId="712CD31A" w:rsidR="00F6698A" w:rsidRPr="008D0637" w:rsidRDefault="06504D8D" w:rsidP="00F6698A">
            <w:pPr>
              <w:spacing w:after="120"/>
              <w:jc w:val="both"/>
              <w:rPr>
                <w:rFonts w:ascii="Times New Roman" w:hAnsi="Times New Roman" w:cs="Times New Roman"/>
                <w:b/>
                <w:bCs/>
              </w:rPr>
            </w:pPr>
            <w:r w:rsidRPr="18ED1FF1">
              <w:rPr>
                <w:rFonts w:ascii="Times New Roman" w:hAnsi="Times New Roman" w:cs="Times New Roman"/>
                <w:b/>
                <w:bCs/>
              </w:rPr>
              <w:t>Paraiškos pateikimo terminas</w:t>
            </w:r>
          </w:p>
        </w:tc>
        <w:tc>
          <w:tcPr>
            <w:tcW w:w="3304" w:type="dxa"/>
            <w:gridSpan w:val="5"/>
          </w:tcPr>
          <w:p w14:paraId="4289D8D2" w14:textId="70AB317E" w:rsidR="00F6698A" w:rsidRPr="00987464" w:rsidRDefault="20C12859" w:rsidP="0B2FB8A0">
            <w:pPr>
              <w:jc w:val="both"/>
              <w:rPr>
                <w:rFonts w:ascii="Times New Roman" w:hAnsi="Times New Roman" w:cs="Times New Roman"/>
              </w:rPr>
            </w:pPr>
            <w:r w:rsidRPr="0B2FB8A0">
              <w:rPr>
                <w:rFonts w:ascii="Times New Roman" w:hAnsi="Times New Roman" w:cs="Times New Roman"/>
              </w:rPr>
              <w:t>2024-</w:t>
            </w:r>
            <w:r w:rsidR="0B2D2913" w:rsidRPr="0B2FB8A0">
              <w:rPr>
                <w:rFonts w:ascii="Times New Roman" w:hAnsi="Times New Roman" w:cs="Times New Roman"/>
              </w:rPr>
              <w:t>12-19</w:t>
            </w:r>
            <w:r w:rsidR="7D33BF7A" w:rsidRPr="0B2FB8A0">
              <w:rPr>
                <w:rFonts w:ascii="Times New Roman" w:hAnsi="Times New Roman" w:cs="Times New Roman"/>
              </w:rPr>
              <w:t xml:space="preserve"> </w:t>
            </w:r>
            <w:r w:rsidR="5A347628" w:rsidRPr="0B2FB8A0">
              <w:rPr>
                <w:rFonts w:ascii="Times New Roman" w:hAnsi="Times New Roman" w:cs="Times New Roman"/>
              </w:rPr>
              <w:t>14:00 val.</w:t>
            </w:r>
          </w:p>
        </w:tc>
        <w:tc>
          <w:tcPr>
            <w:tcW w:w="4064" w:type="dxa"/>
            <w:gridSpan w:val="6"/>
          </w:tcPr>
          <w:p w14:paraId="775757E5" w14:textId="30F3E41D" w:rsidR="00F6698A" w:rsidRPr="00987464" w:rsidRDefault="20C12859" w:rsidP="0B2FB8A0">
            <w:pPr>
              <w:rPr>
                <w:rFonts w:ascii="Times New Roman" w:eastAsia="Times New Roman" w:hAnsi="Times New Roman" w:cs="Times New Roman"/>
              </w:rPr>
            </w:pPr>
            <w:r w:rsidRPr="0B2FB8A0">
              <w:rPr>
                <w:rFonts w:ascii="Times New Roman" w:eastAsia="Times New Roman" w:hAnsi="Times New Roman" w:cs="Times New Roman"/>
              </w:rPr>
              <w:t>202</w:t>
            </w:r>
            <w:r w:rsidR="664A9BFE" w:rsidRPr="0B2FB8A0">
              <w:rPr>
                <w:rFonts w:ascii="Times New Roman" w:eastAsia="Times New Roman" w:hAnsi="Times New Roman" w:cs="Times New Roman"/>
              </w:rPr>
              <w:t>5</w:t>
            </w:r>
            <w:r w:rsidRPr="0B2FB8A0">
              <w:rPr>
                <w:rFonts w:ascii="Times New Roman" w:eastAsia="Times New Roman" w:hAnsi="Times New Roman" w:cs="Times New Roman"/>
              </w:rPr>
              <w:t>-</w:t>
            </w:r>
            <w:r w:rsidR="6DD5AB52" w:rsidRPr="0B2FB8A0">
              <w:rPr>
                <w:rFonts w:ascii="Times New Roman" w:eastAsia="Times New Roman" w:hAnsi="Times New Roman" w:cs="Times New Roman"/>
              </w:rPr>
              <w:t>0</w:t>
            </w:r>
            <w:r w:rsidR="494D66D0" w:rsidRPr="0B2FB8A0">
              <w:rPr>
                <w:rFonts w:ascii="Times New Roman" w:eastAsia="Times New Roman" w:hAnsi="Times New Roman" w:cs="Times New Roman"/>
              </w:rPr>
              <w:t>4-18</w:t>
            </w:r>
            <w:r w:rsidR="6EDB6675" w:rsidRPr="0B2FB8A0">
              <w:rPr>
                <w:rFonts w:ascii="Times New Roman" w:eastAsia="Times New Roman" w:hAnsi="Times New Roman" w:cs="Times New Roman"/>
              </w:rPr>
              <w:t xml:space="preserve"> </w:t>
            </w:r>
            <w:r w:rsidR="2DC00C37" w:rsidRPr="0B2FB8A0">
              <w:rPr>
                <w:rFonts w:ascii="Times New Roman" w:eastAsia="Times New Roman" w:hAnsi="Times New Roman" w:cs="Times New Roman"/>
              </w:rPr>
              <w:t>1</w:t>
            </w:r>
            <w:r w:rsidR="087451D6" w:rsidRPr="0B2FB8A0">
              <w:rPr>
                <w:rFonts w:ascii="Times New Roman" w:eastAsia="Times New Roman" w:hAnsi="Times New Roman" w:cs="Times New Roman"/>
              </w:rPr>
              <w:t>6</w:t>
            </w:r>
            <w:r w:rsidR="2DC00C37" w:rsidRPr="0B2FB8A0">
              <w:rPr>
                <w:rFonts w:ascii="Times New Roman" w:eastAsia="Times New Roman" w:hAnsi="Times New Roman" w:cs="Times New Roman"/>
              </w:rPr>
              <w:t>:00 val.</w:t>
            </w:r>
          </w:p>
        </w:tc>
      </w:tr>
      <w:tr w:rsidR="00F6698A" w:rsidRPr="008D0637" w14:paraId="26FEE762" w14:textId="77777777" w:rsidTr="1455C737">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6504D8D" w:rsidP="00F6698A">
            <w:pPr>
              <w:spacing w:after="120"/>
              <w:rPr>
                <w:rFonts w:ascii="Times New Roman" w:hAnsi="Times New Roman" w:cs="Times New Roman"/>
                <w:b/>
                <w:bCs/>
              </w:rPr>
            </w:pPr>
            <w:r w:rsidRPr="18ED1FF1">
              <w:rPr>
                <w:rFonts w:ascii="Times New Roman" w:hAnsi="Times New Roman" w:cs="Times New Roman"/>
                <w:b/>
                <w:bCs/>
              </w:rPr>
              <w:t>Paraiškos rengimo ir teikimo tvarka</w:t>
            </w:r>
          </w:p>
        </w:tc>
      </w:tr>
      <w:tr w:rsidR="00F6698A" w:rsidRPr="008D0637" w14:paraId="74164D9B" w14:textId="77777777" w:rsidTr="1455C737">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23081D" w:rsidRDefault="6A15F85D"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Paraiškos teikiamos internetu užpildant Taisyklių 6 priede nustatytą </w:t>
            </w:r>
            <w:hyperlink r:id="rId36">
              <w:r w:rsidRPr="0023081D">
                <w:rPr>
                  <w:rStyle w:val="Hipersaitas"/>
                  <w:rFonts w:ascii="Times New Roman" w:hAnsi="Times New Roman" w:cs="Times New Roman"/>
                  <w:color w:val="auto"/>
                </w:rPr>
                <w:t>paraiškos formą;</w:t>
              </w:r>
            </w:hyperlink>
          </w:p>
          <w:p w14:paraId="506B52F5" w14:textId="77777777" w:rsidR="001C46CE" w:rsidRPr="0023081D" w:rsidRDefault="6A15F85D"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Internetu pildomos </w:t>
            </w:r>
            <w:hyperlink r:id="rId37">
              <w:r w:rsidRPr="0023081D">
                <w:rPr>
                  <w:rStyle w:val="Hipersaitas"/>
                  <w:rFonts w:ascii="Times New Roman" w:hAnsi="Times New Roman" w:cs="Times New Roman"/>
                  <w:color w:val="auto"/>
                </w:rPr>
                <w:t>paraiškos formos</w:t>
              </w:r>
            </w:hyperlink>
            <w:r w:rsidRPr="0023081D">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23081D" w:rsidRDefault="49267CB6"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Informaciją apie kvietimą galima rasti </w:t>
            </w:r>
            <w:hyperlink r:id="rId38">
              <w:r w:rsidRPr="0023081D">
                <w:rPr>
                  <w:rStyle w:val="Hipersaitas"/>
                  <w:rFonts w:ascii="Times New Roman" w:hAnsi="Times New Roman" w:cs="Times New Roman"/>
                  <w:color w:val="auto"/>
                </w:rPr>
                <w:t>www.ena.lt.</w:t>
              </w:r>
            </w:hyperlink>
            <w:r w:rsidRPr="0023081D">
              <w:rPr>
                <w:rFonts w:ascii="Times New Roman" w:hAnsi="Times New Roman" w:cs="Times New Roman"/>
              </w:rPr>
              <w:t xml:space="preserve">, </w:t>
            </w:r>
            <w:hyperlink r:id="rId39">
              <w:r w:rsidRPr="0023081D">
                <w:rPr>
                  <w:rStyle w:val="Hipersaitas"/>
                  <w:rFonts w:ascii="Times New Roman" w:hAnsi="Times New Roman" w:cs="Times New Roman"/>
                  <w:color w:val="auto"/>
                </w:rPr>
                <w:t>www.esinvesticijos.lt</w:t>
              </w:r>
            </w:hyperlink>
          </w:p>
          <w:p w14:paraId="1E1A29B1" w14:textId="017A03E2" w:rsidR="00F6698A" w:rsidRPr="0023081D" w:rsidRDefault="7C33CEE4" w:rsidP="22E03423">
            <w:pPr>
              <w:spacing w:after="120"/>
              <w:rPr>
                <w:rFonts w:ascii="Times New Roman" w:hAnsi="Times New Roman" w:cs="Times New Roman"/>
                <w:b/>
                <w:bCs/>
              </w:rPr>
            </w:pPr>
            <w:r w:rsidRPr="0023081D">
              <w:rPr>
                <w:rFonts w:ascii="Times New Roman" w:hAnsi="Times New Roman" w:cs="Times New Roman"/>
                <w:b/>
                <w:bCs/>
              </w:rPr>
              <w:t>Paraiškų vertinimas</w:t>
            </w:r>
          </w:p>
          <w:p w14:paraId="00392087" w14:textId="27B34870" w:rsidR="001337A4" w:rsidRPr="0023081D" w:rsidRDefault="544E2EDF"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Gautas paraiškas LEA vertina ir atrenka eilės tvarka, pagal jų registracijos datą;</w:t>
            </w:r>
          </w:p>
          <w:p w14:paraId="2AA181B5" w14:textId="7E5B3E11" w:rsidR="001337A4" w:rsidRPr="0023081D" w:rsidRDefault="1BA634D1" w:rsidP="00692400">
            <w:pPr>
              <w:pStyle w:val="Sraopastraipa"/>
              <w:numPr>
                <w:ilvl w:val="0"/>
                <w:numId w:val="46"/>
              </w:numPr>
              <w:spacing w:after="120"/>
              <w:jc w:val="both"/>
            </w:pPr>
            <w:r w:rsidRPr="0023081D">
              <w:rPr>
                <w:rFonts w:ascii="Times New Roman" w:hAnsi="Times New Roman" w:cs="Times New Roman"/>
              </w:rPr>
              <w:t xml:space="preserve">Paraiškos </w:t>
            </w:r>
            <w:r w:rsidR="38133578" w:rsidRPr="0023081D">
              <w:rPr>
                <w:rFonts w:ascii="Times New Roman" w:eastAsia="Times New Roman" w:hAnsi="Times New Roman" w:cs="Times New Roman"/>
                <w:color w:val="000000" w:themeColor="text1"/>
              </w:rPr>
              <w:t>vertin</w:t>
            </w:r>
            <w:r w:rsidR="00E42838" w:rsidRPr="0023081D">
              <w:rPr>
                <w:rFonts w:ascii="Times New Roman" w:eastAsia="Times New Roman" w:hAnsi="Times New Roman" w:cs="Times New Roman"/>
                <w:color w:val="000000" w:themeColor="text1"/>
              </w:rPr>
              <w:t>amos</w:t>
            </w:r>
            <w:r w:rsidR="38133578" w:rsidRPr="0023081D">
              <w:rPr>
                <w:rFonts w:ascii="Times New Roman" w:eastAsia="Times New Roman" w:hAnsi="Times New Roman" w:cs="Times New Roman"/>
                <w:color w:val="000000" w:themeColor="text1"/>
              </w:rPr>
              <w:t xml:space="preserve"> 55 (penkiasdešimt penkias) darbo dienas nuo paraiškos registracijos dienos (</w:t>
            </w:r>
            <w:r w:rsidR="38133578" w:rsidRPr="0023081D">
              <w:rPr>
                <w:rFonts w:ascii="Times New Roman" w:eastAsia="Times New Roman" w:hAnsi="Times New Roman" w:cs="Times New Roman"/>
                <w:color w:val="212121"/>
              </w:rPr>
              <w:t>neįskaičiuojamas laikas, kai JP projekto pareiškėjas tikslina paraišką ir, jei yra toks poreikis, duomenų/paaiškinimų gavimo iš kitų institucijų/informacinių sistemų ir registrų laikotarpis)</w:t>
            </w:r>
            <w:r w:rsidR="38133578" w:rsidRPr="0023081D">
              <w:rPr>
                <w:rFonts w:ascii="Times New Roman" w:eastAsia="Times New Roman" w:hAnsi="Times New Roman" w:cs="Times New Roman"/>
                <w:color w:val="000000" w:themeColor="text1"/>
              </w:rPr>
              <w:t>;</w:t>
            </w:r>
          </w:p>
          <w:p w14:paraId="10F9CC1C" w14:textId="014498B5" w:rsidR="001337A4" w:rsidRPr="0023081D" w:rsidRDefault="544E2EDF"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w:t>
            </w:r>
            <w:r w:rsidRPr="0023081D">
              <w:rPr>
                <w:rFonts w:ascii="Times New Roman" w:hAnsi="Times New Roman" w:cs="Times New Roman"/>
              </w:rPr>
              <w:lastRenderedPageBreak/>
              <w:t xml:space="preserve">kvietime nurodytus JP projektų atrankos kriterijus (užpildant </w:t>
            </w:r>
            <w:r w:rsidR="1EF096A5" w:rsidRPr="0023081D">
              <w:rPr>
                <w:rFonts w:ascii="Times New Roman" w:hAnsi="Times New Roman" w:cs="Times New Roman"/>
              </w:rPr>
              <w:t>Taisyklių</w:t>
            </w:r>
            <w:r w:rsidRPr="0023081D">
              <w:rPr>
                <w:rFonts w:ascii="Times New Roman" w:hAnsi="Times New Roman" w:cs="Times New Roman"/>
              </w:rPr>
              <w:t xml:space="preserve"> 2 priede nustatytą formą)</w:t>
            </w:r>
            <w:r w:rsidR="4305DCC7" w:rsidRPr="0023081D">
              <w:rPr>
                <w:rFonts w:ascii="Times New Roman" w:hAnsi="Times New Roman" w:cs="Times New Roman"/>
              </w:rPr>
              <w:t xml:space="preserve"> ir kvietimo 2.9 </w:t>
            </w:r>
            <w:r w:rsidR="2C7B73AB" w:rsidRPr="0023081D">
              <w:rPr>
                <w:rFonts w:ascii="Times New Roman" w:eastAsia="Times New Roman" w:hAnsi="Times New Roman" w:cs="Times New Roman"/>
                <w:color w:val="000000" w:themeColor="text1"/>
              </w:rPr>
              <w:t>papunktyje</w:t>
            </w:r>
            <w:r w:rsidR="44DC3ADD" w:rsidRPr="0023081D">
              <w:rPr>
                <w:rFonts w:ascii="Times New Roman" w:hAnsi="Times New Roman" w:cs="Times New Roman"/>
              </w:rPr>
              <w:t xml:space="preserve"> </w:t>
            </w:r>
            <w:r w:rsidR="4305DCC7" w:rsidRPr="0023081D">
              <w:rPr>
                <w:rFonts w:ascii="Times New Roman" w:hAnsi="Times New Roman" w:cs="Times New Roman"/>
              </w:rPr>
              <w:t>nurodytą specialųjį kriterijų</w:t>
            </w:r>
            <w:r w:rsidRPr="0023081D">
              <w:rPr>
                <w:rFonts w:ascii="Times New Roman" w:hAnsi="Times New Roman" w:cs="Times New Roman"/>
              </w:rPr>
              <w:t>;</w:t>
            </w:r>
          </w:p>
          <w:p w14:paraId="6D506829" w14:textId="77777777" w:rsidR="00F6698A" w:rsidRPr="0023081D" w:rsidRDefault="544E2EDF"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353D5072" w:rsidR="001337A4" w:rsidRPr="0023081D" w:rsidRDefault="6F52F74F" w:rsidP="00692400">
            <w:pPr>
              <w:pStyle w:val="Sraopastraipa"/>
              <w:numPr>
                <w:ilvl w:val="0"/>
                <w:numId w:val="46"/>
              </w:numPr>
              <w:spacing w:after="120"/>
              <w:jc w:val="both"/>
              <w:rPr>
                <w:rFonts w:ascii="Times New Roman" w:hAnsi="Times New Roman" w:cs="Times New Roman"/>
              </w:rPr>
            </w:pPr>
            <w:r w:rsidRPr="0023081D">
              <w:rPr>
                <w:rFonts w:ascii="Times New Roman" w:hAnsi="Times New Roman" w:cs="Times New Roman"/>
              </w:rPr>
              <w:t xml:space="preserve">Paraiška atmetama, jei pateikta pasibaigus kvietime nustatytam terminui arba neatitinka bent vieno </w:t>
            </w:r>
            <w:r w:rsidR="2362BC2E" w:rsidRPr="0023081D">
              <w:rPr>
                <w:rFonts w:ascii="Times New Roman" w:hAnsi="Times New Roman" w:cs="Times New Roman"/>
              </w:rPr>
              <w:t>Taisyklių</w:t>
            </w:r>
            <w:r w:rsidRPr="0023081D">
              <w:rPr>
                <w:rFonts w:ascii="Times New Roman" w:hAnsi="Times New Roman" w:cs="Times New Roman"/>
              </w:rPr>
              <w:t xml:space="preserve"> 2 priede nustatyto bendrojo projektų atrankos kriterijaus</w:t>
            </w:r>
            <w:r w:rsidR="2E762EF8" w:rsidRPr="0023081D">
              <w:rPr>
                <w:rFonts w:ascii="Times New Roman" w:hAnsi="Times New Roman" w:cs="Times New Roman"/>
              </w:rPr>
              <w:t xml:space="preserve">, kvietimo 2.9 </w:t>
            </w:r>
            <w:r w:rsidR="28FB68AF" w:rsidRPr="0023081D">
              <w:rPr>
                <w:rFonts w:ascii="Times New Roman" w:eastAsia="Times New Roman" w:hAnsi="Times New Roman" w:cs="Times New Roman"/>
                <w:color w:val="000000" w:themeColor="text1"/>
              </w:rPr>
              <w:t>papunktyje</w:t>
            </w:r>
            <w:r w:rsidR="0CB52658" w:rsidRPr="0023081D">
              <w:rPr>
                <w:rFonts w:ascii="Times New Roman" w:hAnsi="Times New Roman" w:cs="Times New Roman"/>
              </w:rPr>
              <w:t xml:space="preserve"> </w:t>
            </w:r>
            <w:r w:rsidR="697E8E72" w:rsidRPr="0023081D">
              <w:rPr>
                <w:rFonts w:ascii="Times New Roman" w:hAnsi="Times New Roman" w:cs="Times New Roman"/>
              </w:rPr>
              <w:t>nurodyto specialiojo kriterijaus</w:t>
            </w:r>
            <w:r w:rsidRPr="0023081D">
              <w:rPr>
                <w:rFonts w:ascii="Times New Roman" w:hAnsi="Times New Roman" w:cs="Times New Roman"/>
              </w:rPr>
              <w:t xml:space="preserve">, ir (arba) </w:t>
            </w:r>
            <w:r w:rsidR="16293254" w:rsidRPr="0023081D">
              <w:rPr>
                <w:rFonts w:ascii="Times New Roman" w:hAnsi="Times New Roman" w:cs="Times New Roman"/>
              </w:rPr>
              <w:t>kai su paraiška nepateikti visi kvietimo 3.3 papunktyje nurodyti dokumentai</w:t>
            </w:r>
            <w:r w:rsidR="3FD13313" w:rsidRPr="0023081D">
              <w:rPr>
                <w:rFonts w:ascii="Times New Roman" w:hAnsi="Times New Roman" w:cs="Times New Roman"/>
              </w:rPr>
              <w:t xml:space="preserve"> ir (arba) informacija</w:t>
            </w:r>
            <w:r w:rsidR="16293254" w:rsidRPr="0023081D">
              <w:rPr>
                <w:rFonts w:ascii="Times New Roman" w:hAnsi="Times New Roman" w:cs="Times New Roman"/>
              </w:rPr>
              <w:t>,</w:t>
            </w:r>
            <w:r w:rsidRPr="0023081D">
              <w:rPr>
                <w:rFonts w:ascii="Times New Roman" w:hAnsi="Times New Roman" w:cs="Times New Roman"/>
              </w:rPr>
              <w:t xml:space="preserve"> tokie</w:t>
            </w:r>
            <w:r w:rsidR="48418DD1" w:rsidRPr="0023081D">
              <w:rPr>
                <w:rFonts w:ascii="Times New Roman" w:hAnsi="Times New Roman" w:cs="Times New Roman"/>
              </w:rPr>
              <w:t xml:space="preserve"> dokumentai ir (arba) informacija</w:t>
            </w:r>
            <w:r w:rsidRPr="0023081D">
              <w:rPr>
                <w:rFonts w:ascii="Times New Roman" w:hAnsi="Times New Roman" w:cs="Times New Roman"/>
              </w:rPr>
              <w:t xml:space="preserve"> nėra pateikiam</w:t>
            </w:r>
            <w:r w:rsidR="5923C84D" w:rsidRPr="0023081D">
              <w:rPr>
                <w:rFonts w:ascii="Times New Roman" w:hAnsi="Times New Roman" w:cs="Times New Roman"/>
              </w:rPr>
              <w:t>a arba patikslinama</w:t>
            </w:r>
            <w:r w:rsidRPr="0023081D">
              <w:rPr>
                <w:rFonts w:ascii="Times New Roman" w:hAnsi="Times New Roman" w:cs="Times New Roman"/>
              </w:rPr>
              <w:t xml:space="preserve"> paprašius LEA per LEA nurodytą terminą. JP projekto pareiškėjas informuojamas raštu dėl paraiškos atmetimo;</w:t>
            </w:r>
          </w:p>
          <w:p w14:paraId="374D552F" w14:textId="77777777" w:rsidR="00692400" w:rsidRPr="00FD7CDF" w:rsidRDefault="00692400" w:rsidP="00692400">
            <w:pPr>
              <w:pStyle w:val="Sraopastraipa"/>
              <w:numPr>
                <w:ilvl w:val="0"/>
                <w:numId w:val="46"/>
              </w:numPr>
              <w:spacing w:after="120"/>
              <w:jc w:val="both"/>
              <w:rPr>
                <w:rFonts w:ascii="Times New Roman" w:hAnsi="Times New Roman" w:cs="Times New Roman"/>
              </w:rPr>
            </w:pPr>
            <w:r w:rsidRPr="0B024741">
              <w:rPr>
                <w:rFonts w:ascii="Times New Roman" w:hAnsi="Times New Roman" w:cs="Times New Roman"/>
              </w:rPr>
              <w:t>Kai JP projekto pareiškėjas pateikia tik paraišką:</w:t>
            </w:r>
          </w:p>
          <w:p w14:paraId="2CC9CEAE" w14:textId="77777777" w:rsidR="00692400" w:rsidRPr="00FD7CDF" w:rsidRDefault="00692400" w:rsidP="002F4C6C">
            <w:pPr>
              <w:pStyle w:val="Sraopastraipa"/>
              <w:numPr>
                <w:ilvl w:val="1"/>
                <w:numId w:val="46"/>
              </w:numPr>
              <w:spacing w:after="120"/>
              <w:ind w:left="379"/>
              <w:jc w:val="both"/>
              <w:rPr>
                <w:rFonts w:ascii="Times New Roman" w:hAnsi="Times New Roman" w:cs="Times New Roman"/>
              </w:rPr>
            </w:pPr>
            <w:r w:rsidRPr="0B024741">
              <w:rPr>
                <w:rFonts w:ascii="Times New Roman" w:hAnsi="Times New Roman" w:cs="Times New Roman"/>
              </w:rPr>
              <w:t>jeigu paraiška atitinka reikalavimus skirti finansavimą,  JP projekto pareiškėjas raštu informuojamas apie sprendimą dėl finansavimo;</w:t>
            </w:r>
          </w:p>
          <w:p w14:paraId="550AC48C" w14:textId="77777777" w:rsidR="00692400" w:rsidRPr="00FD7CDF" w:rsidRDefault="00692400" w:rsidP="002F4C6C">
            <w:pPr>
              <w:pStyle w:val="Sraopastraipa"/>
              <w:numPr>
                <w:ilvl w:val="1"/>
                <w:numId w:val="46"/>
              </w:numPr>
              <w:spacing w:after="120"/>
              <w:ind w:left="379"/>
              <w:jc w:val="both"/>
              <w:rPr>
                <w:rFonts w:ascii="Times New Roman" w:hAnsi="Times New Roman" w:cs="Times New Roman"/>
              </w:rPr>
            </w:pPr>
            <w:r w:rsidRPr="0B024741">
              <w:rPr>
                <w:rFonts w:ascii="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Taisyklėse ir kvietime  nustatytus reikalavimus), JP projekto sutartis nėra sudaroma. Sprendimo dėl finansavimo skyrimo data laikoma JP projekto įgyvendinimo pradžia (</w:t>
            </w:r>
            <w:r w:rsidRPr="0B024741">
              <w:rPr>
                <w:rFonts w:ascii="Times New Roman" w:eastAsia="Times New Roman" w:hAnsi="Times New Roman" w:cs="Times New Roman"/>
              </w:rPr>
              <w:t>taikoma, kai finansavimas skiriamas taikant</w:t>
            </w:r>
            <w:r w:rsidRPr="0B024741">
              <w:rPr>
                <w:rFonts w:ascii="Times New Roman" w:eastAsia="Times New Roman" w:hAnsi="Times New Roman" w:cs="Times New Roman"/>
                <w:color w:val="000000" w:themeColor="text1"/>
              </w:rPr>
              <w:t xml:space="preserve"> Reglamentą (ES) Nr. 651/2014</w:t>
            </w:r>
            <w:r w:rsidRPr="0B024741">
              <w:rPr>
                <w:rFonts w:ascii="Times New Roman" w:eastAsia="Times New Roman" w:hAnsi="Times New Roman" w:cs="Times New Roman"/>
              </w:rPr>
              <w:t>)</w:t>
            </w:r>
            <w:r w:rsidRPr="0B024741">
              <w:rPr>
                <w:rFonts w:ascii="Times New Roman" w:hAnsi="Times New Roman" w:cs="Times New Roman"/>
              </w:rPr>
              <w:t>. JP projekto pareiškėjas nuo sprendimo dėl finansavimo datos laikomas JP projekto vykdytoju;</w:t>
            </w:r>
          </w:p>
          <w:p w14:paraId="192318D0" w14:textId="77777777" w:rsidR="00692400" w:rsidRPr="00FD7CDF" w:rsidRDefault="00692400" w:rsidP="002F4C6C">
            <w:pPr>
              <w:pStyle w:val="Sraopastraipa"/>
              <w:numPr>
                <w:ilvl w:val="1"/>
                <w:numId w:val="46"/>
              </w:numPr>
              <w:spacing w:after="120"/>
              <w:ind w:left="379"/>
              <w:jc w:val="both"/>
              <w:rPr>
                <w:rFonts w:ascii="Times New Roman" w:hAnsi="Times New Roman" w:cs="Times New Roman"/>
              </w:rPr>
            </w:pPr>
            <w:r w:rsidRPr="0B024741">
              <w:rPr>
                <w:rFonts w:ascii="Times New Roman" w:hAnsi="Times New Roman" w:cs="Times New Roman"/>
              </w:rPr>
              <w:t>JP projekto pareiškėjas bet kuriame vertinimo etape iki finansavimo skyrimo gali paprašyti anuliuoti paraišką.</w:t>
            </w:r>
          </w:p>
          <w:p w14:paraId="727B90E4" w14:textId="77777777" w:rsidR="00692400" w:rsidRPr="00FD7CDF" w:rsidRDefault="00692400" w:rsidP="00692400">
            <w:pPr>
              <w:pStyle w:val="Sraopastraipa"/>
              <w:numPr>
                <w:ilvl w:val="0"/>
                <w:numId w:val="46"/>
              </w:numPr>
              <w:spacing w:after="120"/>
              <w:jc w:val="both"/>
              <w:rPr>
                <w:rFonts w:ascii="Times New Roman" w:hAnsi="Times New Roman" w:cs="Times New Roman"/>
              </w:rPr>
            </w:pPr>
            <w:r w:rsidRPr="0B024741">
              <w:rPr>
                <w:rFonts w:ascii="Times New Roman" w:hAnsi="Times New Roman" w:cs="Times New Roman"/>
              </w:rPr>
              <w:t>Kai JP projekto pareiškėjas kartu su paraiška pateikia ir mokėjimo prašymą (</w:t>
            </w:r>
            <w:r w:rsidRPr="0B024741">
              <w:rPr>
                <w:rFonts w:ascii="Times New Roman" w:eastAsia="Times New Roman" w:hAnsi="Times New Roman" w:cs="Times New Roman"/>
              </w:rPr>
              <w:t xml:space="preserve">taikoma, kai finansavimas skiriamas taikant </w:t>
            </w:r>
            <w:r w:rsidRPr="0B024741">
              <w:rPr>
                <w:rFonts w:ascii="Times New Roman" w:eastAsia="Times New Roman" w:hAnsi="Times New Roman" w:cs="Times New Roman"/>
                <w:i/>
                <w:iCs/>
              </w:rPr>
              <w:t xml:space="preserve">De </w:t>
            </w:r>
            <w:proofErr w:type="spellStart"/>
            <w:r w:rsidRPr="0B024741">
              <w:rPr>
                <w:rFonts w:ascii="Times New Roman" w:eastAsia="Times New Roman" w:hAnsi="Times New Roman" w:cs="Times New Roman"/>
                <w:i/>
                <w:iCs/>
              </w:rPr>
              <w:t>minimis</w:t>
            </w:r>
            <w:proofErr w:type="spellEnd"/>
            <w:r w:rsidRPr="0B024741">
              <w:rPr>
                <w:rFonts w:ascii="Times New Roman" w:eastAsia="Times New Roman" w:hAnsi="Times New Roman" w:cs="Times New Roman"/>
              </w:rPr>
              <w:t xml:space="preserve"> reglamentus)</w:t>
            </w:r>
            <w:r w:rsidRPr="0B024741">
              <w:rPr>
                <w:rFonts w:ascii="Times New Roman" w:hAnsi="Times New Roman" w:cs="Times New Roman"/>
              </w:rPr>
              <w:t xml:space="preserve"> :</w:t>
            </w:r>
          </w:p>
          <w:p w14:paraId="097276EA" w14:textId="77777777" w:rsidR="00692400" w:rsidRPr="00FD7CDF" w:rsidRDefault="00692400" w:rsidP="002F4C6C">
            <w:pPr>
              <w:pStyle w:val="Sraopastraipa"/>
              <w:numPr>
                <w:ilvl w:val="1"/>
                <w:numId w:val="46"/>
              </w:numPr>
              <w:spacing w:after="120"/>
              <w:ind w:left="379"/>
              <w:jc w:val="both"/>
              <w:rPr>
                <w:rFonts w:ascii="Times New Roman" w:hAnsi="Times New Roman" w:cs="Times New Roman"/>
              </w:rPr>
            </w:pPr>
            <w:r w:rsidRPr="0B024741">
              <w:rPr>
                <w:rFonts w:ascii="Times New Roman" w:hAnsi="Times New Roman" w:cs="Times New Roman"/>
              </w:rPr>
              <w:t>jeigu paraiška atitinka reikalavimus skirti finansavimą, ją įvertinus pradedamas mokėjimo prašymo vertinimas. Mokėjimo prašymas vertinamas taip, kaip nustatyta šio kvietimo 2.15 papunktyje;</w:t>
            </w:r>
          </w:p>
          <w:p w14:paraId="07489AB2" w14:textId="77777777" w:rsidR="00692400" w:rsidRPr="00FD7CDF" w:rsidRDefault="00692400" w:rsidP="002F4C6C">
            <w:pPr>
              <w:pStyle w:val="Sraopastraipa"/>
              <w:numPr>
                <w:ilvl w:val="1"/>
                <w:numId w:val="46"/>
              </w:numPr>
              <w:spacing w:after="120"/>
              <w:ind w:left="379"/>
              <w:jc w:val="both"/>
              <w:rPr>
                <w:rFonts w:ascii="Times New Roman" w:hAnsi="Times New Roman" w:cs="Times New Roman"/>
              </w:rPr>
            </w:pPr>
            <w:r w:rsidRPr="0B024741">
              <w:rPr>
                <w:rFonts w:ascii="Times New Roman" w:hAnsi="Times New Roman" w:cs="Times New Roman"/>
              </w:rPr>
              <w:t>jeigu paraiška ir mokėjimo prašymas atitinka reikalavimus skirti finansavimą, JP projekto pareiškėjas informuojamas apie sprendimą skirti finansavimą, finansavimo sąlygas ir planuojamas JP projekto pareiškėjui/ vykdytojui išmokėti finansavimo lėšas;</w:t>
            </w:r>
          </w:p>
          <w:p w14:paraId="2B54ED09" w14:textId="07634E2C" w:rsidR="00B35369" w:rsidRPr="0023081D" w:rsidRDefault="00692400" w:rsidP="002F4C6C">
            <w:pPr>
              <w:pStyle w:val="Sraopastraipa"/>
              <w:numPr>
                <w:ilvl w:val="1"/>
                <w:numId w:val="46"/>
              </w:numPr>
              <w:spacing w:after="120" w:line="259" w:lineRule="auto"/>
              <w:ind w:left="379"/>
              <w:jc w:val="both"/>
              <w:rPr>
                <w:rFonts w:ascii="Times New Roman" w:hAnsi="Times New Roman" w:cs="Times New Roman"/>
              </w:rPr>
            </w:pPr>
            <w:r w:rsidRPr="0B024741">
              <w:rPr>
                <w:rFonts w:ascii="Times New Roman" w:hAnsi="Times New Roman" w:cs="Times New Roman"/>
              </w:rPr>
              <w:t>JP projekto pareiškėjas/ vykdytojas bet kuriame vertinimo etape iki finansavimo lėšų jam išmokėjimo gali paprašyti anuliuoti paraišką ir (ar) mokėjimo prašymą.</w:t>
            </w:r>
          </w:p>
        </w:tc>
      </w:tr>
      <w:tr w:rsidR="00F6698A" w:rsidRPr="008D0637" w14:paraId="3518D1E2" w14:textId="77777777" w:rsidTr="1455C737">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473" w:type="dxa"/>
            <w:gridSpan w:val="15"/>
          </w:tcPr>
          <w:p w14:paraId="049A2D5B" w14:textId="45530F59" w:rsidR="00F6698A" w:rsidRPr="0023081D" w:rsidRDefault="00F6698A" w:rsidP="00F6698A">
            <w:pPr>
              <w:spacing w:after="120"/>
              <w:jc w:val="both"/>
              <w:rPr>
                <w:rFonts w:ascii="Times New Roman" w:hAnsi="Times New Roman" w:cs="Times New Roman"/>
                <w:b/>
                <w:bCs/>
              </w:rPr>
            </w:pPr>
            <w:r w:rsidRPr="0023081D">
              <w:rPr>
                <w:rFonts w:ascii="Times New Roman" w:hAnsi="Times New Roman" w:cs="Times New Roman"/>
                <w:b/>
                <w:bCs/>
              </w:rPr>
              <w:t>Privalomi priedai</w:t>
            </w:r>
          </w:p>
        </w:tc>
      </w:tr>
      <w:tr w:rsidR="00F6698A" w:rsidRPr="008D0637" w14:paraId="5DD794E7" w14:textId="77777777" w:rsidTr="1455C737">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000E7435" w14:textId="5505D4AA" w:rsidR="00F6698A" w:rsidRPr="0023081D" w:rsidRDefault="10793357" w:rsidP="00AA30EE">
            <w:pPr>
              <w:pStyle w:val="Sraopastraipa"/>
              <w:numPr>
                <w:ilvl w:val="0"/>
                <w:numId w:val="47"/>
              </w:numPr>
              <w:spacing w:after="120"/>
              <w:ind w:left="367"/>
              <w:jc w:val="both"/>
              <w:rPr>
                <w:rFonts w:ascii="Times New Roman" w:hAnsi="Times New Roman" w:cs="Times New Roman"/>
                <w:b/>
                <w:bCs/>
              </w:rPr>
            </w:pPr>
            <w:r w:rsidRPr="0023081D">
              <w:rPr>
                <w:rFonts w:ascii="Times New Roman" w:hAnsi="Times New Roman" w:cs="Times New Roman"/>
                <w:b/>
                <w:bCs/>
              </w:rPr>
              <w:t>Gamintojams</w:t>
            </w:r>
            <w:r w:rsidRPr="0023081D">
              <w:rPr>
                <w:rFonts w:ascii="Times New Roman" w:hAnsi="Times New Roman" w:cs="Times New Roman"/>
              </w:rPr>
              <w:t>: e</w:t>
            </w:r>
            <w:r w:rsidR="2E92F637" w:rsidRPr="0023081D">
              <w:rPr>
                <w:rFonts w:ascii="Times New Roman" w:hAnsi="Times New Roman" w:cs="Times New Roman"/>
              </w:rPr>
              <w:t>lektros tinklų operatoriaus pareiškėjo vardu išduotos elektrinės prijungimo prie energetikos tinklų prijungimo sąlygos</w:t>
            </w:r>
            <w:r w:rsidR="7954FF32" w:rsidRPr="0023081D">
              <w:rPr>
                <w:rFonts w:ascii="Times New Roman" w:hAnsi="Times New Roman" w:cs="Times New Roman"/>
              </w:rPr>
              <w:t xml:space="preserve"> </w:t>
            </w:r>
            <w:r w:rsidR="78222C9B" w:rsidRPr="0023081D">
              <w:rPr>
                <w:rFonts w:ascii="Times New Roman" w:hAnsi="Times New Roman" w:cs="Times New Roman"/>
              </w:rPr>
              <w:t>arba įsipareigojimas pastatyti saulės elektrinę, kai planuojamos saulės elektrinės įrengtoji galia ne didesnė kaip 100 kW, o leistina generuoti galia lygi nuliui</w:t>
            </w:r>
            <w:r w:rsidR="7737DE73" w:rsidRPr="0023081D">
              <w:rPr>
                <w:rFonts w:ascii="Times New Roman" w:hAnsi="Times New Roman" w:cs="Times New Roman"/>
              </w:rPr>
              <w:t>;</w:t>
            </w:r>
          </w:p>
          <w:p w14:paraId="4F250548" w14:textId="664A634C" w:rsidR="00F73D8E" w:rsidRPr="0023081D" w:rsidRDefault="6354078F" w:rsidP="00096F89">
            <w:pPr>
              <w:pStyle w:val="Sraopastraipa"/>
              <w:spacing w:after="120"/>
              <w:ind w:left="379"/>
              <w:jc w:val="both"/>
              <w:rPr>
                <w:rFonts w:ascii="Times New Roman" w:hAnsi="Times New Roman" w:cs="Times New Roman"/>
                <w:b/>
                <w:bCs/>
              </w:rPr>
            </w:pPr>
            <w:r w:rsidRPr="0023081D">
              <w:rPr>
                <w:rFonts w:ascii="Times New Roman" w:hAnsi="Times New Roman" w:cs="Times New Roman"/>
                <w:b/>
                <w:bCs/>
              </w:rPr>
              <w:t>Gaminantiems vartotojams</w:t>
            </w:r>
            <w:r w:rsidRPr="0023081D">
              <w:rPr>
                <w:rFonts w:ascii="Times New Roman" w:hAnsi="Times New Roman" w:cs="Times New Roman"/>
              </w:rPr>
              <w:t>: elektros tinklų operatoriaus pareiškėjo vardu išduotos elektrinės prijungimo prie energetikos tinklų prijungimo sąlygos, skirtos gaminančių vartotojų elektros energijos poreikio tenkinimui, arba įsipareigojimas pastatyti saulės elektrinę, kai planuojamos saulės elektrinės įrengtoji galia ne didesnė kaip 100 kW, o leistina generuoti galia lygi nuliui;</w:t>
            </w:r>
          </w:p>
          <w:p w14:paraId="55E193F9" w14:textId="77777777" w:rsidR="008C594F" w:rsidRPr="0023081D" w:rsidRDefault="13AE1D6B" w:rsidP="00AA30EE">
            <w:pPr>
              <w:pStyle w:val="Sraopastraipa"/>
              <w:numPr>
                <w:ilvl w:val="0"/>
                <w:numId w:val="47"/>
              </w:numPr>
              <w:spacing w:after="120"/>
              <w:ind w:left="367"/>
              <w:jc w:val="both"/>
              <w:rPr>
                <w:rFonts w:ascii="Times New Roman" w:hAnsi="Times New Roman" w:cs="Times New Roman"/>
              </w:rPr>
            </w:pPr>
            <w:r w:rsidRPr="0023081D">
              <w:rPr>
                <w:rFonts w:ascii="Times New Roman" w:hAnsi="Times New Roman" w:cs="Times New Roman"/>
              </w:rPr>
              <w:t>Įgaliojimas, jeigu pareiškėjas įgalioja kitą fizinį ar juridinį asmenį už jį atlikti su paraiškos pateikimu ar JP projekto įgyvendinimu susijusius veiksmus (notariškai patvirtintas arba informacinių technologijų priemonėmis sudarytas (</w:t>
            </w:r>
            <w:hyperlink r:id="rId40">
              <w:r w:rsidRPr="0023081D">
                <w:rPr>
                  <w:rStyle w:val="Hipersaitas"/>
                  <w:rFonts w:ascii="Times New Roman" w:hAnsi="Times New Roman" w:cs="Times New Roman"/>
                </w:rPr>
                <w:t>https://igaliojimai.lt</w:t>
              </w:r>
            </w:hyperlink>
            <w:r w:rsidRPr="0023081D">
              <w:rPr>
                <w:rFonts w:ascii="Times New Roman" w:hAnsi="Times New Roman" w:cs="Times New Roman"/>
              </w:rPr>
              <w:t>)  įgaliojimas atstovauti JP projekto pareiškėją);</w:t>
            </w:r>
          </w:p>
          <w:p w14:paraId="243ADF17" w14:textId="4CD4A0D8" w:rsidR="008C594F" w:rsidRPr="0023081D" w:rsidRDefault="33B3AB75" w:rsidP="00AA30EE">
            <w:pPr>
              <w:pStyle w:val="Sraopastraipa"/>
              <w:numPr>
                <w:ilvl w:val="0"/>
                <w:numId w:val="47"/>
              </w:numPr>
              <w:spacing w:after="120"/>
              <w:ind w:left="367"/>
              <w:jc w:val="both"/>
              <w:rPr>
                <w:rFonts w:ascii="Times New Roman" w:hAnsi="Times New Roman" w:cs="Times New Roman"/>
              </w:rPr>
            </w:pPr>
            <w:r w:rsidRPr="0023081D">
              <w:rPr>
                <w:rFonts w:ascii="Times New Roman" w:hAnsi="Times New Roman" w:cs="Times New Roman"/>
              </w:rPr>
              <w:t>Informacija apie pareiškėjui suteiktą valstybės pagalbą (išskyrus </w:t>
            </w:r>
            <w:r w:rsidRPr="0023081D">
              <w:rPr>
                <w:rFonts w:ascii="Times New Roman" w:hAnsi="Times New Roman" w:cs="Times New Roman"/>
                <w:i/>
                <w:iCs/>
              </w:rPr>
              <w:t xml:space="preserve">de </w:t>
            </w:r>
            <w:proofErr w:type="spellStart"/>
            <w:r w:rsidRPr="0023081D">
              <w:rPr>
                <w:rFonts w:ascii="Times New Roman" w:hAnsi="Times New Roman" w:cs="Times New Roman"/>
                <w:i/>
                <w:iCs/>
              </w:rPr>
              <w:t>minimis</w:t>
            </w:r>
            <w:proofErr w:type="spellEnd"/>
            <w:r w:rsidRPr="0023081D">
              <w:rPr>
                <w:rFonts w:ascii="Times New Roman" w:hAnsi="Times New Roman" w:cs="Times New Roman"/>
              </w:rPr>
              <w:t>) (</w:t>
            </w:r>
            <w:hyperlink r:id="rId41">
              <w:r w:rsidR="00DF442B" w:rsidRPr="0023081D">
                <w:rPr>
                  <w:rStyle w:val="Hipersaitas"/>
                  <w:rFonts w:ascii="Times New Roman" w:hAnsi="Times New Roman" w:cs="Times New Roman"/>
                </w:rPr>
                <w:t>informacijos forma</w:t>
              </w:r>
            </w:hyperlink>
            <w:r w:rsidR="00DF442B" w:rsidRPr="0023081D">
              <w:rPr>
                <w:rFonts w:ascii="Times New Roman" w:hAnsi="Times New Roman" w:cs="Times New Roman"/>
              </w:rPr>
              <w:t>);</w:t>
            </w:r>
          </w:p>
          <w:p w14:paraId="13F850B1" w14:textId="4EC88264" w:rsidR="008D0C07" w:rsidRPr="0023081D" w:rsidRDefault="0BE0C0DC" w:rsidP="0B2FB8A0">
            <w:pPr>
              <w:pStyle w:val="Sraopastraipa"/>
              <w:numPr>
                <w:ilvl w:val="0"/>
                <w:numId w:val="47"/>
              </w:numPr>
              <w:spacing w:after="120"/>
              <w:ind w:left="367"/>
              <w:jc w:val="both"/>
              <w:rPr>
                <w:rFonts w:ascii="Times New Roman" w:hAnsi="Times New Roman" w:cs="Times New Roman"/>
              </w:rPr>
            </w:pPr>
            <w:r w:rsidRPr="0023081D">
              <w:rPr>
                <w:rFonts w:ascii="Times New Roman" w:eastAsia="Times New Roman" w:hAnsi="Times New Roman" w:cs="Times New Roman"/>
                <w:color w:val="000000" w:themeColor="text1"/>
              </w:rPr>
              <w:t>Smulkiojo ar vidutinio verslo (toliau – SVV) subjekto statuso deklaracija, parengta pagal patvirtintų paskutinių ataskaitinių finansinių metų duomenis, išskyrus, kai paraišką teikia AIEB ar PEB, arba siekiantys jais tapti, kurių dalininkai savivaldybės ir (ar) savivaldybių įstaigos, išskyrus Lietuvos Respublikos smulkiojo ir vidutinio verslo plėtros įstatymo 3 straipsnio 11 dalyje numatytą išimtį</w:t>
            </w:r>
            <w:r w:rsidRPr="0023081D">
              <w:t xml:space="preserve"> </w:t>
            </w:r>
            <w:r w:rsidRPr="0023081D">
              <w:rPr>
                <w:rFonts w:ascii="Times New Roman" w:eastAsia="Times New Roman" w:hAnsi="Times New Roman" w:cs="Times New Roman"/>
              </w:rPr>
              <w:t>(teikiama, kai finansavim</w:t>
            </w:r>
            <w:r w:rsidR="4EC7AA52" w:rsidRPr="0023081D">
              <w:rPr>
                <w:rFonts w:ascii="Times New Roman" w:eastAsia="Times New Roman" w:hAnsi="Times New Roman" w:cs="Times New Roman"/>
              </w:rPr>
              <w:t xml:space="preserve">o prašoma </w:t>
            </w:r>
            <w:r w:rsidR="57AAA7B1" w:rsidRPr="0023081D">
              <w:rPr>
                <w:rFonts w:ascii="Times New Roman" w:eastAsia="Times New Roman" w:hAnsi="Times New Roman" w:cs="Times New Roman"/>
              </w:rPr>
              <w:t>pagal Reglamentą (ES) Nr. 651/2014</w:t>
            </w:r>
            <w:r w:rsidR="563A0372" w:rsidRPr="0023081D">
              <w:rPr>
                <w:rFonts w:ascii="Times New Roman" w:eastAsia="Times New Roman" w:hAnsi="Times New Roman" w:cs="Times New Roman"/>
              </w:rPr>
              <w:t>)</w:t>
            </w:r>
            <w:r w:rsidR="116E9689" w:rsidRPr="0023081D">
              <w:rPr>
                <w:rFonts w:ascii="Times New Roman" w:eastAsia="Times New Roman" w:hAnsi="Times New Roman" w:cs="Times New Roman"/>
              </w:rPr>
              <w:t xml:space="preserve"> </w:t>
            </w:r>
            <w:r w:rsidR="57AAA7B1" w:rsidRPr="0023081D">
              <w:rPr>
                <w:rFonts w:ascii="Times New Roman" w:eastAsia="Times New Roman" w:hAnsi="Times New Roman" w:cs="Times New Roman"/>
                <w:color w:val="000000" w:themeColor="text1"/>
              </w:rPr>
              <w:t xml:space="preserve"> </w:t>
            </w:r>
            <w:r w:rsidR="57AAA7B1" w:rsidRPr="0023081D">
              <w:rPr>
                <w:rFonts w:ascii="Times New Roman" w:hAnsi="Times New Roman" w:cs="Times New Roman"/>
              </w:rPr>
              <w:t>(</w:t>
            </w:r>
            <w:hyperlink r:id="rId42">
              <w:r w:rsidR="57AAA7B1" w:rsidRPr="0023081D">
                <w:rPr>
                  <w:rStyle w:val="Hipersaitas"/>
                  <w:rFonts w:ascii="Times New Roman" w:hAnsi="Times New Roman" w:cs="Times New Roman"/>
                </w:rPr>
                <w:t>deklaracijos forma</w:t>
              </w:r>
            </w:hyperlink>
            <w:r w:rsidR="57AAA7B1" w:rsidRPr="0023081D">
              <w:rPr>
                <w:rFonts w:ascii="Times New Roman" w:hAnsi="Times New Roman" w:cs="Times New Roman"/>
              </w:rPr>
              <w:t>)</w:t>
            </w:r>
            <w:r w:rsidR="3437E18E" w:rsidRPr="0023081D">
              <w:rPr>
                <w:rFonts w:ascii="Times New Roman" w:hAnsi="Times New Roman" w:cs="Times New Roman"/>
              </w:rPr>
              <w:t>;</w:t>
            </w:r>
          </w:p>
          <w:p w14:paraId="08AE4CD8" w14:textId="0968183C" w:rsidR="00DD004C" w:rsidRPr="002F4C6C" w:rsidRDefault="11131BC1" w:rsidP="1455C737">
            <w:pPr>
              <w:pStyle w:val="Sraopastraipa"/>
              <w:numPr>
                <w:ilvl w:val="0"/>
                <w:numId w:val="47"/>
              </w:numPr>
              <w:spacing w:after="120"/>
              <w:ind w:left="367"/>
              <w:jc w:val="both"/>
              <w:rPr>
                <w:rFonts w:ascii="Times New Roman" w:hAnsi="Times New Roman" w:cs="Times New Roman"/>
              </w:rPr>
            </w:pPr>
            <w:r w:rsidRPr="0023081D">
              <w:rPr>
                <w:rFonts w:ascii="Times New Roman" w:eastAsia="Times New Roman" w:hAnsi="Times New Roman" w:cs="Times New Roman"/>
                <w:color w:val="000000" w:themeColor="text1"/>
              </w:rPr>
              <w:t xml:space="preserve">Pažyma dėl didelės įmonės statuso ir susijusių įmonių duomenų, kai paraišką teikia AIEB ar PEB, arba siekiantys jais tapti,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w:t>
            </w:r>
            <w:r w:rsidRPr="0023081D">
              <w:rPr>
                <w:rFonts w:ascii="Times New Roman" w:eastAsia="Times New Roman" w:hAnsi="Times New Roman" w:cs="Times New Roman"/>
                <w:color w:val="000000" w:themeColor="text1"/>
              </w:rPr>
              <w:lastRenderedPageBreak/>
              <w:t xml:space="preserve">pan.) </w:t>
            </w:r>
            <w:r w:rsidRPr="002F4C6C">
              <w:rPr>
                <w:rFonts w:ascii="Times New Roman" w:eastAsia="Times New Roman" w:hAnsi="Times New Roman" w:cs="Times New Roman"/>
                <w:color w:val="000000" w:themeColor="text1"/>
              </w:rPr>
              <w:t>atskirai arba kartu valstybė ir (ar) savivaldybė turi ne daugiau kaip 25 procentus įmonės dalyvių balsų, teikiama SVV subjekto statuso deklaracija)</w:t>
            </w:r>
            <w:r w:rsidR="5E1AA1E8" w:rsidRPr="002F4C6C">
              <w:rPr>
                <w:rFonts w:ascii="Times New Roman" w:hAnsi="Times New Roman" w:cs="Times New Roman"/>
              </w:rPr>
              <w:t xml:space="preserve"> </w:t>
            </w:r>
            <w:r w:rsidR="753D8075" w:rsidRPr="002F4C6C">
              <w:rPr>
                <w:rFonts w:ascii="Times New Roman" w:eastAsia="Times New Roman" w:hAnsi="Times New Roman" w:cs="Times New Roman"/>
              </w:rPr>
              <w:t>(teikiama, kai finansavim</w:t>
            </w:r>
            <w:r w:rsidR="7EFD85B2" w:rsidRPr="002F4C6C">
              <w:rPr>
                <w:rFonts w:ascii="Times New Roman" w:eastAsia="Times New Roman" w:hAnsi="Times New Roman" w:cs="Times New Roman"/>
              </w:rPr>
              <w:t>o</w:t>
            </w:r>
            <w:r w:rsidR="753D8075" w:rsidRPr="002F4C6C">
              <w:rPr>
                <w:rFonts w:ascii="Times New Roman" w:eastAsia="Times New Roman" w:hAnsi="Times New Roman" w:cs="Times New Roman"/>
              </w:rPr>
              <w:t xml:space="preserve"> </w:t>
            </w:r>
            <w:r w:rsidR="051869B8" w:rsidRPr="002F4C6C">
              <w:rPr>
                <w:rFonts w:ascii="Times New Roman" w:eastAsia="Times New Roman" w:hAnsi="Times New Roman" w:cs="Times New Roman"/>
              </w:rPr>
              <w:t>prašoma</w:t>
            </w:r>
            <w:r w:rsidR="753D8075" w:rsidRPr="002F4C6C">
              <w:rPr>
                <w:rFonts w:ascii="Times New Roman" w:eastAsia="Times New Roman" w:hAnsi="Times New Roman" w:cs="Times New Roman"/>
              </w:rPr>
              <w:t xml:space="preserve"> pagal Reglamentą (ES) Nr. 651/2014)</w:t>
            </w:r>
            <w:r w:rsidR="753D8075" w:rsidRPr="002F4C6C">
              <w:rPr>
                <w:rFonts w:ascii="Times New Roman" w:hAnsi="Times New Roman" w:cs="Times New Roman"/>
              </w:rPr>
              <w:t xml:space="preserve"> </w:t>
            </w:r>
            <w:r w:rsidR="5E1AA1E8" w:rsidRPr="002F4C6C">
              <w:rPr>
                <w:rFonts w:ascii="Times New Roman" w:hAnsi="Times New Roman" w:cs="Times New Roman"/>
              </w:rPr>
              <w:t>(</w:t>
            </w:r>
            <w:hyperlink r:id="rId43">
              <w:r w:rsidR="5E1AA1E8" w:rsidRPr="002F4C6C">
                <w:rPr>
                  <w:rStyle w:val="Hipersaitas"/>
                  <w:rFonts w:ascii="Times New Roman" w:hAnsi="Times New Roman" w:cs="Times New Roman"/>
                </w:rPr>
                <w:t>pažymos forma</w:t>
              </w:r>
            </w:hyperlink>
            <w:r w:rsidR="5E1AA1E8" w:rsidRPr="002F4C6C">
              <w:rPr>
                <w:rFonts w:ascii="Times New Roman" w:hAnsi="Times New Roman" w:cs="Times New Roman"/>
              </w:rPr>
              <w:t>);</w:t>
            </w:r>
          </w:p>
          <w:p w14:paraId="4D092E2A" w14:textId="51A618A8" w:rsidR="675CD0D8" w:rsidRPr="002F4C6C" w:rsidRDefault="675CD0D8" w:rsidP="0B2FB8A0">
            <w:pPr>
              <w:pStyle w:val="Sraopastraipa"/>
              <w:numPr>
                <w:ilvl w:val="0"/>
                <w:numId w:val="47"/>
              </w:numPr>
              <w:spacing w:after="120"/>
              <w:ind w:left="367"/>
              <w:jc w:val="both"/>
              <w:rPr>
                <w:rFonts w:ascii="Times New Roman" w:hAnsi="Times New Roman" w:cs="Times New Roman"/>
              </w:rPr>
            </w:pPr>
            <w:r w:rsidRPr="002F4C6C">
              <w:rPr>
                <w:rFonts w:ascii="Times New Roman" w:eastAsia="Times New Roman" w:hAnsi="Times New Roman" w:cs="Times New Roman"/>
              </w:rPr>
              <w:t xml:space="preserve">„Viena įmonė“ deklaracija, kai </w:t>
            </w:r>
            <w:r w:rsidR="229C32C3" w:rsidRPr="002F4C6C">
              <w:rPr>
                <w:rFonts w:ascii="Times New Roman" w:eastAsia="Times New Roman" w:hAnsi="Times New Roman" w:cs="Times New Roman"/>
              </w:rPr>
              <w:t>finansavimo prašoma</w:t>
            </w:r>
            <w:r w:rsidRPr="002F4C6C">
              <w:rPr>
                <w:rFonts w:ascii="Times New Roman" w:eastAsia="Times New Roman" w:hAnsi="Times New Roman" w:cs="Times New Roman"/>
              </w:rPr>
              <w:t xml:space="preserve"> pagal </w:t>
            </w:r>
            <w:r w:rsidRPr="002F4C6C">
              <w:rPr>
                <w:rFonts w:ascii="Times New Roman" w:eastAsia="Times New Roman" w:hAnsi="Times New Roman" w:cs="Times New Roman"/>
                <w:i/>
                <w:iCs/>
              </w:rPr>
              <w:t xml:space="preserve">De </w:t>
            </w:r>
            <w:proofErr w:type="spellStart"/>
            <w:r w:rsidRPr="002F4C6C">
              <w:rPr>
                <w:rFonts w:ascii="Times New Roman" w:eastAsia="Times New Roman" w:hAnsi="Times New Roman" w:cs="Times New Roman"/>
                <w:i/>
                <w:iCs/>
              </w:rPr>
              <w:t>minimis</w:t>
            </w:r>
            <w:proofErr w:type="spellEnd"/>
            <w:r w:rsidRPr="002F4C6C">
              <w:rPr>
                <w:rFonts w:ascii="Times New Roman" w:eastAsia="Times New Roman" w:hAnsi="Times New Roman" w:cs="Times New Roman"/>
              </w:rPr>
              <w:t xml:space="preserve"> reglamentus; </w:t>
            </w:r>
            <w:r w:rsidRPr="002F4C6C">
              <w:rPr>
                <w:rFonts w:ascii="Times New Roman" w:eastAsia="Times New Roman" w:hAnsi="Times New Roman" w:cs="Times New Roman"/>
                <w:u w:val="single"/>
              </w:rPr>
              <w:t>(</w:t>
            </w:r>
            <w:hyperlink r:id="rId44" w:history="1">
              <w:r w:rsidRPr="002F4C6C">
                <w:rPr>
                  <w:rStyle w:val="Hipersaitas"/>
                  <w:rFonts w:ascii="Times New Roman" w:eastAsia="Times New Roman" w:hAnsi="Times New Roman" w:cs="Times New Roman"/>
                </w:rPr>
                <w:t>deklaracijos forma</w:t>
              </w:r>
            </w:hyperlink>
            <w:r w:rsidRPr="002F4C6C">
              <w:rPr>
                <w:rFonts w:ascii="Times New Roman" w:eastAsia="Times New Roman" w:hAnsi="Times New Roman" w:cs="Times New Roman"/>
                <w:u w:val="single"/>
              </w:rPr>
              <w:t>);</w:t>
            </w:r>
          </w:p>
          <w:p w14:paraId="717092D6" w14:textId="77777777" w:rsidR="00ED2398" w:rsidRPr="002F4C6C" w:rsidRDefault="4B7F74C4" w:rsidP="0B2FB8A0">
            <w:pPr>
              <w:pStyle w:val="Sraopastraipa"/>
              <w:numPr>
                <w:ilvl w:val="0"/>
                <w:numId w:val="47"/>
              </w:numPr>
              <w:spacing w:after="120"/>
              <w:ind w:left="367"/>
              <w:jc w:val="both"/>
              <w:rPr>
                <w:rFonts w:ascii="Times New Roman" w:hAnsi="Times New Roman" w:cs="Times New Roman"/>
              </w:rPr>
            </w:pPr>
            <w:r w:rsidRPr="002F4C6C">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F4C6C" w:rsidRDefault="01F370B4" w:rsidP="00AA30EE">
            <w:pPr>
              <w:pStyle w:val="Sraopastraipa"/>
              <w:numPr>
                <w:ilvl w:val="0"/>
                <w:numId w:val="47"/>
              </w:numPr>
              <w:spacing w:after="120"/>
              <w:ind w:left="367"/>
              <w:jc w:val="both"/>
              <w:rPr>
                <w:rFonts w:ascii="Times New Roman" w:hAnsi="Times New Roman" w:cs="Times New Roman"/>
              </w:rPr>
            </w:pPr>
            <w:r w:rsidRPr="002F4C6C">
              <w:rPr>
                <w:rFonts w:ascii="Times New Roman" w:hAnsi="Times New Roman" w:cs="Times New Roman"/>
              </w:rPr>
              <w:t>Aplinkos apsaugos agentūros sprendimas dėl planuojamos ūkinės veiklos (saulės elektrinės (-</w:t>
            </w:r>
            <w:proofErr w:type="spellStart"/>
            <w:r w:rsidRPr="002F4C6C">
              <w:rPr>
                <w:rFonts w:ascii="Times New Roman" w:hAnsi="Times New Roman" w:cs="Times New Roman"/>
              </w:rPr>
              <w:t>ių</w:t>
            </w:r>
            <w:proofErr w:type="spellEnd"/>
            <w:r w:rsidRPr="002F4C6C">
              <w:rPr>
                <w:rFonts w:ascii="Times New Roman" w:hAnsi="Times New Roman" w:cs="Times New Roman"/>
              </w:rPr>
              <w:t>) įrengimo) galimybių ir poveikio aplinkai vertinimo ataskaita (arba nuoroda (-</w:t>
            </w:r>
            <w:proofErr w:type="spellStart"/>
            <w:r w:rsidRPr="002F4C6C">
              <w:rPr>
                <w:rFonts w:ascii="Times New Roman" w:hAnsi="Times New Roman" w:cs="Times New Roman"/>
              </w:rPr>
              <w:t>os</w:t>
            </w:r>
            <w:proofErr w:type="spellEnd"/>
            <w:r w:rsidRPr="002F4C6C">
              <w:rPr>
                <w:rFonts w:ascii="Times New Roman" w:hAnsi="Times New Roman" w:cs="Times New Roman"/>
              </w:rPr>
              <w:t>), jei tokie dokumentai skelbiami atsakingos institucijos interneto svetainėje) (kai taikoma).</w:t>
            </w:r>
          </w:p>
          <w:p w14:paraId="30F90F95" w14:textId="55A25750" w:rsidR="00ED2398" w:rsidRPr="0023081D" w:rsidRDefault="01F370B4" w:rsidP="00AA30EE">
            <w:pPr>
              <w:pStyle w:val="Sraopastraipa"/>
              <w:numPr>
                <w:ilvl w:val="0"/>
                <w:numId w:val="47"/>
              </w:numPr>
              <w:spacing w:after="120"/>
              <w:ind w:left="367"/>
              <w:jc w:val="both"/>
              <w:rPr>
                <w:rFonts w:ascii="Times New Roman" w:hAnsi="Times New Roman" w:cs="Times New Roman"/>
              </w:rPr>
            </w:pPr>
            <w:r w:rsidRPr="002F4C6C">
              <w:rPr>
                <w:rFonts w:ascii="Times New Roman" w:hAnsi="Times New Roman" w:cs="Times New Roman"/>
              </w:rPr>
              <w:t>Už saugomos teritorijos apsaugą atsakingos direkcijos išvada, kuria nustatytas planuojamos ūkinės veiklos įgyvendinimo</w:t>
            </w:r>
            <w:r w:rsidRPr="0023081D">
              <w:rPr>
                <w:rFonts w:ascii="Times New Roman" w:hAnsi="Times New Roman" w:cs="Times New Roman"/>
              </w:rPr>
              <w:t xml:space="preserve"> poveikio įsteigtoms ar potencialioms „</w:t>
            </w:r>
            <w:proofErr w:type="spellStart"/>
            <w:r w:rsidRPr="0023081D">
              <w:rPr>
                <w:rFonts w:ascii="Times New Roman" w:hAnsi="Times New Roman" w:cs="Times New Roman"/>
              </w:rPr>
              <w:t>Natura</w:t>
            </w:r>
            <w:proofErr w:type="spellEnd"/>
            <w:r w:rsidRPr="0023081D">
              <w:rPr>
                <w:rFonts w:ascii="Times New Roman" w:hAnsi="Times New Roman" w:cs="Times New Roman"/>
              </w:rPr>
              <w:t xml:space="preserve"> 2000“ teritorijoms reikšmingumas (kai taikoma).</w:t>
            </w:r>
          </w:p>
        </w:tc>
      </w:tr>
      <w:tr w:rsidR="00F6698A" w:rsidRPr="008D0637" w14:paraId="6F1A503F" w14:textId="77777777" w:rsidTr="1455C737">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1455C737">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40844008" w14:textId="77777777" w:rsidR="00224C2D" w:rsidRPr="00AF0A9F" w:rsidRDefault="00224C2D" w:rsidP="00224C2D">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2C9949F9" w14:textId="77777777" w:rsidR="00224C2D" w:rsidRPr="00AF0A9F" w:rsidRDefault="00224C2D" w:rsidP="00224C2D">
            <w:pPr>
              <w:rPr>
                <w:rFonts w:ascii="Times New Roman" w:eastAsia="Times New Roman" w:hAnsi="Times New Roman" w:cs="Times New Roman"/>
              </w:rPr>
            </w:pPr>
            <w:r w:rsidRPr="0B024741">
              <w:rPr>
                <w:rFonts w:ascii="Times New Roman" w:eastAsia="Times New Roman" w:hAnsi="Times New Roman" w:cs="Times New Roman"/>
              </w:rPr>
              <w:t>Konsultacijos teikiamos telefonu. +370 5 230 3312 darbo dienomis (8.00-12.00 val.).</w:t>
            </w:r>
          </w:p>
          <w:p w14:paraId="0FB7B1D9" w14:textId="77777777" w:rsidR="00224C2D" w:rsidRDefault="00224C2D" w:rsidP="00224C2D">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45" w:history="1">
              <w:r w:rsidRPr="00F720B3">
                <w:rPr>
                  <w:rStyle w:val="Hipersaitas"/>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152E83E3" w:rsidR="0009535C" w:rsidRPr="6B1B04CC" w:rsidRDefault="00224C2D" w:rsidP="00224C2D">
            <w:pPr>
              <w:spacing w:after="120"/>
              <w:jc w:val="both"/>
              <w:rPr>
                <w:rFonts w:ascii="Times New Roman" w:hAnsi="Times New Roman" w:cs="Times New Roman"/>
                <w:b/>
                <w:bCs/>
              </w:rPr>
            </w:pPr>
            <w:r w:rsidRPr="36B15EF8">
              <w:rPr>
                <w:rFonts w:ascii="Times New Roman" w:eastAsia="Times New Roman" w:hAnsi="Times New Roman" w:cs="Times New Roman"/>
              </w:rPr>
              <w:t>Detalesnė informacija dėl konsultavimo teikiama LEA svetainėje www.ena.lt</w:t>
            </w:r>
          </w:p>
        </w:tc>
      </w:tr>
      <w:tr w:rsidR="00F6698A" w:rsidRPr="008D0637" w14:paraId="2FE52512" w14:textId="77777777" w:rsidTr="1455C737">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1455C737">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4CB50350">
            <w:pPr>
              <w:jc w:val="both"/>
              <w:rPr>
                <w:rFonts w:ascii="Times New Roman" w:eastAsia="Times New Roman" w:hAnsi="Times New Roman" w:cs="Times New Roman"/>
              </w:rPr>
            </w:pPr>
            <w:r w:rsidRPr="4CB50350">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6FFFA577" w:rsidP="4CB50350">
            <w:pPr>
              <w:jc w:val="both"/>
              <w:rPr>
                <w:rFonts w:ascii="Times New Roman" w:eastAsia="Times New Roman" w:hAnsi="Times New Roman" w:cs="Times New Roman"/>
              </w:rPr>
            </w:pPr>
            <w:r w:rsidRPr="18ED1FF1">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59EFA335" w:rsidR="00F6698A" w:rsidRPr="008D0637" w:rsidRDefault="6FFFA577" w:rsidP="07E29C0C">
            <w:pPr>
              <w:spacing w:after="120"/>
              <w:jc w:val="both"/>
              <w:rPr>
                <w:rFonts w:ascii="Times New Roman" w:eastAsia="Times New Roman" w:hAnsi="Times New Roman" w:cs="Times New Roman"/>
                <w:strike/>
                <w:color w:val="000000" w:themeColor="text1"/>
              </w:rPr>
            </w:pPr>
            <w:r w:rsidRPr="18ED1FF1">
              <w:rPr>
                <w:rFonts w:ascii="Times New Roman" w:eastAsia="Times New Roman" w:hAnsi="Times New Roman" w:cs="Times New Roman"/>
              </w:rPr>
              <w:t xml:space="preserve">3. </w:t>
            </w:r>
            <w:r w:rsidR="23FDF282" w:rsidRPr="18ED1FF1">
              <w:rPr>
                <w:rFonts w:ascii="Times New Roman" w:eastAsia="Times New Roman" w:hAnsi="Times New Roman" w:cs="Times New Roman"/>
                <w:color w:val="000000" w:themeColor="text1"/>
              </w:rPr>
              <w:t xml:space="preserve">Kvietimas gali būti stabdomas arba baigiamas anksčiau nei nustatytas terminas kvietime, jeigu pagal priimtus sprendimus dėl JP projektų finansavimo ir pateiktas paraiškas galima paskirstyti visą kvietimui skirtą finansavimo lėšų sumą arba jeigu LEA gauna iš ministerijos, vadovaujančiosios arba administruojančiosios institucijos informaciją, kad pakeistos JP projektų finansavimo sąlygos ir (arba) paraiškų teikimo sąlygos, turinčios įtakos paraiškų vertinimo rezultatams (išskyrus paraiškų pateikimo termino pratęsimą), keičiamos finansuojamos JP projektų veiklos, atrankos kriterijai, reikalavimai, susiję su stebėsenos rodikliais, tinkamomis finansuoti išlaidomis, ir (ar) kiti esminiai JP projektų pareiškėjams ir (ar) JP projektams taikomi reikalavimai. </w:t>
            </w:r>
          </w:p>
        </w:tc>
      </w:tr>
      <w:tr w:rsidR="00F6698A" w:rsidRPr="008D0637" w14:paraId="324CB96A" w14:textId="77777777" w:rsidTr="1455C737">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1455C737">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77777777" w:rsidR="00012D0B" w:rsidRDefault="00012D0B" w:rsidP="4CB50350">
            <w:pPr>
              <w:pStyle w:val="paragraph"/>
              <w:numPr>
                <w:ilvl w:val="0"/>
                <w:numId w:val="49"/>
              </w:numPr>
              <w:tabs>
                <w:tab w:val="clear" w:pos="720"/>
                <w:tab w:val="num" w:pos="321"/>
              </w:tabs>
              <w:spacing w:before="0" w:beforeAutospacing="0" w:after="0" w:afterAutospacing="0"/>
              <w:ind w:hanging="720"/>
              <w:jc w:val="both"/>
              <w:textAlignment w:val="baseline"/>
              <w:rPr>
                <w:sz w:val="22"/>
                <w:szCs w:val="22"/>
              </w:rPr>
            </w:pPr>
            <w:r w:rsidRPr="4CB50350">
              <w:rPr>
                <w:rStyle w:val="normaltextrun"/>
                <w:color w:val="000000" w:themeColor="text1"/>
                <w:sz w:val="22"/>
                <w:szCs w:val="22"/>
              </w:rPr>
              <w:t>Paraiškos forma.</w:t>
            </w:r>
          </w:p>
          <w:p w14:paraId="587B1C6E" w14:textId="77777777" w:rsidR="00012D0B" w:rsidRDefault="00012D0B" w:rsidP="4CB50350">
            <w:pPr>
              <w:pStyle w:val="paragraph"/>
              <w:numPr>
                <w:ilvl w:val="0"/>
                <w:numId w:val="50"/>
              </w:numPr>
              <w:tabs>
                <w:tab w:val="clear" w:pos="720"/>
                <w:tab w:val="num" w:pos="321"/>
              </w:tabs>
              <w:spacing w:before="0" w:beforeAutospacing="0" w:after="0" w:afterAutospacing="0"/>
              <w:ind w:hanging="720"/>
              <w:jc w:val="both"/>
              <w:textAlignment w:val="baseline"/>
              <w:rPr>
                <w:sz w:val="22"/>
                <w:szCs w:val="22"/>
              </w:rPr>
            </w:pPr>
            <w:r w:rsidRPr="4CB50350">
              <w:rPr>
                <w:rStyle w:val="normaltextrun"/>
                <w:color w:val="000000" w:themeColor="text1"/>
                <w:sz w:val="22"/>
                <w:szCs w:val="22"/>
              </w:rPr>
              <w:t xml:space="preserve">Informacijos apie JP projekto pareiškėjui suteiktą valstybės pagalbą (išskyrus </w:t>
            </w:r>
            <w:r w:rsidRPr="4CB50350">
              <w:rPr>
                <w:rStyle w:val="normaltextrun"/>
                <w:i/>
                <w:iCs/>
                <w:color w:val="000000" w:themeColor="text1"/>
                <w:sz w:val="22"/>
                <w:szCs w:val="22"/>
              </w:rPr>
              <w:t xml:space="preserve">de </w:t>
            </w:r>
            <w:proofErr w:type="spellStart"/>
            <w:r w:rsidRPr="4CB50350">
              <w:rPr>
                <w:rStyle w:val="normaltextrun"/>
                <w:i/>
                <w:iCs/>
                <w:color w:val="000000" w:themeColor="text1"/>
                <w:sz w:val="22"/>
                <w:szCs w:val="22"/>
              </w:rPr>
              <w:t>minimis</w:t>
            </w:r>
            <w:proofErr w:type="spellEnd"/>
            <w:r w:rsidRPr="4CB50350">
              <w:rPr>
                <w:rStyle w:val="normaltextrun"/>
                <w:color w:val="000000" w:themeColor="text1"/>
                <w:sz w:val="22"/>
                <w:szCs w:val="22"/>
              </w:rPr>
              <w:t>) forma.</w:t>
            </w:r>
            <w:r w:rsidRPr="4CB50350">
              <w:rPr>
                <w:rStyle w:val="eop"/>
                <w:color w:val="000000" w:themeColor="text1"/>
                <w:sz w:val="22"/>
                <w:szCs w:val="22"/>
              </w:rPr>
              <w:t> </w:t>
            </w:r>
          </w:p>
          <w:p w14:paraId="1040B539" w14:textId="73C951CD" w:rsidR="00F6698A" w:rsidRDefault="00012D0B" w:rsidP="1455C737">
            <w:pPr>
              <w:pStyle w:val="paragraph"/>
              <w:numPr>
                <w:ilvl w:val="0"/>
                <w:numId w:val="51"/>
              </w:numPr>
              <w:tabs>
                <w:tab w:val="clear" w:pos="720"/>
                <w:tab w:val="num" w:pos="321"/>
              </w:tabs>
              <w:spacing w:before="0" w:beforeAutospacing="0" w:after="0" w:afterAutospacing="0"/>
              <w:ind w:hanging="720"/>
              <w:jc w:val="both"/>
              <w:rPr>
                <w:sz w:val="22"/>
                <w:szCs w:val="22"/>
              </w:rPr>
            </w:pPr>
            <w:r w:rsidRPr="1455C737">
              <w:rPr>
                <w:rStyle w:val="normaltextrun"/>
                <w:color w:val="000000" w:themeColor="text1"/>
                <w:sz w:val="22"/>
                <w:szCs w:val="22"/>
              </w:rPr>
              <w:t>Pažymos dėl didelės įmonės statuso ir susijusių įmonių duomenų teikimo forma.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4D0F0B">
      <w:headerReference w:type="default" r:id="rId46"/>
      <w:footerReference w:type="default" r:id="rId47"/>
      <w:headerReference w:type="first" r:id="rId4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09E93" w14:textId="77777777" w:rsidR="00F80DD6" w:rsidRDefault="00F80DD6" w:rsidP="00DE54AD">
      <w:pPr>
        <w:spacing w:after="0" w:line="240" w:lineRule="auto"/>
      </w:pPr>
      <w:r>
        <w:separator/>
      </w:r>
    </w:p>
  </w:endnote>
  <w:endnote w:type="continuationSeparator" w:id="0">
    <w:p w14:paraId="16862FAD" w14:textId="77777777" w:rsidR="00F80DD6" w:rsidRDefault="00F80DD6" w:rsidP="00DE54AD">
      <w:pPr>
        <w:spacing w:after="0" w:line="240" w:lineRule="auto"/>
      </w:pPr>
      <w:r>
        <w:continuationSeparator/>
      </w:r>
    </w:p>
  </w:endnote>
  <w:endnote w:type="continuationNotice" w:id="1">
    <w:p w14:paraId="08730059" w14:textId="77777777" w:rsidR="00F80DD6" w:rsidRDefault="00F80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C53F" w14:textId="77777777" w:rsidR="00F80DD6" w:rsidRDefault="00F80DD6" w:rsidP="00DE54AD">
      <w:pPr>
        <w:spacing w:after="0" w:line="240" w:lineRule="auto"/>
      </w:pPr>
      <w:r>
        <w:separator/>
      </w:r>
    </w:p>
  </w:footnote>
  <w:footnote w:type="continuationSeparator" w:id="0">
    <w:p w14:paraId="537234B1" w14:textId="77777777" w:rsidR="00F80DD6" w:rsidRDefault="00F80DD6" w:rsidP="00DE54AD">
      <w:pPr>
        <w:spacing w:after="0" w:line="240" w:lineRule="auto"/>
      </w:pPr>
      <w:r>
        <w:continuationSeparator/>
      </w:r>
    </w:p>
  </w:footnote>
  <w:footnote w:type="continuationNotice" w:id="1">
    <w:p w14:paraId="727821B2" w14:textId="77777777" w:rsidR="00F80DD6" w:rsidRDefault="00F80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612"/>
    <w:multiLevelType w:val="multilevel"/>
    <w:tmpl w:val="A6F0BF7A"/>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A13CC"/>
    <w:multiLevelType w:val="hybridMultilevel"/>
    <w:tmpl w:val="86B08A32"/>
    <w:lvl w:ilvl="0" w:tplc="11DEC3FE">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8780C"/>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12DA32"/>
    <w:multiLevelType w:val="multilevel"/>
    <w:tmpl w:val="3CCCABA4"/>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73A47B9"/>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0047B"/>
    <w:multiLevelType w:val="hybridMultilevel"/>
    <w:tmpl w:val="769A712C"/>
    <w:lvl w:ilvl="0" w:tplc="FFFFFFFF">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9"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1"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B27850"/>
    <w:multiLevelType w:val="hybridMultilevel"/>
    <w:tmpl w:val="44F862E6"/>
    <w:lvl w:ilvl="0" w:tplc="FFFFFFFF">
      <w:start w:val="1"/>
      <w:numFmt w:val="decimal"/>
      <w:lvlText w:val="5.%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D072DE"/>
    <w:multiLevelType w:val="multilevel"/>
    <w:tmpl w:val="5F28F7DE"/>
    <w:lvl w:ilvl="0">
      <w:start w:val="1"/>
      <w:numFmt w:val="decimal"/>
      <w:lvlText w:val="%1."/>
      <w:lvlJc w:val="left"/>
      <w:pPr>
        <w:ind w:left="360" w:hanging="360"/>
      </w:pPr>
      <w:rPr>
        <w:rFonts w:ascii="Times New Roman" w:hAnsi="Times New Roman" w:cs="Times New Roman"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8625DD"/>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E7320E"/>
    <w:multiLevelType w:val="hybridMultilevel"/>
    <w:tmpl w:val="CD62E28A"/>
    <w:lvl w:ilvl="0" w:tplc="88606756">
      <w:start w:val="1"/>
      <w:numFmt w:val="decimal"/>
      <w:lvlText w:val="%1."/>
      <w:lvlJc w:val="left"/>
      <w:pPr>
        <w:ind w:left="720" w:hanging="360"/>
      </w:pPr>
      <w:rPr>
        <w:rFonts w:ascii="Times New Roman" w:hAnsi="Times New Roman" w:cs="Times New Roman" w:hint="default"/>
        <w:b w:val="0"/>
        <w:bCs w:val="0"/>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F04C8"/>
    <w:multiLevelType w:val="hybridMultilevel"/>
    <w:tmpl w:val="04B4D802"/>
    <w:lvl w:ilvl="0" w:tplc="5776B0F2">
      <w:start w:val="1"/>
      <w:numFmt w:val="decimal"/>
      <w:lvlText w:val="%1."/>
      <w:lvlJc w:val="left"/>
      <w:pPr>
        <w:ind w:left="720" w:hanging="360"/>
      </w:pPr>
      <w:rPr>
        <w:rFonts w:ascii="Times New Roman" w:eastAsia="Times New Roman" w:hAnsi="Times New Roman" w:cs="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2167660"/>
    <w:multiLevelType w:val="hybridMultilevel"/>
    <w:tmpl w:val="08F27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57A70"/>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16082C"/>
    <w:multiLevelType w:val="multilevel"/>
    <w:tmpl w:val="62BE9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35065A"/>
    <w:multiLevelType w:val="hybridMultilevel"/>
    <w:tmpl w:val="0FDCE672"/>
    <w:lvl w:ilvl="0" w:tplc="522E453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DE5C6A"/>
    <w:multiLevelType w:val="hybridMultilevel"/>
    <w:tmpl w:val="2D78BABC"/>
    <w:lvl w:ilvl="0" w:tplc="076290FE">
      <w:start w:val="1"/>
      <w:numFmt w:val="decimal"/>
      <w:lvlText w:val="4.%1."/>
      <w:lvlJc w:val="left"/>
      <w:pPr>
        <w:ind w:left="720" w:hanging="360"/>
      </w:pPr>
      <w:rPr>
        <w:rFonts w:eastAsia="Times New Roman" w:hint="default"/>
        <w:b w:val="0"/>
      </w:rPr>
    </w:lvl>
    <w:lvl w:ilvl="1" w:tplc="FFFFFFFF">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983077"/>
    <w:multiLevelType w:val="hybridMultilevel"/>
    <w:tmpl w:val="81B0CB34"/>
    <w:lvl w:ilvl="0" w:tplc="299E0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04190"/>
    <w:multiLevelType w:val="multilevel"/>
    <w:tmpl w:val="DEEED600"/>
    <w:lvl w:ilvl="0">
      <w:start w:val="8"/>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33" w15:restartNumberingAfterBreak="0">
    <w:nsid w:val="4CB0542E"/>
    <w:multiLevelType w:val="hybridMultilevel"/>
    <w:tmpl w:val="6A1C1E52"/>
    <w:lvl w:ilvl="0" w:tplc="1E307392">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5"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4D759D"/>
    <w:multiLevelType w:val="multilevel"/>
    <w:tmpl w:val="CAC4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D10C5"/>
    <w:multiLevelType w:val="hybridMultilevel"/>
    <w:tmpl w:val="53929B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B8FFE3E"/>
    <w:multiLevelType w:val="multilevel"/>
    <w:tmpl w:val="B38A30F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5CF8CF71"/>
    <w:multiLevelType w:val="multilevel"/>
    <w:tmpl w:val="3FA065DA"/>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5F0D4E55"/>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FB3B23"/>
    <w:multiLevelType w:val="hybridMultilevel"/>
    <w:tmpl w:val="C4FC7F22"/>
    <w:lvl w:ilvl="0" w:tplc="F8242B8E">
      <w:start w:val="1"/>
      <w:numFmt w:val="decimal"/>
      <w:lvlText w:val="%1."/>
      <w:lvlJc w:val="left"/>
      <w:pPr>
        <w:ind w:left="1080" w:hanging="360"/>
      </w:pPr>
      <w:rPr>
        <w:rFonts w:eastAsia="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497654"/>
    <w:multiLevelType w:val="multilevel"/>
    <w:tmpl w:val="B40A638A"/>
    <w:lvl w:ilvl="0">
      <w:start w:val="1"/>
      <w:numFmt w:val="decimal"/>
      <w:lvlText w:val="%1."/>
      <w:lvlJc w:val="left"/>
      <w:pPr>
        <w:ind w:left="720" w:hanging="360"/>
      </w:pPr>
      <w:rPr>
        <w:rFonts w:ascii="Times New Roman" w:hAnsi="Times New Roman" w:cs="Times New Roman" w:hint="default"/>
        <w:b w:val="0"/>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6D7E8155"/>
    <w:multiLevelType w:val="multilevel"/>
    <w:tmpl w:val="193EE332"/>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6EB56E4"/>
    <w:multiLevelType w:val="hybridMultilevel"/>
    <w:tmpl w:val="441A1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5D33F5"/>
    <w:multiLevelType w:val="hybridMultilevel"/>
    <w:tmpl w:val="5DB2E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150159">
    <w:abstractNumId w:val="46"/>
  </w:num>
  <w:num w:numId="2" w16cid:durableId="1290697906">
    <w:abstractNumId w:val="40"/>
  </w:num>
  <w:num w:numId="3" w16cid:durableId="2063821686">
    <w:abstractNumId w:val="39"/>
  </w:num>
  <w:num w:numId="4" w16cid:durableId="78915402">
    <w:abstractNumId w:val="6"/>
  </w:num>
  <w:num w:numId="5" w16cid:durableId="328290894">
    <w:abstractNumId w:val="8"/>
  </w:num>
  <w:num w:numId="6" w16cid:durableId="752162441">
    <w:abstractNumId w:val="34"/>
  </w:num>
  <w:num w:numId="7" w16cid:durableId="1358310245">
    <w:abstractNumId w:val="19"/>
  </w:num>
  <w:num w:numId="8" w16cid:durableId="1741898865">
    <w:abstractNumId w:val="26"/>
  </w:num>
  <w:num w:numId="9" w16cid:durableId="1459642028">
    <w:abstractNumId w:val="10"/>
  </w:num>
  <w:num w:numId="10" w16cid:durableId="1975596654">
    <w:abstractNumId w:val="37"/>
  </w:num>
  <w:num w:numId="11" w16cid:durableId="445202666">
    <w:abstractNumId w:val="24"/>
  </w:num>
  <w:num w:numId="12" w16cid:durableId="1131901220">
    <w:abstractNumId w:val="18"/>
  </w:num>
  <w:num w:numId="13" w16cid:durableId="974603439">
    <w:abstractNumId w:val="48"/>
  </w:num>
  <w:num w:numId="14" w16cid:durableId="1840608827">
    <w:abstractNumId w:val="11"/>
  </w:num>
  <w:num w:numId="15" w16cid:durableId="1048652021">
    <w:abstractNumId w:val="3"/>
  </w:num>
  <w:num w:numId="16" w16cid:durableId="1181430688">
    <w:abstractNumId w:val="47"/>
  </w:num>
  <w:num w:numId="17" w16cid:durableId="889801615">
    <w:abstractNumId w:val="44"/>
  </w:num>
  <w:num w:numId="18" w16cid:durableId="1655836442">
    <w:abstractNumId w:val="36"/>
  </w:num>
  <w:num w:numId="19" w16cid:durableId="790979606">
    <w:abstractNumId w:val="41"/>
  </w:num>
  <w:num w:numId="20" w16cid:durableId="1245720594">
    <w:abstractNumId w:val="27"/>
  </w:num>
  <w:num w:numId="21" w16cid:durableId="915895059">
    <w:abstractNumId w:val="7"/>
  </w:num>
  <w:num w:numId="22" w16cid:durableId="759915761">
    <w:abstractNumId w:val="25"/>
  </w:num>
  <w:num w:numId="23" w16cid:durableId="1585530273">
    <w:abstractNumId w:val="51"/>
  </w:num>
  <w:num w:numId="24" w16cid:durableId="2056000102">
    <w:abstractNumId w:val="49"/>
  </w:num>
  <w:num w:numId="25" w16cid:durableId="1664241626">
    <w:abstractNumId w:val="38"/>
  </w:num>
  <w:num w:numId="26" w16cid:durableId="2113628222">
    <w:abstractNumId w:val="17"/>
  </w:num>
  <w:num w:numId="27" w16cid:durableId="244387151">
    <w:abstractNumId w:val="23"/>
  </w:num>
  <w:num w:numId="28" w16cid:durableId="1050807490">
    <w:abstractNumId w:val="5"/>
  </w:num>
  <w:num w:numId="29" w16cid:durableId="1564289950">
    <w:abstractNumId w:val="12"/>
  </w:num>
  <w:num w:numId="30" w16cid:durableId="476655553">
    <w:abstractNumId w:val="16"/>
  </w:num>
  <w:num w:numId="31" w16cid:durableId="711344008">
    <w:abstractNumId w:val="22"/>
  </w:num>
  <w:num w:numId="32" w16cid:durableId="135491684">
    <w:abstractNumId w:val="29"/>
  </w:num>
  <w:num w:numId="33" w16cid:durableId="670374563">
    <w:abstractNumId w:val="13"/>
  </w:num>
  <w:num w:numId="34" w16cid:durableId="1466006544">
    <w:abstractNumId w:val="14"/>
  </w:num>
  <w:num w:numId="35" w16cid:durableId="2053461454">
    <w:abstractNumId w:val="1"/>
  </w:num>
  <w:num w:numId="36" w16cid:durableId="419447609">
    <w:abstractNumId w:val="50"/>
  </w:num>
  <w:num w:numId="37" w16cid:durableId="486555293">
    <w:abstractNumId w:val="43"/>
  </w:num>
  <w:num w:numId="38" w16cid:durableId="1948076051">
    <w:abstractNumId w:val="28"/>
  </w:num>
  <w:num w:numId="39" w16cid:durableId="31273585">
    <w:abstractNumId w:val="33"/>
  </w:num>
  <w:num w:numId="40" w16cid:durableId="1969389538">
    <w:abstractNumId w:val="30"/>
  </w:num>
  <w:num w:numId="41" w16cid:durableId="723722022">
    <w:abstractNumId w:val="45"/>
  </w:num>
  <w:num w:numId="42" w16cid:durableId="1979414632">
    <w:abstractNumId w:val="0"/>
  </w:num>
  <w:num w:numId="43" w16cid:durableId="1118990822">
    <w:abstractNumId w:val="2"/>
  </w:num>
  <w:num w:numId="44" w16cid:durableId="869076032">
    <w:abstractNumId w:val="20"/>
  </w:num>
  <w:num w:numId="45" w16cid:durableId="67776835">
    <w:abstractNumId w:val="31"/>
  </w:num>
  <w:num w:numId="46" w16cid:durableId="317223663">
    <w:abstractNumId w:val="15"/>
  </w:num>
  <w:num w:numId="47" w16cid:durableId="1792168252">
    <w:abstractNumId w:val="9"/>
  </w:num>
  <w:num w:numId="48" w16cid:durableId="1152256087">
    <w:abstractNumId w:val="21"/>
  </w:num>
  <w:num w:numId="49" w16cid:durableId="682587359">
    <w:abstractNumId w:val="35"/>
  </w:num>
  <w:num w:numId="50" w16cid:durableId="1840340605">
    <w:abstractNumId w:val="4"/>
  </w:num>
  <w:num w:numId="51" w16cid:durableId="957641696">
    <w:abstractNumId w:val="42"/>
  </w:num>
  <w:num w:numId="52" w16cid:durableId="104687620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BA5"/>
    <w:rsid w:val="0001484C"/>
    <w:rsid w:val="0002373D"/>
    <w:rsid w:val="00025451"/>
    <w:rsid w:val="00027388"/>
    <w:rsid w:val="000275D5"/>
    <w:rsid w:val="00031DB2"/>
    <w:rsid w:val="000445B9"/>
    <w:rsid w:val="00051626"/>
    <w:rsid w:val="00055C0D"/>
    <w:rsid w:val="0005728F"/>
    <w:rsid w:val="000578B6"/>
    <w:rsid w:val="00061335"/>
    <w:rsid w:val="00061E65"/>
    <w:rsid w:val="00063978"/>
    <w:rsid w:val="00065555"/>
    <w:rsid w:val="00065E4A"/>
    <w:rsid w:val="00066BE0"/>
    <w:rsid w:val="00071E71"/>
    <w:rsid w:val="0007221C"/>
    <w:rsid w:val="00072B6D"/>
    <w:rsid w:val="000747B4"/>
    <w:rsid w:val="00076183"/>
    <w:rsid w:val="00076F19"/>
    <w:rsid w:val="00080EB3"/>
    <w:rsid w:val="00083E94"/>
    <w:rsid w:val="0008558F"/>
    <w:rsid w:val="000861B9"/>
    <w:rsid w:val="00092228"/>
    <w:rsid w:val="00093CC1"/>
    <w:rsid w:val="0009535C"/>
    <w:rsid w:val="00096F89"/>
    <w:rsid w:val="0009716C"/>
    <w:rsid w:val="000A301D"/>
    <w:rsid w:val="000A3CA8"/>
    <w:rsid w:val="000A6E4B"/>
    <w:rsid w:val="000A77D1"/>
    <w:rsid w:val="000B5D46"/>
    <w:rsid w:val="000B7A9F"/>
    <w:rsid w:val="000C0E33"/>
    <w:rsid w:val="000C6562"/>
    <w:rsid w:val="000D02DF"/>
    <w:rsid w:val="000D1746"/>
    <w:rsid w:val="000D575F"/>
    <w:rsid w:val="000D7CD6"/>
    <w:rsid w:val="000E0315"/>
    <w:rsid w:val="000E1514"/>
    <w:rsid w:val="000E3212"/>
    <w:rsid w:val="000E4E4C"/>
    <w:rsid w:val="000E59E6"/>
    <w:rsid w:val="000F3636"/>
    <w:rsid w:val="000F4154"/>
    <w:rsid w:val="000F4ACF"/>
    <w:rsid w:val="000F60BF"/>
    <w:rsid w:val="000F71B6"/>
    <w:rsid w:val="001006EE"/>
    <w:rsid w:val="00100DEB"/>
    <w:rsid w:val="001108DC"/>
    <w:rsid w:val="001113AC"/>
    <w:rsid w:val="00114FE1"/>
    <w:rsid w:val="00117DD5"/>
    <w:rsid w:val="0012023C"/>
    <w:rsid w:val="0012361E"/>
    <w:rsid w:val="0012397F"/>
    <w:rsid w:val="00126D36"/>
    <w:rsid w:val="001309D0"/>
    <w:rsid w:val="00132457"/>
    <w:rsid w:val="001337A4"/>
    <w:rsid w:val="00134DB3"/>
    <w:rsid w:val="00140368"/>
    <w:rsid w:val="001434B0"/>
    <w:rsid w:val="0014F400"/>
    <w:rsid w:val="00155AD2"/>
    <w:rsid w:val="001567DA"/>
    <w:rsid w:val="00156DD3"/>
    <w:rsid w:val="00157546"/>
    <w:rsid w:val="00161A54"/>
    <w:rsid w:val="00163190"/>
    <w:rsid w:val="00164A3C"/>
    <w:rsid w:val="001650DF"/>
    <w:rsid w:val="00166AE3"/>
    <w:rsid w:val="0016720C"/>
    <w:rsid w:val="001675D5"/>
    <w:rsid w:val="00167D0D"/>
    <w:rsid w:val="001709A9"/>
    <w:rsid w:val="00172314"/>
    <w:rsid w:val="001728D5"/>
    <w:rsid w:val="00174736"/>
    <w:rsid w:val="00176306"/>
    <w:rsid w:val="001772ED"/>
    <w:rsid w:val="0018605D"/>
    <w:rsid w:val="0019628B"/>
    <w:rsid w:val="00196A5F"/>
    <w:rsid w:val="00197B0B"/>
    <w:rsid w:val="001A1C57"/>
    <w:rsid w:val="001A499A"/>
    <w:rsid w:val="001A5098"/>
    <w:rsid w:val="001A59C8"/>
    <w:rsid w:val="001A5EBC"/>
    <w:rsid w:val="001A6B33"/>
    <w:rsid w:val="001A70CF"/>
    <w:rsid w:val="001B00B6"/>
    <w:rsid w:val="001B0B81"/>
    <w:rsid w:val="001B2905"/>
    <w:rsid w:val="001B6C11"/>
    <w:rsid w:val="001C24E7"/>
    <w:rsid w:val="001C3863"/>
    <w:rsid w:val="001C3C3D"/>
    <w:rsid w:val="001C46CE"/>
    <w:rsid w:val="001C4BB6"/>
    <w:rsid w:val="001C4BCD"/>
    <w:rsid w:val="001C594A"/>
    <w:rsid w:val="001C5D49"/>
    <w:rsid w:val="001D289C"/>
    <w:rsid w:val="001D3381"/>
    <w:rsid w:val="001D3835"/>
    <w:rsid w:val="001D5E29"/>
    <w:rsid w:val="001D7D81"/>
    <w:rsid w:val="001E0A67"/>
    <w:rsid w:val="001E1416"/>
    <w:rsid w:val="001E352F"/>
    <w:rsid w:val="001E5B91"/>
    <w:rsid w:val="001F4185"/>
    <w:rsid w:val="001F5F4A"/>
    <w:rsid w:val="00201C11"/>
    <w:rsid w:val="002047F3"/>
    <w:rsid w:val="00204C4D"/>
    <w:rsid w:val="00204CF3"/>
    <w:rsid w:val="00206CB2"/>
    <w:rsid w:val="0021201A"/>
    <w:rsid w:val="002133FE"/>
    <w:rsid w:val="00215F02"/>
    <w:rsid w:val="00217264"/>
    <w:rsid w:val="0021741F"/>
    <w:rsid w:val="00223DE5"/>
    <w:rsid w:val="002249A6"/>
    <w:rsid w:val="00224C2D"/>
    <w:rsid w:val="0023081D"/>
    <w:rsid w:val="00231A08"/>
    <w:rsid w:val="00231A8A"/>
    <w:rsid w:val="0023563B"/>
    <w:rsid w:val="00251629"/>
    <w:rsid w:val="00254D64"/>
    <w:rsid w:val="0025550D"/>
    <w:rsid w:val="00263CBC"/>
    <w:rsid w:val="00265A46"/>
    <w:rsid w:val="002708F1"/>
    <w:rsid w:val="00274240"/>
    <w:rsid w:val="00274671"/>
    <w:rsid w:val="002776AE"/>
    <w:rsid w:val="00280E8C"/>
    <w:rsid w:val="00284B0D"/>
    <w:rsid w:val="002901D7"/>
    <w:rsid w:val="002902DD"/>
    <w:rsid w:val="00291C1B"/>
    <w:rsid w:val="002957FA"/>
    <w:rsid w:val="00296A92"/>
    <w:rsid w:val="002A0ADF"/>
    <w:rsid w:val="002A1D2F"/>
    <w:rsid w:val="002A4B79"/>
    <w:rsid w:val="002A5FA5"/>
    <w:rsid w:val="002B2F16"/>
    <w:rsid w:val="002B3643"/>
    <w:rsid w:val="002B6566"/>
    <w:rsid w:val="002C1909"/>
    <w:rsid w:val="002C4D79"/>
    <w:rsid w:val="002D1384"/>
    <w:rsid w:val="002D2612"/>
    <w:rsid w:val="002D2B05"/>
    <w:rsid w:val="002D6B8C"/>
    <w:rsid w:val="002D6C76"/>
    <w:rsid w:val="002E6DB9"/>
    <w:rsid w:val="002E73E5"/>
    <w:rsid w:val="002F03F2"/>
    <w:rsid w:val="002F347F"/>
    <w:rsid w:val="002F4C6C"/>
    <w:rsid w:val="002F64B9"/>
    <w:rsid w:val="002F7586"/>
    <w:rsid w:val="00301244"/>
    <w:rsid w:val="00302A6C"/>
    <w:rsid w:val="003034E2"/>
    <w:rsid w:val="00305E62"/>
    <w:rsid w:val="00310CFB"/>
    <w:rsid w:val="0031205C"/>
    <w:rsid w:val="00315947"/>
    <w:rsid w:val="00316ACB"/>
    <w:rsid w:val="00317B20"/>
    <w:rsid w:val="003203CF"/>
    <w:rsid w:val="00320AB2"/>
    <w:rsid w:val="003211AD"/>
    <w:rsid w:val="00321E09"/>
    <w:rsid w:val="00325472"/>
    <w:rsid w:val="003273A1"/>
    <w:rsid w:val="00332BC2"/>
    <w:rsid w:val="00333152"/>
    <w:rsid w:val="003427E0"/>
    <w:rsid w:val="003429B0"/>
    <w:rsid w:val="00344B2A"/>
    <w:rsid w:val="00347852"/>
    <w:rsid w:val="00356EF9"/>
    <w:rsid w:val="00360119"/>
    <w:rsid w:val="00360C91"/>
    <w:rsid w:val="00361160"/>
    <w:rsid w:val="0036380B"/>
    <w:rsid w:val="00364E40"/>
    <w:rsid w:val="003676AE"/>
    <w:rsid w:val="00370429"/>
    <w:rsid w:val="0037463C"/>
    <w:rsid w:val="003746BC"/>
    <w:rsid w:val="003758AB"/>
    <w:rsid w:val="00376B74"/>
    <w:rsid w:val="003810C6"/>
    <w:rsid w:val="00385044"/>
    <w:rsid w:val="003914CD"/>
    <w:rsid w:val="00391C10"/>
    <w:rsid w:val="0039345F"/>
    <w:rsid w:val="00394B24"/>
    <w:rsid w:val="0039628A"/>
    <w:rsid w:val="003A0777"/>
    <w:rsid w:val="003A1D03"/>
    <w:rsid w:val="003B05F0"/>
    <w:rsid w:val="003B5090"/>
    <w:rsid w:val="003B685E"/>
    <w:rsid w:val="003B70D5"/>
    <w:rsid w:val="003C11E4"/>
    <w:rsid w:val="003C3218"/>
    <w:rsid w:val="003D201B"/>
    <w:rsid w:val="003E0477"/>
    <w:rsid w:val="003E49AE"/>
    <w:rsid w:val="003E4DD5"/>
    <w:rsid w:val="003F3730"/>
    <w:rsid w:val="003F76F4"/>
    <w:rsid w:val="00400986"/>
    <w:rsid w:val="00401DB2"/>
    <w:rsid w:val="00402718"/>
    <w:rsid w:val="00403C9B"/>
    <w:rsid w:val="004155E3"/>
    <w:rsid w:val="00416C21"/>
    <w:rsid w:val="004170F5"/>
    <w:rsid w:val="0041728B"/>
    <w:rsid w:val="0041748C"/>
    <w:rsid w:val="004179ED"/>
    <w:rsid w:val="00420D3D"/>
    <w:rsid w:val="00431E8B"/>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B01"/>
    <w:rsid w:val="00476917"/>
    <w:rsid w:val="004770DE"/>
    <w:rsid w:val="004805B9"/>
    <w:rsid w:val="00480D62"/>
    <w:rsid w:val="00484767"/>
    <w:rsid w:val="004853FE"/>
    <w:rsid w:val="00486856"/>
    <w:rsid w:val="00487607"/>
    <w:rsid w:val="00491F4C"/>
    <w:rsid w:val="0049209E"/>
    <w:rsid w:val="00492A4B"/>
    <w:rsid w:val="004937DF"/>
    <w:rsid w:val="00493C4D"/>
    <w:rsid w:val="00494397"/>
    <w:rsid w:val="004950F6"/>
    <w:rsid w:val="0049713C"/>
    <w:rsid w:val="004A252F"/>
    <w:rsid w:val="004A25C1"/>
    <w:rsid w:val="004A4B6D"/>
    <w:rsid w:val="004A62F6"/>
    <w:rsid w:val="004B0058"/>
    <w:rsid w:val="004B7CCE"/>
    <w:rsid w:val="004C1DA3"/>
    <w:rsid w:val="004C27F5"/>
    <w:rsid w:val="004C35FC"/>
    <w:rsid w:val="004C6182"/>
    <w:rsid w:val="004C61AA"/>
    <w:rsid w:val="004D0F0B"/>
    <w:rsid w:val="004D1BD4"/>
    <w:rsid w:val="004D46AA"/>
    <w:rsid w:val="004D6326"/>
    <w:rsid w:val="004D695C"/>
    <w:rsid w:val="004E28F1"/>
    <w:rsid w:val="004E2A12"/>
    <w:rsid w:val="004E2FE4"/>
    <w:rsid w:val="004F10DC"/>
    <w:rsid w:val="004F32D4"/>
    <w:rsid w:val="00502768"/>
    <w:rsid w:val="00503843"/>
    <w:rsid w:val="00504471"/>
    <w:rsid w:val="005053C0"/>
    <w:rsid w:val="005073C4"/>
    <w:rsid w:val="00510007"/>
    <w:rsid w:val="00513BD1"/>
    <w:rsid w:val="00513CCF"/>
    <w:rsid w:val="005160A5"/>
    <w:rsid w:val="00525336"/>
    <w:rsid w:val="00532790"/>
    <w:rsid w:val="0053429A"/>
    <w:rsid w:val="005367BE"/>
    <w:rsid w:val="00537274"/>
    <w:rsid w:val="00544DD4"/>
    <w:rsid w:val="00545381"/>
    <w:rsid w:val="0054615E"/>
    <w:rsid w:val="00546E46"/>
    <w:rsid w:val="0054DFEC"/>
    <w:rsid w:val="005506C3"/>
    <w:rsid w:val="00550AFB"/>
    <w:rsid w:val="0055345D"/>
    <w:rsid w:val="0055370B"/>
    <w:rsid w:val="0055792A"/>
    <w:rsid w:val="00561059"/>
    <w:rsid w:val="00561119"/>
    <w:rsid w:val="00563E6B"/>
    <w:rsid w:val="00565876"/>
    <w:rsid w:val="005707FE"/>
    <w:rsid w:val="0057279A"/>
    <w:rsid w:val="00573AE1"/>
    <w:rsid w:val="005744A9"/>
    <w:rsid w:val="00583790"/>
    <w:rsid w:val="00586E0C"/>
    <w:rsid w:val="005875EB"/>
    <w:rsid w:val="00593FE9"/>
    <w:rsid w:val="0059493C"/>
    <w:rsid w:val="00596827"/>
    <w:rsid w:val="005A310D"/>
    <w:rsid w:val="005A3E25"/>
    <w:rsid w:val="005A6025"/>
    <w:rsid w:val="005A6ACB"/>
    <w:rsid w:val="005B0911"/>
    <w:rsid w:val="005B3A71"/>
    <w:rsid w:val="005B4D3F"/>
    <w:rsid w:val="005B573D"/>
    <w:rsid w:val="005B6028"/>
    <w:rsid w:val="005B6718"/>
    <w:rsid w:val="005C0210"/>
    <w:rsid w:val="005C38AF"/>
    <w:rsid w:val="005C510C"/>
    <w:rsid w:val="005D202E"/>
    <w:rsid w:val="005D35E8"/>
    <w:rsid w:val="005D636E"/>
    <w:rsid w:val="005D7831"/>
    <w:rsid w:val="005E4929"/>
    <w:rsid w:val="005E5F13"/>
    <w:rsid w:val="005F2BAC"/>
    <w:rsid w:val="00604A9C"/>
    <w:rsid w:val="00605252"/>
    <w:rsid w:val="0060CDB9"/>
    <w:rsid w:val="00610B57"/>
    <w:rsid w:val="00611450"/>
    <w:rsid w:val="00611E11"/>
    <w:rsid w:val="006214A9"/>
    <w:rsid w:val="00635B09"/>
    <w:rsid w:val="00642EFC"/>
    <w:rsid w:val="0064396A"/>
    <w:rsid w:val="00643D12"/>
    <w:rsid w:val="006519F4"/>
    <w:rsid w:val="00651ABC"/>
    <w:rsid w:val="0065317A"/>
    <w:rsid w:val="006661E0"/>
    <w:rsid w:val="00673F3A"/>
    <w:rsid w:val="0067542D"/>
    <w:rsid w:val="006772E7"/>
    <w:rsid w:val="00680DD5"/>
    <w:rsid w:val="0068144E"/>
    <w:rsid w:val="006842D4"/>
    <w:rsid w:val="006868BA"/>
    <w:rsid w:val="00686D42"/>
    <w:rsid w:val="0068747B"/>
    <w:rsid w:val="00692400"/>
    <w:rsid w:val="006A0FC3"/>
    <w:rsid w:val="006A139E"/>
    <w:rsid w:val="006A1EE6"/>
    <w:rsid w:val="006A5AD8"/>
    <w:rsid w:val="006B2E9A"/>
    <w:rsid w:val="006C05A9"/>
    <w:rsid w:val="006C65BE"/>
    <w:rsid w:val="006C6A06"/>
    <w:rsid w:val="006C7080"/>
    <w:rsid w:val="006C7E35"/>
    <w:rsid w:val="006D0E81"/>
    <w:rsid w:val="006D588D"/>
    <w:rsid w:val="006D761D"/>
    <w:rsid w:val="006E1FB8"/>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30688"/>
    <w:rsid w:val="00731165"/>
    <w:rsid w:val="00731C3F"/>
    <w:rsid w:val="0073377E"/>
    <w:rsid w:val="00735489"/>
    <w:rsid w:val="007400A4"/>
    <w:rsid w:val="00742AA8"/>
    <w:rsid w:val="0074748F"/>
    <w:rsid w:val="007474E1"/>
    <w:rsid w:val="00750E02"/>
    <w:rsid w:val="00751F06"/>
    <w:rsid w:val="00755000"/>
    <w:rsid w:val="007551A6"/>
    <w:rsid w:val="00756934"/>
    <w:rsid w:val="00763853"/>
    <w:rsid w:val="00765B33"/>
    <w:rsid w:val="0077276E"/>
    <w:rsid w:val="00773E44"/>
    <w:rsid w:val="00773F44"/>
    <w:rsid w:val="007743AD"/>
    <w:rsid w:val="00776967"/>
    <w:rsid w:val="00782F4B"/>
    <w:rsid w:val="00783CE3"/>
    <w:rsid w:val="0078420C"/>
    <w:rsid w:val="00790D64"/>
    <w:rsid w:val="007A0B56"/>
    <w:rsid w:val="007A16A6"/>
    <w:rsid w:val="007A4B29"/>
    <w:rsid w:val="007B4AFE"/>
    <w:rsid w:val="007B6EBD"/>
    <w:rsid w:val="007C1EB5"/>
    <w:rsid w:val="007C235A"/>
    <w:rsid w:val="007C54D6"/>
    <w:rsid w:val="007C72EF"/>
    <w:rsid w:val="007C7603"/>
    <w:rsid w:val="007D368E"/>
    <w:rsid w:val="007D419C"/>
    <w:rsid w:val="007D5F58"/>
    <w:rsid w:val="007E1323"/>
    <w:rsid w:val="007E23BB"/>
    <w:rsid w:val="007E6A61"/>
    <w:rsid w:val="007E6F91"/>
    <w:rsid w:val="007F05AC"/>
    <w:rsid w:val="007F50D5"/>
    <w:rsid w:val="00800C4D"/>
    <w:rsid w:val="0080347E"/>
    <w:rsid w:val="00804AE2"/>
    <w:rsid w:val="00805E3A"/>
    <w:rsid w:val="00807346"/>
    <w:rsid w:val="0080745D"/>
    <w:rsid w:val="008117F4"/>
    <w:rsid w:val="00814514"/>
    <w:rsid w:val="008149D6"/>
    <w:rsid w:val="00816EC2"/>
    <w:rsid w:val="0081791F"/>
    <w:rsid w:val="00821914"/>
    <w:rsid w:val="00821E7B"/>
    <w:rsid w:val="00822850"/>
    <w:rsid w:val="00823461"/>
    <w:rsid w:val="008237E8"/>
    <w:rsid w:val="00824830"/>
    <w:rsid w:val="00826529"/>
    <w:rsid w:val="00827C0A"/>
    <w:rsid w:val="00830448"/>
    <w:rsid w:val="008354DE"/>
    <w:rsid w:val="008360D6"/>
    <w:rsid w:val="00837A4C"/>
    <w:rsid w:val="00842193"/>
    <w:rsid w:val="00842388"/>
    <w:rsid w:val="0084290C"/>
    <w:rsid w:val="00843D13"/>
    <w:rsid w:val="00844B48"/>
    <w:rsid w:val="00845717"/>
    <w:rsid w:val="00845EE5"/>
    <w:rsid w:val="008510B7"/>
    <w:rsid w:val="00854300"/>
    <w:rsid w:val="00862A02"/>
    <w:rsid w:val="008651D7"/>
    <w:rsid w:val="00865AB9"/>
    <w:rsid w:val="00871AA3"/>
    <w:rsid w:val="0088310E"/>
    <w:rsid w:val="0088473C"/>
    <w:rsid w:val="008870CD"/>
    <w:rsid w:val="00893C27"/>
    <w:rsid w:val="008A013D"/>
    <w:rsid w:val="008A04E2"/>
    <w:rsid w:val="008A100A"/>
    <w:rsid w:val="008A69F3"/>
    <w:rsid w:val="008B0910"/>
    <w:rsid w:val="008B2F2B"/>
    <w:rsid w:val="008B3C09"/>
    <w:rsid w:val="008B448D"/>
    <w:rsid w:val="008B5360"/>
    <w:rsid w:val="008B7B57"/>
    <w:rsid w:val="008C2278"/>
    <w:rsid w:val="008C4DD3"/>
    <w:rsid w:val="008C594F"/>
    <w:rsid w:val="008C5C7A"/>
    <w:rsid w:val="008C62E2"/>
    <w:rsid w:val="008D0637"/>
    <w:rsid w:val="008D0C07"/>
    <w:rsid w:val="008E2B0E"/>
    <w:rsid w:val="008E3CB0"/>
    <w:rsid w:val="008E4059"/>
    <w:rsid w:val="008E4645"/>
    <w:rsid w:val="008E548B"/>
    <w:rsid w:val="008F057F"/>
    <w:rsid w:val="008F1519"/>
    <w:rsid w:val="008F6258"/>
    <w:rsid w:val="008F7627"/>
    <w:rsid w:val="009002F6"/>
    <w:rsid w:val="0090241B"/>
    <w:rsid w:val="00902A5F"/>
    <w:rsid w:val="00905FD3"/>
    <w:rsid w:val="00915FD1"/>
    <w:rsid w:val="00917F22"/>
    <w:rsid w:val="00920330"/>
    <w:rsid w:val="009213E3"/>
    <w:rsid w:val="009228A3"/>
    <w:rsid w:val="00925F16"/>
    <w:rsid w:val="009265D6"/>
    <w:rsid w:val="00926D86"/>
    <w:rsid w:val="00926D9A"/>
    <w:rsid w:val="009315ED"/>
    <w:rsid w:val="00932964"/>
    <w:rsid w:val="009348CA"/>
    <w:rsid w:val="009437C4"/>
    <w:rsid w:val="00945A11"/>
    <w:rsid w:val="00951D85"/>
    <w:rsid w:val="00960B11"/>
    <w:rsid w:val="00963371"/>
    <w:rsid w:val="0096637F"/>
    <w:rsid w:val="00966527"/>
    <w:rsid w:val="00967AEA"/>
    <w:rsid w:val="009703E0"/>
    <w:rsid w:val="00971257"/>
    <w:rsid w:val="009748BB"/>
    <w:rsid w:val="00977856"/>
    <w:rsid w:val="009822D2"/>
    <w:rsid w:val="00984775"/>
    <w:rsid w:val="00985283"/>
    <w:rsid w:val="00986129"/>
    <w:rsid w:val="00987354"/>
    <w:rsid w:val="00987464"/>
    <w:rsid w:val="0099391B"/>
    <w:rsid w:val="00995D2B"/>
    <w:rsid w:val="009A4A7F"/>
    <w:rsid w:val="009A4E34"/>
    <w:rsid w:val="009A580D"/>
    <w:rsid w:val="009B4E0D"/>
    <w:rsid w:val="009B557C"/>
    <w:rsid w:val="009B62D5"/>
    <w:rsid w:val="009C5966"/>
    <w:rsid w:val="009D6084"/>
    <w:rsid w:val="009D7363"/>
    <w:rsid w:val="009E1BDC"/>
    <w:rsid w:val="009E2E9C"/>
    <w:rsid w:val="009E4003"/>
    <w:rsid w:val="009E417E"/>
    <w:rsid w:val="009E439B"/>
    <w:rsid w:val="009E45E8"/>
    <w:rsid w:val="009E6557"/>
    <w:rsid w:val="009F1FF7"/>
    <w:rsid w:val="00A04183"/>
    <w:rsid w:val="00A057D9"/>
    <w:rsid w:val="00A0661C"/>
    <w:rsid w:val="00A0704E"/>
    <w:rsid w:val="00A07D56"/>
    <w:rsid w:val="00A1198B"/>
    <w:rsid w:val="00A149D3"/>
    <w:rsid w:val="00A17EC5"/>
    <w:rsid w:val="00A2012A"/>
    <w:rsid w:val="00A2038F"/>
    <w:rsid w:val="00A327C2"/>
    <w:rsid w:val="00A32DA5"/>
    <w:rsid w:val="00A36ACC"/>
    <w:rsid w:val="00A42B5A"/>
    <w:rsid w:val="00A45E28"/>
    <w:rsid w:val="00A5011D"/>
    <w:rsid w:val="00A527EB"/>
    <w:rsid w:val="00A52DB9"/>
    <w:rsid w:val="00A5429C"/>
    <w:rsid w:val="00A54D50"/>
    <w:rsid w:val="00A5605E"/>
    <w:rsid w:val="00A56FFC"/>
    <w:rsid w:val="00A60A8C"/>
    <w:rsid w:val="00A60B9A"/>
    <w:rsid w:val="00A70158"/>
    <w:rsid w:val="00A703BA"/>
    <w:rsid w:val="00A707DF"/>
    <w:rsid w:val="00A7135D"/>
    <w:rsid w:val="00A75535"/>
    <w:rsid w:val="00A803C2"/>
    <w:rsid w:val="00A80A9B"/>
    <w:rsid w:val="00A91BB0"/>
    <w:rsid w:val="00A96E42"/>
    <w:rsid w:val="00AA113B"/>
    <w:rsid w:val="00AA1FE4"/>
    <w:rsid w:val="00AA30EE"/>
    <w:rsid w:val="00AA3620"/>
    <w:rsid w:val="00AA3EF5"/>
    <w:rsid w:val="00AA6AEF"/>
    <w:rsid w:val="00AB2D50"/>
    <w:rsid w:val="00AB3DA0"/>
    <w:rsid w:val="00AB6F2A"/>
    <w:rsid w:val="00AB7666"/>
    <w:rsid w:val="00AB7A77"/>
    <w:rsid w:val="00AC25C6"/>
    <w:rsid w:val="00AC3EEE"/>
    <w:rsid w:val="00AC50DF"/>
    <w:rsid w:val="00AC75F8"/>
    <w:rsid w:val="00AC7ED1"/>
    <w:rsid w:val="00AD1AF0"/>
    <w:rsid w:val="00AD235F"/>
    <w:rsid w:val="00AD5D3E"/>
    <w:rsid w:val="00AD6FBB"/>
    <w:rsid w:val="00AE73D4"/>
    <w:rsid w:val="00AF0A9F"/>
    <w:rsid w:val="00AF0FAB"/>
    <w:rsid w:val="00AF6EC6"/>
    <w:rsid w:val="00B03953"/>
    <w:rsid w:val="00B05CC8"/>
    <w:rsid w:val="00B078CF"/>
    <w:rsid w:val="00B1093B"/>
    <w:rsid w:val="00B13739"/>
    <w:rsid w:val="00B14E3B"/>
    <w:rsid w:val="00B14ED4"/>
    <w:rsid w:val="00B154EE"/>
    <w:rsid w:val="00B1566B"/>
    <w:rsid w:val="00B214BE"/>
    <w:rsid w:val="00B25016"/>
    <w:rsid w:val="00B26AC2"/>
    <w:rsid w:val="00B3404D"/>
    <w:rsid w:val="00B35369"/>
    <w:rsid w:val="00B418FB"/>
    <w:rsid w:val="00B45B44"/>
    <w:rsid w:val="00B46508"/>
    <w:rsid w:val="00B46708"/>
    <w:rsid w:val="00B544C5"/>
    <w:rsid w:val="00B60158"/>
    <w:rsid w:val="00B60EFD"/>
    <w:rsid w:val="00B64FB2"/>
    <w:rsid w:val="00B65B60"/>
    <w:rsid w:val="00B65C60"/>
    <w:rsid w:val="00B71E91"/>
    <w:rsid w:val="00B7688A"/>
    <w:rsid w:val="00B77397"/>
    <w:rsid w:val="00B77FF0"/>
    <w:rsid w:val="00B858AF"/>
    <w:rsid w:val="00B865BF"/>
    <w:rsid w:val="00B90BE6"/>
    <w:rsid w:val="00B923C0"/>
    <w:rsid w:val="00B931AE"/>
    <w:rsid w:val="00B97450"/>
    <w:rsid w:val="00B976C7"/>
    <w:rsid w:val="00BA2366"/>
    <w:rsid w:val="00BA2AC2"/>
    <w:rsid w:val="00BA6266"/>
    <w:rsid w:val="00BA64DF"/>
    <w:rsid w:val="00BA6835"/>
    <w:rsid w:val="00BB2091"/>
    <w:rsid w:val="00BB29EA"/>
    <w:rsid w:val="00BC0353"/>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26D3"/>
    <w:rsid w:val="00C13390"/>
    <w:rsid w:val="00C226C8"/>
    <w:rsid w:val="00C24CD2"/>
    <w:rsid w:val="00C2593B"/>
    <w:rsid w:val="00C30107"/>
    <w:rsid w:val="00C33125"/>
    <w:rsid w:val="00C35968"/>
    <w:rsid w:val="00C367C4"/>
    <w:rsid w:val="00C3E579"/>
    <w:rsid w:val="00C408B9"/>
    <w:rsid w:val="00C43594"/>
    <w:rsid w:val="00C45077"/>
    <w:rsid w:val="00C45E52"/>
    <w:rsid w:val="00C4690A"/>
    <w:rsid w:val="00C46D3A"/>
    <w:rsid w:val="00C51688"/>
    <w:rsid w:val="00C53DAD"/>
    <w:rsid w:val="00C53EE8"/>
    <w:rsid w:val="00C569F7"/>
    <w:rsid w:val="00C585A8"/>
    <w:rsid w:val="00C60259"/>
    <w:rsid w:val="00C6236B"/>
    <w:rsid w:val="00C642C2"/>
    <w:rsid w:val="00C646B5"/>
    <w:rsid w:val="00C66FEA"/>
    <w:rsid w:val="00C670BB"/>
    <w:rsid w:val="00C70A2E"/>
    <w:rsid w:val="00C70BB0"/>
    <w:rsid w:val="00C71D81"/>
    <w:rsid w:val="00C72D0C"/>
    <w:rsid w:val="00C73F9E"/>
    <w:rsid w:val="00C74ED9"/>
    <w:rsid w:val="00C76182"/>
    <w:rsid w:val="00C823D1"/>
    <w:rsid w:val="00C8325D"/>
    <w:rsid w:val="00C84F45"/>
    <w:rsid w:val="00C8541D"/>
    <w:rsid w:val="00C87833"/>
    <w:rsid w:val="00CA1F8F"/>
    <w:rsid w:val="00CA2103"/>
    <w:rsid w:val="00CB03C5"/>
    <w:rsid w:val="00CB0415"/>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D02D8F"/>
    <w:rsid w:val="00D05667"/>
    <w:rsid w:val="00D06A1C"/>
    <w:rsid w:val="00D1264F"/>
    <w:rsid w:val="00D13652"/>
    <w:rsid w:val="00D15273"/>
    <w:rsid w:val="00D238BD"/>
    <w:rsid w:val="00D2545F"/>
    <w:rsid w:val="00D256D6"/>
    <w:rsid w:val="00D25AF3"/>
    <w:rsid w:val="00D27001"/>
    <w:rsid w:val="00D30CD5"/>
    <w:rsid w:val="00D316B6"/>
    <w:rsid w:val="00D31E88"/>
    <w:rsid w:val="00D3214B"/>
    <w:rsid w:val="00D34ABF"/>
    <w:rsid w:val="00D35941"/>
    <w:rsid w:val="00D40FEA"/>
    <w:rsid w:val="00D411CD"/>
    <w:rsid w:val="00D41DE2"/>
    <w:rsid w:val="00D41FAC"/>
    <w:rsid w:val="00D4311A"/>
    <w:rsid w:val="00D47CBB"/>
    <w:rsid w:val="00D50196"/>
    <w:rsid w:val="00D52FE5"/>
    <w:rsid w:val="00D56CF7"/>
    <w:rsid w:val="00D6122B"/>
    <w:rsid w:val="00D61851"/>
    <w:rsid w:val="00D61C07"/>
    <w:rsid w:val="00D70C52"/>
    <w:rsid w:val="00D711DE"/>
    <w:rsid w:val="00D733E7"/>
    <w:rsid w:val="00D76A12"/>
    <w:rsid w:val="00D77D8C"/>
    <w:rsid w:val="00D813EC"/>
    <w:rsid w:val="00D820CE"/>
    <w:rsid w:val="00D85044"/>
    <w:rsid w:val="00D87EE4"/>
    <w:rsid w:val="00D905F8"/>
    <w:rsid w:val="00D92E6E"/>
    <w:rsid w:val="00D955B1"/>
    <w:rsid w:val="00D9661A"/>
    <w:rsid w:val="00D9775F"/>
    <w:rsid w:val="00DB4D9A"/>
    <w:rsid w:val="00DC0D66"/>
    <w:rsid w:val="00DC4A83"/>
    <w:rsid w:val="00DD004C"/>
    <w:rsid w:val="00DD0C61"/>
    <w:rsid w:val="00DD52FE"/>
    <w:rsid w:val="00DD6F7E"/>
    <w:rsid w:val="00DE33D0"/>
    <w:rsid w:val="00DE3915"/>
    <w:rsid w:val="00DE54AD"/>
    <w:rsid w:val="00DE57D4"/>
    <w:rsid w:val="00DE661E"/>
    <w:rsid w:val="00DE77B3"/>
    <w:rsid w:val="00DF2060"/>
    <w:rsid w:val="00DF2E26"/>
    <w:rsid w:val="00DF442B"/>
    <w:rsid w:val="00E02A14"/>
    <w:rsid w:val="00E02AA4"/>
    <w:rsid w:val="00E0535D"/>
    <w:rsid w:val="00E0725F"/>
    <w:rsid w:val="00E11858"/>
    <w:rsid w:val="00E15CAA"/>
    <w:rsid w:val="00E213A1"/>
    <w:rsid w:val="00E21762"/>
    <w:rsid w:val="00E223F5"/>
    <w:rsid w:val="00E322F1"/>
    <w:rsid w:val="00E3297F"/>
    <w:rsid w:val="00E36C77"/>
    <w:rsid w:val="00E36F11"/>
    <w:rsid w:val="00E40303"/>
    <w:rsid w:val="00E40F19"/>
    <w:rsid w:val="00E42838"/>
    <w:rsid w:val="00E4366C"/>
    <w:rsid w:val="00E57960"/>
    <w:rsid w:val="00E61870"/>
    <w:rsid w:val="00E66553"/>
    <w:rsid w:val="00E71E1C"/>
    <w:rsid w:val="00E73776"/>
    <w:rsid w:val="00E7674B"/>
    <w:rsid w:val="00E80124"/>
    <w:rsid w:val="00E81188"/>
    <w:rsid w:val="00E83739"/>
    <w:rsid w:val="00E90452"/>
    <w:rsid w:val="00E90552"/>
    <w:rsid w:val="00E91730"/>
    <w:rsid w:val="00E95792"/>
    <w:rsid w:val="00EA5003"/>
    <w:rsid w:val="00EA5D64"/>
    <w:rsid w:val="00EB1FC8"/>
    <w:rsid w:val="00EC1264"/>
    <w:rsid w:val="00EC352C"/>
    <w:rsid w:val="00EC686D"/>
    <w:rsid w:val="00ED0C5F"/>
    <w:rsid w:val="00ED2398"/>
    <w:rsid w:val="00ED2F38"/>
    <w:rsid w:val="00ED5427"/>
    <w:rsid w:val="00ED5C04"/>
    <w:rsid w:val="00ED7954"/>
    <w:rsid w:val="00EE0D8A"/>
    <w:rsid w:val="00EE1D1A"/>
    <w:rsid w:val="00EE59F1"/>
    <w:rsid w:val="00EE63EF"/>
    <w:rsid w:val="00EE660E"/>
    <w:rsid w:val="00EF108C"/>
    <w:rsid w:val="00EF3B72"/>
    <w:rsid w:val="00F055A1"/>
    <w:rsid w:val="00F05CC6"/>
    <w:rsid w:val="00F10E0F"/>
    <w:rsid w:val="00F1148A"/>
    <w:rsid w:val="00F145B6"/>
    <w:rsid w:val="00F15E7C"/>
    <w:rsid w:val="00F2012C"/>
    <w:rsid w:val="00F21276"/>
    <w:rsid w:val="00F223CD"/>
    <w:rsid w:val="00F2675B"/>
    <w:rsid w:val="00F33233"/>
    <w:rsid w:val="00F33B24"/>
    <w:rsid w:val="00F363B4"/>
    <w:rsid w:val="00F3675C"/>
    <w:rsid w:val="00F42371"/>
    <w:rsid w:val="00F42575"/>
    <w:rsid w:val="00F43D2D"/>
    <w:rsid w:val="00F4449D"/>
    <w:rsid w:val="00F4577C"/>
    <w:rsid w:val="00F47ACD"/>
    <w:rsid w:val="00F5234D"/>
    <w:rsid w:val="00F52AFB"/>
    <w:rsid w:val="00F5388F"/>
    <w:rsid w:val="00F5640D"/>
    <w:rsid w:val="00F65D4C"/>
    <w:rsid w:val="00F6698A"/>
    <w:rsid w:val="00F673BF"/>
    <w:rsid w:val="00F68B69"/>
    <w:rsid w:val="00F71C47"/>
    <w:rsid w:val="00F73D8E"/>
    <w:rsid w:val="00F7408F"/>
    <w:rsid w:val="00F80143"/>
    <w:rsid w:val="00F80DD6"/>
    <w:rsid w:val="00F830B8"/>
    <w:rsid w:val="00F842FF"/>
    <w:rsid w:val="00F84E05"/>
    <w:rsid w:val="00F87C02"/>
    <w:rsid w:val="00F90CFD"/>
    <w:rsid w:val="00F942B5"/>
    <w:rsid w:val="00F96583"/>
    <w:rsid w:val="00F97431"/>
    <w:rsid w:val="00FA1985"/>
    <w:rsid w:val="00FA21DC"/>
    <w:rsid w:val="00FA26A6"/>
    <w:rsid w:val="00FB0401"/>
    <w:rsid w:val="00FB1161"/>
    <w:rsid w:val="00FB1208"/>
    <w:rsid w:val="00FB3F79"/>
    <w:rsid w:val="00FB54DA"/>
    <w:rsid w:val="00FB6D12"/>
    <w:rsid w:val="00FB7F37"/>
    <w:rsid w:val="00FD0EEA"/>
    <w:rsid w:val="00FD1FBE"/>
    <w:rsid w:val="00FD7B45"/>
    <w:rsid w:val="00FE0446"/>
    <w:rsid w:val="00FE06A8"/>
    <w:rsid w:val="00FE08BF"/>
    <w:rsid w:val="00FE37D0"/>
    <w:rsid w:val="00FE506E"/>
    <w:rsid w:val="00FE6F39"/>
    <w:rsid w:val="00FE7944"/>
    <w:rsid w:val="00FE7B77"/>
    <w:rsid w:val="00FF054F"/>
    <w:rsid w:val="00FF0C57"/>
    <w:rsid w:val="00FF1BD1"/>
    <w:rsid w:val="00FF394E"/>
    <w:rsid w:val="00FF44A5"/>
    <w:rsid w:val="00FF5815"/>
    <w:rsid w:val="00FF664F"/>
    <w:rsid w:val="00FF6C22"/>
    <w:rsid w:val="01155E30"/>
    <w:rsid w:val="013C2AC0"/>
    <w:rsid w:val="015186B1"/>
    <w:rsid w:val="0153A8A7"/>
    <w:rsid w:val="015FA29F"/>
    <w:rsid w:val="0174EBD2"/>
    <w:rsid w:val="0185B637"/>
    <w:rsid w:val="018F7897"/>
    <w:rsid w:val="01BB9E3C"/>
    <w:rsid w:val="01BD8A65"/>
    <w:rsid w:val="01BFF783"/>
    <w:rsid w:val="01C16884"/>
    <w:rsid w:val="01D9E2F9"/>
    <w:rsid w:val="01E52424"/>
    <w:rsid w:val="01F370B4"/>
    <w:rsid w:val="01FAB1DE"/>
    <w:rsid w:val="02069374"/>
    <w:rsid w:val="02100819"/>
    <w:rsid w:val="021061F3"/>
    <w:rsid w:val="02479B08"/>
    <w:rsid w:val="0266B7DC"/>
    <w:rsid w:val="0295542F"/>
    <w:rsid w:val="02C70119"/>
    <w:rsid w:val="02E91088"/>
    <w:rsid w:val="030ACA36"/>
    <w:rsid w:val="031539AF"/>
    <w:rsid w:val="03229F03"/>
    <w:rsid w:val="036291C2"/>
    <w:rsid w:val="036A3297"/>
    <w:rsid w:val="0371BC28"/>
    <w:rsid w:val="03765280"/>
    <w:rsid w:val="039949F9"/>
    <w:rsid w:val="03E05851"/>
    <w:rsid w:val="03FDE899"/>
    <w:rsid w:val="0405EFEA"/>
    <w:rsid w:val="043C2D83"/>
    <w:rsid w:val="045617D2"/>
    <w:rsid w:val="046101DE"/>
    <w:rsid w:val="046C1A5F"/>
    <w:rsid w:val="0488BE8F"/>
    <w:rsid w:val="04919288"/>
    <w:rsid w:val="04B64505"/>
    <w:rsid w:val="04D19F96"/>
    <w:rsid w:val="04D1E83A"/>
    <w:rsid w:val="05010929"/>
    <w:rsid w:val="051869B8"/>
    <w:rsid w:val="0518DBBE"/>
    <w:rsid w:val="056A2564"/>
    <w:rsid w:val="05755273"/>
    <w:rsid w:val="05833A24"/>
    <w:rsid w:val="0589BDFA"/>
    <w:rsid w:val="059E589E"/>
    <w:rsid w:val="059EB6C7"/>
    <w:rsid w:val="05BD8E3E"/>
    <w:rsid w:val="05CDA55F"/>
    <w:rsid w:val="05CEBC0A"/>
    <w:rsid w:val="062D8CE5"/>
    <w:rsid w:val="062ED1D4"/>
    <w:rsid w:val="06504D8D"/>
    <w:rsid w:val="0657F119"/>
    <w:rsid w:val="06628C4D"/>
    <w:rsid w:val="066E83EC"/>
    <w:rsid w:val="0673D817"/>
    <w:rsid w:val="06AEEDBB"/>
    <w:rsid w:val="06B4B783"/>
    <w:rsid w:val="06C18C0C"/>
    <w:rsid w:val="06CE4E39"/>
    <w:rsid w:val="06F03ED8"/>
    <w:rsid w:val="06F3FE4E"/>
    <w:rsid w:val="06F93749"/>
    <w:rsid w:val="07338C0A"/>
    <w:rsid w:val="0749944B"/>
    <w:rsid w:val="079750D2"/>
    <w:rsid w:val="07A0DC87"/>
    <w:rsid w:val="07C9037D"/>
    <w:rsid w:val="07E29C0C"/>
    <w:rsid w:val="07EA17B0"/>
    <w:rsid w:val="07FF71EF"/>
    <w:rsid w:val="080A1527"/>
    <w:rsid w:val="08484A1C"/>
    <w:rsid w:val="085203E0"/>
    <w:rsid w:val="087451D6"/>
    <w:rsid w:val="0878991E"/>
    <w:rsid w:val="0886D0A8"/>
    <w:rsid w:val="08A6AAA0"/>
    <w:rsid w:val="08D6F6C5"/>
    <w:rsid w:val="08D91E86"/>
    <w:rsid w:val="08EDF2A3"/>
    <w:rsid w:val="08F30378"/>
    <w:rsid w:val="08FD0DFB"/>
    <w:rsid w:val="090D2CFC"/>
    <w:rsid w:val="090F1BC2"/>
    <w:rsid w:val="092A5057"/>
    <w:rsid w:val="09332133"/>
    <w:rsid w:val="093F49B6"/>
    <w:rsid w:val="09676EBD"/>
    <w:rsid w:val="096AA1D8"/>
    <w:rsid w:val="09944DF9"/>
    <w:rsid w:val="0997E416"/>
    <w:rsid w:val="09A1837D"/>
    <w:rsid w:val="09C40942"/>
    <w:rsid w:val="09C51096"/>
    <w:rsid w:val="09D4188F"/>
    <w:rsid w:val="09E52158"/>
    <w:rsid w:val="09EFCF8B"/>
    <w:rsid w:val="09FA323C"/>
    <w:rsid w:val="09FDA193"/>
    <w:rsid w:val="0A1410B9"/>
    <w:rsid w:val="0A1D9362"/>
    <w:rsid w:val="0A228E08"/>
    <w:rsid w:val="0A45840D"/>
    <w:rsid w:val="0A46C5CF"/>
    <w:rsid w:val="0A57255F"/>
    <w:rsid w:val="0AAAB779"/>
    <w:rsid w:val="0AAFDE8C"/>
    <w:rsid w:val="0AB3493F"/>
    <w:rsid w:val="0AB4A7D9"/>
    <w:rsid w:val="0AF049B9"/>
    <w:rsid w:val="0AF4EB4A"/>
    <w:rsid w:val="0AFD6FEC"/>
    <w:rsid w:val="0B069B70"/>
    <w:rsid w:val="0B086C04"/>
    <w:rsid w:val="0B0DEE95"/>
    <w:rsid w:val="0B29EDDA"/>
    <w:rsid w:val="0B2D2913"/>
    <w:rsid w:val="0B2FB8A0"/>
    <w:rsid w:val="0B357DA3"/>
    <w:rsid w:val="0B40FA55"/>
    <w:rsid w:val="0B974DB2"/>
    <w:rsid w:val="0BA6D3E4"/>
    <w:rsid w:val="0BAB22ED"/>
    <w:rsid w:val="0BE0C0DC"/>
    <w:rsid w:val="0C054D2B"/>
    <w:rsid w:val="0C089B1B"/>
    <w:rsid w:val="0C0D9A22"/>
    <w:rsid w:val="0C13A69D"/>
    <w:rsid w:val="0C20135B"/>
    <w:rsid w:val="0C4BE886"/>
    <w:rsid w:val="0C4FA993"/>
    <w:rsid w:val="0C58EEA2"/>
    <w:rsid w:val="0C61F119"/>
    <w:rsid w:val="0C7C96DC"/>
    <w:rsid w:val="0C869862"/>
    <w:rsid w:val="0CA5B918"/>
    <w:rsid w:val="0CB1582E"/>
    <w:rsid w:val="0CB52658"/>
    <w:rsid w:val="0CB96D6C"/>
    <w:rsid w:val="0D22D138"/>
    <w:rsid w:val="0D455450"/>
    <w:rsid w:val="0D4A90D0"/>
    <w:rsid w:val="0D724316"/>
    <w:rsid w:val="0D8516A2"/>
    <w:rsid w:val="0DE02377"/>
    <w:rsid w:val="0DE3525F"/>
    <w:rsid w:val="0DFFCCB2"/>
    <w:rsid w:val="0E101E0B"/>
    <w:rsid w:val="0E38D209"/>
    <w:rsid w:val="0E427534"/>
    <w:rsid w:val="0E5AFD60"/>
    <w:rsid w:val="0E5C054D"/>
    <w:rsid w:val="0E62F0D3"/>
    <w:rsid w:val="0E6AAB88"/>
    <w:rsid w:val="0E9465BB"/>
    <w:rsid w:val="0E986DDA"/>
    <w:rsid w:val="0EE14FFC"/>
    <w:rsid w:val="0EF5FF2B"/>
    <w:rsid w:val="0EFA5549"/>
    <w:rsid w:val="0F17B028"/>
    <w:rsid w:val="0F18F530"/>
    <w:rsid w:val="0F4D286A"/>
    <w:rsid w:val="0F5F1828"/>
    <w:rsid w:val="0F6A95F1"/>
    <w:rsid w:val="0F7E1C08"/>
    <w:rsid w:val="0F83F546"/>
    <w:rsid w:val="0FAA227A"/>
    <w:rsid w:val="0FBD0D5D"/>
    <w:rsid w:val="0FC079FB"/>
    <w:rsid w:val="0FD312DC"/>
    <w:rsid w:val="105EC00B"/>
    <w:rsid w:val="105F8730"/>
    <w:rsid w:val="10793357"/>
    <w:rsid w:val="107EC4D8"/>
    <w:rsid w:val="10C8CDD5"/>
    <w:rsid w:val="10F12624"/>
    <w:rsid w:val="110BCD0B"/>
    <w:rsid w:val="11131BC1"/>
    <w:rsid w:val="1147A821"/>
    <w:rsid w:val="115D3E68"/>
    <w:rsid w:val="11633CC8"/>
    <w:rsid w:val="116E9689"/>
    <w:rsid w:val="117553A5"/>
    <w:rsid w:val="11C9E1F2"/>
    <w:rsid w:val="11D2A5E6"/>
    <w:rsid w:val="11F0846A"/>
    <w:rsid w:val="11FDE9C4"/>
    <w:rsid w:val="120F83F1"/>
    <w:rsid w:val="1228AD2C"/>
    <w:rsid w:val="122F6C44"/>
    <w:rsid w:val="12392B7D"/>
    <w:rsid w:val="125095F2"/>
    <w:rsid w:val="125F5113"/>
    <w:rsid w:val="12D7E1EE"/>
    <w:rsid w:val="12E43A84"/>
    <w:rsid w:val="130378BD"/>
    <w:rsid w:val="131C9975"/>
    <w:rsid w:val="1342ABA8"/>
    <w:rsid w:val="13500BC7"/>
    <w:rsid w:val="135AD1C4"/>
    <w:rsid w:val="139DF91B"/>
    <w:rsid w:val="13A0118C"/>
    <w:rsid w:val="13A3FCF7"/>
    <w:rsid w:val="13A96E47"/>
    <w:rsid w:val="13AE1D6B"/>
    <w:rsid w:val="13B15616"/>
    <w:rsid w:val="13B17090"/>
    <w:rsid w:val="13C8B36D"/>
    <w:rsid w:val="13CB6C20"/>
    <w:rsid w:val="13DA6BF2"/>
    <w:rsid w:val="13DB75B2"/>
    <w:rsid w:val="13DEF57A"/>
    <w:rsid w:val="13E0C088"/>
    <w:rsid w:val="13E93D53"/>
    <w:rsid w:val="13F8C6F2"/>
    <w:rsid w:val="140CF9F3"/>
    <w:rsid w:val="1410300E"/>
    <w:rsid w:val="14251EE5"/>
    <w:rsid w:val="1427EE02"/>
    <w:rsid w:val="1430CCB2"/>
    <w:rsid w:val="1452FD12"/>
    <w:rsid w:val="1455C737"/>
    <w:rsid w:val="14671AA1"/>
    <w:rsid w:val="14880CA5"/>
    <w:rsid w:val="1496DE4E"/>
    <w:rsid w:val="14D64C42"/>
    <w:rsid w:val="14D83BC0"/>
    <w:rsid w:val="14EC599C"/>
    <w:rsid w:val="151C03BF"/>
    <w:rsid w:val="152B7DA4"/>
    <w:rsid w:val="15305C6E"/>
    <w:rsid w:val="157053F8"/>
    <w:rsid w:val="15827103"/>
    <w:rsid w:val="159758F7"/>
    <w:rsid w:val="15A893CE"/>
    <w:rsid w:val="15C64F2A"/>
    <w:rsid w:val="15F34A20"/>
    <w:rsid w:val="16020793"/>
    <w:rsid w:val="16293254"/>
    <w:rsid w:val="162B7927"/>
    <w:rsid w:val="164CB295"/>
    <w:rsid w:val="1651CB5B"/>
    <w:rsid w:val="16645E0A"/>
    <w:rsid w:val="16662315"/>
    <w:rsid w:val="16751023"/>
    <w:rsid w:val="16869ABA"/>
    <w:rsid w:val="16D71AE3"/>
    <w:rsid w:val="16E0E854"/>
    <w:rsid w:val="16E190C8"/>
    <w:rsid w:val="16E28FC1"/>
    <w:rsid w:val="16E8B2FC"/>
    <w:rsid w:val="17323B59"/>
    <w:rsid w:val="1737655C"/>
    <w:rsid w:val="1741BEB5"/>
    <w:rsid w:val="175B9758"/>
    <w:rsid w:val="175D7F08"/>
    <w:rsid w:val="17949F70"/>
    <w:rsid w:val="17A9BF1C"/>
    <w:rsid w:val="17ACEB89"/>
    <w:rsid w:val="17C4394E"/>
    <w:rsid w:val="17F0272A"/>
    <w:rsid w:val="17FA438F"/>
    <w:rsid w:val="180BA5A5"/>
    <w:rsid w:val="18216716"/>
    <w:rsid w:val="18258A3B"/>
    <w:rsid w:val="18440FBC"/>
    <w:rsid w:val="1851554E"/>
    <w:rsid w:val="18879CE8"/>
    <w:rsid w:val="1894E48A"/>
    <w:rsid w:val="18968F7E"/>
    <w:rsid w:val="189AF451"/>
    <w:rsid w:val="18A1378F"/>
    <w:rsid w:val="18DAE253"/>
    <w:rsid w:val="18ED1FF1"/>
    <w:rsid w:val="18F40AB0"/>
    <w:rsid w:val="19301341"/>
    <w:rsid w:val="193BFB26"/>
    <w:rsid w:val="1959AEB3"/>
    <w:rsid w:val="19685182"/>
    <w:rsid w:val="198E5141"/>
    <w:rsid w:val="199EA4A1"/>
    <w:rsid w:val="1A14D6F5"/>
    <w:rsid w:val="1A46C370"/>
    <w:rsid w:val="1A598027"/>
    <w:rsid w:val="1A6ACA1A"/>
    <w:rsid w:val="1A852743"/>
    <w:rsid w:val="1A97BD04"/>
    <w:rsid w:val="1AB6337C"/>
    <w:rsid w:val="1ACC389B"/>
    <w:rsid w:val="1AF2E46B"/>
    <w:rsid w:val="1B035C4F"/>
    <w:rsid w:val="1B197234"/>
    <w:rsid w:val="1B1D8680"/>
    <w:rsid w:val="1B27C7EC"/>
    <w:rsid w:val="1B5B5519"/>
    <w:rsid w:val="1B76D4F6"/>
    <w:rsid w:val="1B77F5C1"/>
    <w:rsid w:val="1B801D76"/>
    <w:rsid w:val="1B8A9180"/>
    <w:rsid w:val="1B995356"/>
    <w:rsid w:val="1B9DBC74"/>
    <w:rsid w:val="1BA634D1"/>
    <w:rsid w:val="1BC691F2"/>
    <w:rsid w:val="1BD780D1"/>
    <w:rsid w:val="1C21CB3E"/>
    <w:rsid w:val="1C2F23D9"/>
    <w:rsid w:val="1C63DC79"/>
    <w:rsid w:val="1C654727"/>
    <w:rsid w:val="1C90A450"/>
    <w:rsid w:val="1C9E56A1"/>
    <w:rsid w:val="1CB54295"/>
    <w:rsid w:val="1CDB8D14"/>
    <w:rsid w:val="1D00F98E"/>
    <w:rsid w:val="1D1BDBCC"/>
    <w:rsid w:val="1D276F2D"/>
    <w:rsid w:val="1D478B29"/>
    <w:rsid w:val="1D4A53C2"/>
    <w:rsid w:val="1D650C0A"/>
    <w:rsid w:val="1DB22D73"/>
    <w:rsid w:val="1DC23FE7"/>
    <w:rsid w:val="1DCA1BA9"/>
    <w:rsid w:val="1DCD6A32"/>
    <w:rsid w:val="1DD50F94"/>
    <w:rsid w:val="1DF0FB6C"/>
    <w:rsid w:val="1DF46DEC"/>
    <w:rsid w:val="1DFA1839"/>
    <w:rsid w:val="1E055169"/>
    <w:rsid w:val="1E0B6B69"/>
    <w:rsid w:val="1E36ECE7"/>
    <w:rsid w:val="1E5BFD41"/>
    <w:rsid w:val="1E7AB7CB"/>
    <w:rsid w:val="1EB6584E"/>
    <w:rsid w:val="1EE4356F"/>
    <w:rsid w:val="1EEFD10C"/>
    <w:rsid w:val="1EF096A5"/>
    <w:rsid w:val="1F06DFE2"/>
    <w:rsid w:val="1F09695D"/>
    <w:rsid w:val="1F1B7026"/>
    <w:rsid w:val="1F52C549"/>
    <w:rsid w:val="1F5638C0"/>
    <w:rsid w:val="1F903E4D"/>
    <w:rsid w:val="1F98C52D"/>
    <w:rsid w:val="1FAB76BE"/>
    <w:rsid w:val="1FC22BD7"/>
    <w:rsid w:val="1FF0334C"/>
    <w:rsid w:val="1FF5B750"/>
    <w:rsid w:val="1FFC1E98"/>
    <w:rsid w:val="2015A83C"/>
    <w:rsid w:val="203B1886"/>
    <w:rsid w:val="203F33DF"/>
    <w:rsid w:val="205FBA8F"/>
    <w:rsid w:val="2069FD33"/>
    <w:rsid w:val="209046A3"/>
    <w:rsid w:val="20A539BE"/>
    <w:rsid w:val="20C12859"/>
    <w:rsid w:val="20C4EB40"/>
    <w:rsid w:val="20CD3CC9"/>
    <w:rsid w:val="20DDC6D5"/>
    <w:rsid w:val="20FA5E8D"/>
    <w:rsid w:val="20FF024A"/>
    <w:rsid w:val="2118AE23"/>
    <w:rsid w:val="212D515D"/>
    <w:rsid w:val="214F67BC"/>
    <w:rsid w:val="21887652"/>
    <w:rsid w:val="218CB2CF"/>
    <w:rsid w:val="2199C929"/>
    <w:rsid w:val="219E909E"/>
    <w:rsid w:val="219F4F11"/>
    <w:rsid w:val="21B2D3AF"/>
    <w:rsid w:val="21DC6F0D"/>
    <w:rsid w:val="21EE6F03"/>
    <w:rsid w:val="221BD631"/>
    <w:rsid w:val="2234EF67"/>
    <w:rsid w:val="223A2896"/>
    <w:rsid w:val="224BA50A"/>
    <w:rsid w:val="2252DDF4"/>
    <w:rsid w:val="225C58A1"/>
    <w:rsid w:val="2267D75F"/>
    <w:rsid w:val="22908EE9"/>
    <w:rsid w:val="22918462"/>
    <w:rsid w:val="229C32C3"/>
    <w:rsid w:val="22B5C888"/>
    <w:rsid w:val="22E03423"/>
    <w:rsid w:val="231E714E"/>
    <w:rsid w:val="231EA3E6"/>
    <w:rsid w:val="2362BC2E"/>
    <w:rsid w:val="237CAE69"/>
    <w:rsid w:val="23804585"/>
    <w:rsid w:val="239182B7"/>
    <w:rsid w:val="23959256"/>
    <w:rsid w:val="2398DE1B"/>
    <w:rsid w:val="239BDC96"/>
    <w:rsid w:val="23A1BAA1"/>
    <w:rsid w:val="23A39205"/>
    <w:rsid w:val="23AAAEB1"/>
    <w:rsid w:val="23B57D34"/>
    <w:rsid w:val="23DD12A5"/>
    <w:rsid w:val="23FDF282"/>
    <w:rsid w:val="24031ABE"/>
    <w:rsid w:val="2419C478"/>
    <w:rsid w:val="2426E1EB"/>
    <w:rsid w:val="242EDB0B"/>
    <w:rsid w:val="2469C8A5"/>
    <w:rsid w:val="24AA6FA9"/>
    <w:rsid w:val="24C3BE2F"/>
    <w:rsid w:val="24FDB402"/>
    <w:rsid w:val="250F781F"/>
    <w:rsid w:val="2516B89F"/>
    <w:rsid w:val="25248AD8"/>
    <w:rsid w:val="2536EDE1"/>
    <w:rsid w:val="25653ABA"/>
    <w:rsid w:val="2570AAEA"/>
    <w:rsid w:val="2591B34C"/>
    <w:rsid w:val="25AD7CC1"/>
    <w:rsid w:val="25BCE5FE"/>
    <w:rsid w:val="25C9B2FA"/>
    <w:rsid w:val="25D64B26"/>
    <w:rsid w:val="25E4F14F"/>
    <w:rsid w:val="25E6147D"/>
    <w:rsid w:val="25ED694A"/>
    <w:rsid w:val="25FCED2E"/>
    <w:rsid w:val="26033507"/>
    <w:rsid w:val="26154F7D"/>
    <w:rsid w:val="261B2F49"/>
    <w:rsid w:val="2653D0B8"/>
    <w:rsid w:val="266AEF96"/>
    <w:rsid w:val="26764630"/>
    <w:rsid w:val="2678F514"/>
    <w:rsid w:val="268BC05D"/>
    <w:rsid w:val="26C2F1F0"/>
    <w:rsid w:val="26CA07DC"/>
    <w:rsid w:val="26D2E081"/>
    <w:rsid w:val="26D78555"/>
    <w:rsid w:val="26ECA916"/>
    <w:rsid w:val="26F2C5F3"/>
    <w:rsid w:val="26F9A8F6"/>
    <w:rsid w:val="272E78D7"/>
    <w:rsid w:val="27304DEE"/>
    <w:rsid w:val="27494D22"/>
    <w:rsid w:val="274DD492"/>
    <w:rsid w:val="275BB2AC"/>
    <w:rsid w:val="2766AB3D"/>
    <w:rsid w:val="27A83BED"/>
    <w:rsid w:val="27A91559"/>
    <w:rsid w:val="27BCB7AF"/>
    <w:rsid w:val="27FD84E2"/>
    <w:rsid w:val="283AB16C"/>
    <w:rsid w:val="286A7879"/>
    <w:rsid w:val="28840578"/>
    <w:rsid w:val="289DA271"/>
    <w:rsid w:val="28F81490"/>
    <w:rsid w:val="28FB68AF"/>
    <w:rsid w:val="2951E48C"/>
    <w:rsid w:val="296AAAAB"/>
    <w:rsid w:val="297CA16D"/>
    <w:rsid w:val="2986ABED"/>
    <w:rsid w:val="29B64476"/>
    <w:rsid w:val="29BC86C0"/>
    <w:rsid w:val="29BFB819"/>
    <w:rsid w:val="29FA92B2"/>
    <w:rsid w:val="2A091C2B"/>
    <w:rsid w:val="2A1A83D0"/>
    <w:rsid w:val="2A4B749C"/>
    <w:rsid w:val="2A53612A"/>
    <w:rsid w:val="2A550600"/>
    <w:rsid w:val="2A6271D2"/>
    <w:rsid w:val="2A7F033D"/>
    <w:rsid w:val="2A80EDE4"/>
    <w:rsid w:val="2AB89757"/>
    <w:rsid w:val="2AC79173"/>
    <w:rsid w:val="2AD7FEF1"/>
    <w:rsid w:val="2B04B2C6"/>
    <w:rsid w:val="2B0CAF76"/>
    <w:rsid w:val="2B0F0121"/>
    <w:rsid w:val="2B11121E"/>
    <w:rsid w:val="2B16269C"/>
    <w:rsid w:val="2B220C32"/>
    <w:rsid w:val="2B5C8862"/>
    <w:rsid w:val="2B65EFC2"/>
    <w:rsid w:val="2B809971"/>
    <w:rsid w:val="2B86A11E"/>
    <w:rsid w:val="2BA2193B"/>
    <w:rsid w:val="2BB5F96B"/>
    <w:rsid w:val="2BDE6B8B"/>
    <w:rsid w:val="2BFA11A7"/>
    <w:rsid w:val="2C03DB6C"/>
    <w:rsid w:val="2C2B4887"/>
    <w:rsid w:val="2C3CE18A"/>
    <w:rsid w:val="2C50B463"/>
    <w:rsid w:val="2C7B0F39"/>
    <w:rsid w:val="2C7B73AB"/>
    <w:rsid w:val="2C87B558"/>
    <w:rsid w:val="2CCB8976"/>
    <w:rsid w:val="2CDEABBF"/>
    <w:rsid w:val="2CFC00CC"/>
    <w:rsid w:val="2D28399B"/>
    <w:rsid w:val="2D30921E"/>
    <w:rsid w:val="2D323374"/>
    <w:rsid w:val="2D41FFC6"/>
    <w:rsid w:val="2D4A9E5F"/>
    <w:rsid w:val="2D58C75C"/>
    <w:rsid w:val="2D7C5486"/>
    <w:rsid w:val="2D9C21E7"/>
    <w:rsid w:val="2DA1449C"/>
    <w:rsid w:val="2DB6B3D7"/>
    <w:rsid w:val="2DC00C37"/>
    <w:rsid w:val="2DCCD9E0"/>
    <w:rsid w:val="2DDAEBB9"/>
    <w:rsid w:val="2DE89F62"/>
    <w:rsid w:val="2DFB5A5C"/>
    <w:rsid w:val="2E0363B7"/>
    <w:rsid w:val="2E50D93A"/>
    <w:rsid w:val="2E5B4BAC"/>
    <w:rsid w:val="2E5BCED4"/>
    <w:rsid w:val="2E5F23D4"/>
    <w:rsid w:val="2E762EF8"/>
    <w:rsid w:val="2E7D9014"/>
    <w:rsid w:val="2E8F77EB"/>
    <w:rsid w:val="2E909287"/>
    <w:rsid w:val="2E92F637"/>
    <w:rsid w:val="2EAF1D93"/>
    <w:rsid w:val="2EDD26A1"/>
    <w:rsid w:val="2F03E246"/>
    <w:rsid w:val="2F38A31F"/>
    <w:rsid w:val="2F545F07"/>
    <w:rsid w:val="2F682CAA"/>
    <w:rsid w:val="2F6DBAB9"/>
    <w:rsid w:val="2F74B514"/>
    <w:rsid w:val="2F7EC3FA"/>
    <w:rsid w:val="2F7F7E10"/>
    <w:rsid w:val="2F859A64"/>
    <w:rsid w:val="2F92099C"/>
    <w:rsid w:val="2F9BB023"/>
    <w:rsid w:val="3004B96B"/>
    <w:rsid w:val="300D6D93"/>
    <w:rsid w:val="3023B8DF"/>
    <w:rsid w:val="3045F61F"/>
    <w:rsid w:val="30502F1E"/>
    <w:rsid w:val="305D125E"/>
    <w:rsid w:val="305F90D7"/>
    <w:rsid w:val="3062AFB8"/>
    <w:rsid w:val="30857E7E"/>
    <w:rsid w:val="30A7AC53"/>
    <w:rsid w:val="30AF1B7C"/>
    <w:rsid w:val="30D8744D"/>
    <w:rsid w:val="30DDA1B7"/>
    <w:rsid w:val="30F02F68"/>
    <w:rsid w:val="311313FB"/>
    <w:rsid w:val="3115801A"/>
    <w:rsid w:val="3115F546"/>
    <w:rsid w:val="31194AB6"/>
    <w:rsid w:val="31542AE8"/>
    <w:rsid w:val="31600C43"/>
    <w:rsid w:val="31768105"/>
    <w:rsid w:val="31985DAD"/>
    <w:rsid w:val="31AA8931"/>
    <w:rsid w:val="31B4ACA1"/>
    <w:rsid w:val="31BBA7BB"/>
    <w:rsid w:val="31CCA122"/>
    <w:rsid w:val="31DEC583"/>
    <w:rsid w:val="31F7066C"/>
    <w:rsid w:val="32211543"/>
    <w:rsid w:val="322A7195"/>
    <w:rsid w:val="3239E781"/>
    <w:rsid w:val="32985DBC"/>
    <w:rsid w:val="32AAD228"/>
    <w:rsid w:val="32DBDE7A"/>
    <w:rsid w:val="32E747F5"/>
    <w:rsid w:val="32F26E7B"/>
    <w:rsid w:val="330899FC"/>
    <w:rsid w:val="331C2403"/>
    <w:rsid w:val="33409D06"/>
    <w:rsid w:val="33543F7F"/>
    <w:rsid w:val="33684781"/>
    <w:rsid w:val="33B3AB75"/>
    <w:rsid w:val="33B6BB82"/>
    <w:rsid w:val="33C14E6E"/>
    <w:rsid w:val="33C6610F"/>
    <w:rsid w:val="33D148FB"/>
    <w:rsid w:val="33D9B3B0"/>
    <w:rsid w:val="33DDAE12"/>
    <w:rsid w:val="341C7D36"/>
    <w:rsid w:val="3437E18E"/>
    <w:rsid w:val="346C4C7E"/>
    <w:rsid w:val="346ED41A"/>
    <w:rsid w:val="3485DF20"/>
    <w:rsid w:val="348ABF99"/>
    <w:rsid w:val="348AD29D"/>
    <w:rsid w:val="34B72A03"/>
    <w:rsid w:val="34BABD0A"/>
    <w:rsid w:val="34C2DF8D"/>
    <w:rsid w:val="34CA0CC4"/>
    <w:rsid w:val="34FAC34E"/>
    <w:rsid w:val="35326B48"/>
    <w:rsid w:val="3533E94E"/>
    <w:rsid w:val="354798E4"/>
    <w:rsid w:val="35623170"/>
    <w:rsid w:val="357BD2AE"/>
    <w:rsid w:val="357D7EC5"/>
    <w:rsid w:val="35BFFA12"/>
    <w:rsid w:val="35C92B75"/>
    <w:rsid w:val="35E96669"/>
    <w:rsid w:val="35EBC192"/>
    <w:rsid w:val="36024687"/>
    <w:rsid w:val="3614253F"/>
    <w:rsid w:val="36211A94"/>
    <w:rsid w:val="36376160"/>
    <w:rsid w:val="363C8D7E"/>
    <w:rsid w:val="36446D1F"/>
    <w:rsid w:val="364E06DD"/>
    <w:rsid w:val="369F6132"/>
    <w:rsid w:val="36B15EF8"/>
    <w:rsid w:val="36BE5457"/>
    <w:rsid w:val="370DBBEC"/>
    <w:rsid w:val="375D2311"/>
    <w:rsid w:val="375E1224"/>
    <w:rsid w:val="3765E463"/>
    <w:rsid w:val="3799466D"/>
    <w:rsid w:val="379F33C3"/>
    <w:rsid w:val="37AF4F9D"/>
    <w:rsid w:val="37DBBE72"/>
    <w:rsid w:val="37E554FC"/>
    <w:rsid w:val="38133578"/>
    <w:rsid w:val="38169FD8"/>
    <w:rsid w:val="38625155"/>
    <w:rsid w:val="387A63F5"/>
    <w:rsid w:val="388712C8"/>
    <w:rsid w:val="38C95A98"/>
    <w:rsid w:val="38D86A62"/>
    <w:rsid w:val="38E17FC5"/>
    <w:rsid w:val="38F59419"/>
    <w:rsid w:val="39368A6C"/>
    <w:rsid w:val="3937A519"/>
    <w:rsid w:val="3957EA3F"/>
    <w:rsid w:val="396A2855"/>
    <w:rsid w:val="39776733"/>
    <w:rsid w:val="397D15F4"/>
    <w:rsid w:val="39935E80"/>
    <w:rsid w:val="399ECFA0"/>
    <w:rsid w:val="39A6E4FE"/>
    <w:rsid w:val="39A7D64B"/>
    <w:rsid w:val="39FE550B"/>
    <w:rsid w:val="3A15C86C"/>
    <w:rsid w:val="3A537B5B"/>
    <w:rsid w:val="3A621BCF"/>
    <w:rsid w:val="3A9711AE"/>
    <w:rsid w:val="3A9D8B67"/>
    <w:rsid w:val="3AB21345"/>
    <w:rsid w:val="3AB7B054"/>
    <w:rsid w:val="3AE6F05F"/>
    <w:rsid w:val="3AE8C664"/>
    <w:rsid w:val="3B02865C"/>
    <w:rsid w:val="3B070C8B"/>
    <w:rsid w:val="3B10AE8D"/>
    <w:rsid w:val="3B242363"/>
    <w:rsid w:val="3B2FB864"/>
    <w:rsid w:val="3B37A4E6"/>
    <w:rsid w:val="3B425136"/>
    <w:rsid w:val="3B4C802B"/>
    <w:rsid w:val="3B4E2125"/>
    <w:rsid w:val="3B5FDBA5"/>
    <w:rsid w:val="3B60CC90"/>
    <w:rsid w:val="3B60FE4D"/>
    <w:rsid w:val="3B7624FA"/>
    <w:rsid w:val="3B9FC548"/>
    <w:rsid w:val="3BA1ACCC"/>
    <w:rsid w:val="3BB796E5"/>
    <w:rsid w:val="3BCD28C7"/>
    <w:rsid w:val="3BD172F4"/>
    <w:rsid w:val="3BD67739"/>
    <w:rsid w:val="3BEB1432"/>
    <w:rsid w:val="3C0D19A6"/>
    <w:rsid w:val="3C363144"/>
    <w:rsid w:val="3C36EFB7"/>
    <w:rsid w:val="3C3DAAFC"/>
    <w:rsid w:val="3C442423"/>
    <w:rsid w:val="3C74E893"/>
    <w:rsid w:val="3C79483A"/>
    <w:rsid w:val="3C8F3AF3"/>
    <w:rsid w:val="3C90E010"/>
    <w:rsid w:val="3C9EA87A"/>
    <w:rsid w:val="3CA42004"/>
    <w:rsid w:val="3D0D7CA5"/>
    <w:rsid w:val="3D254E63"/>
    <w:rsid w:val="3D328D9C"/>
    <w:rsid w:val="3D6547E5"/>
    <w:rsid w:val="3D6C92C0"/>
    <w:rsid w:val="3D741B3C"/>
    <w:rsid w:val="3D785D1C"/>
    <w:rsid w:val="3D85477B"/>
    <w:rsid w:val="3D8E5DEF"/>
    <w:rsid w:val="3D9A1AD2"/>
    <w:rsid w:val="3D9EEF84"/>
    <w:rsid w:val="3DA214E4"/>
    <w:rsid w:val="3DB3D243"/>
    <w:rsid w:val="3DB409DC"/>
    <w:rsid w:val="3DB607CA"/>
    <w:rsid w:val="3DBBBC6B"/>
    <w:rsid w:val="3DBF585D"/>
    <w:rsid w:val="3DC8EA58"/>
    <w:rsid w:val="3DD201A5"/>
    <w:rsid w:val="3DD26AA1"/>
    <w:rsid w:val="3DD2C018"/>
    <w:rsid w:val="3DD9A5AB"/>
    <w:rsid w:val="3E05BDBD"/>
    <w:rsid w:val="3E2DC831"/>
    <w:rsid w:val="3E32BE8D"/>
    <w:rsid w:val="3E32D3B7"/>
    <w:rsid w:val="3E3FF065"/>
    <w:rsid w:val="3E418AFA"/>
    <w:rsid w:val="3E46DA59"/>
    <w:rsid w:val="3E5644B3"/>
    <w:rsid w:val="3E719509"/>
    <w:rsid w:val="3E7D0727"/>
    <w:rsid w:val="3E926A32"/>
    <w:rsid w:val="3EAE76E0"/>
    <w:rsid w:val="3EB73D21"/>
    <w:rsid w:val="3EDA401A"/>
    <w:rsid w:val="3EF7CB4D"/>
    <w:rsid w:val="3EF9260F"/>
    <w:rsid w:val="3F005374"/>
    <w:rsid w:val="3F02AAA3"/>
    <w:rsid w:val="3F13D9DD"/>
    <w:rsid w:val="3F9BCDF7"/>
    <w:rsid w:val="3FB9E842"/>
    <w:rsid w:val="3FB9F67A"/>
    <w:rsid w:val="3FCAC262"/>
    <w:rsid w:val="3FCEA418"/>
    <w:rsid w:val="3FD13313"/>
    <w:rsid w:val="40097EEB"/>
    <w:rsid w:val="401CEE77"/>
    <w:rsid w:val="4020A7B5"/>
    <w:rsid w:val="404ACE6B"/>
    <w:rsid w:val="404CADD2"/>
    <w:rsid w:val="4087E586"/>
    <w:rsid w:val="409B09D8"/>
    <w:rsid w:val="40A3F733"/>
    <w:rsid w:val="40A6A913"/>
    <w:rsid w:val="40AAB2C3"/>
    <w:rsid w:val="40C24144"/>
    <w:rsid w:val="40C3F667"/>
    <w:rsid w:val="410D86F8"/>
    <w:rsid w:val="41196AC9"/>
    <w:rsid w:val="412D211E"/>
    <w:rsid w:val="4141F430"/>
    <w:rsid w:val="41522641"/>
    <w:rsid w:val="4165FECD"/>
    <w:rsid w:val="417744F1"/>
    <w:rsid w:val="417B09EF"/>
    <w:rsid w:val="417E94B2"/>
    <w:rsid w:val="418A7B5B"/>
    <w:rsid w:val="419433E6"/>
    <w:rsid w:val="41980A57"/>
    <w:rsid w:val="41D5D6E4"/>
    <w:rsid w:val="41F8648C"/>
    <w:rsid w:val="4231AFEB"/>
    <w:rsid w:val="423FC794"/>
    <w:rsid w:val="424F03B0"/>
    <w:rsid w:val="425389EA"/>
    <w:rsid w:val="4258B323"/>
    <w:rsid w:val="425A794A"/>
    <w:rsid w:val="4274D670"/>
    <w:rsid w:val="427CFB7E"/>
    <w:rsid w:val="427DA075"/>
    <w:rsid w:val="4289FC74"/>
    <w:rsid w:val="429C92BA"/>
    <w:rsid w:val="42D49234"/>
    <w:rsid w:val="42E09955"/>
    <w:rsid w:val="42FC47C1"/>
    <w:rsid w:val="42FD2AF4"/>
    <w:rsid w:val="4305DCC7"/>
    <w:rsid w:val="430644DA"/>
    <w:rsid w:val="4319A64E"/>
    <w:rsid w:val="4339BB97"/>
    <w:rsid w:val="43535BE2"/>
    <w:rsid w:val="4372238D"/>
    <w:rsid w:val="4388975F"/>
    <w:rsid w:val="43A141F0"/>
    <w:rsid w:val="43CAECF3"/>
    <w:rsid w:val="43DCEA76"/>
    <w:rsid w:val="43DD5B70"/>
    <w:rsid w:val="43E2D963"/>
    <w:rsid w:val="4434619A"/>
    <w:rsid w:val="443C7BB4"/>
    <w:rsid w:val="4441F1CE"/>
    <w:rsid w:val="44A9DCFA"/>
    <w:rsid w:val="44AF31E9"/>
    <w:rsid w:val="44C7CE1A"/>
    <w:rsid w:val="44CA1FB6"/>
    <w:rsid w:val="44DC3ADD"/>
    <w:rsid w:val="44ED7E4E"/>
    <w:rsid w:val="45053FCE"/>
    <w:rsid w:val="450708D1"/>
    <w:rsid w:val="450D5648"/>
    <w:rsid w:val="452EEE36"/>
    <w:rsid w:val="4544013C"/>
    <w:rsid w:val="4591427E"/>
    <w:rsid w:val="45E406DD"/>
    <w:rsid w:val="45FBA1F8"/>
    <w:rsid w:val="4621BFCC"/>
    <w:rsid w:val="4634024A"/>
    <w:rsid w:val="463AE005"/>
    <w:rsid w:val="4645802C"/>
    <w:rsid w:val="468B315F"/>
    <w:rsid w:val="470598C9"/>
    <w:rsid w:val="470811EE"/>
    <w:rsid w:val="4710A9FA"/>
    <w:rsid w:val="471D7E4F"/>
    <w:rsid w:val="471F0D25"/>
    <w:rsid w:val="472C80F2"/>
    <w:rsid w:val="474254D8"/>
    <w:rsid w:val="474856A4"/>
    <w:rsid w:val="4759E3C2"/>
    <w:rsid w:val="477A7B6B"/>
    <w:rsid w:val="47949960"/>
    <w:rsid w:val="47978C2C"/>
    <w:rsid w:val="47A02315"/>
    <w:rsid w:val="47AAB700"/>
    <w:rsid w:val="47B0F748"/>
    <w:rsid w:val="47B7E5A2"/>
    <w:rsid w:val="47CC366C"/>
    <w:rsid w:val="47DB0A73"/>
    <w:rsid w:val="47DDDB55"/>
    <w:rsid w:val="47EA8C97"/>
    <w:rsid w:val="47F6585F"/>
    <w:rsid w:val="482E42C0"/>
    <w:rsid w:val="4833D0CB"/>
    <w:rsid w:val="48394C78"/>
    <w:rsid w:val="48418DD1"/>
    <w:rsid w:val="4895FFC2"/>
    <w:rsid w:val="48AFCA2F"/>
    <w:rsid w:val="48D83EB1"/>
    <w:rsid w:val="48E555F5"/>
    <w:rsid w:val="48EF8890"/>
    <w:rsid w:val="48FC0A90"/>
    <w:rsid w:val="490025BC"/>
    <w:rsid w:val="4907D2BD"/>
    <w:rsid w:val="491BA79F"/>
    <w:rsid w:val="49267CB6"/>
    <w:rsid w:val="494D66D0"/>
    <w:rsid w:val="494E92CF"/>
    <w:rsid w:val="495BD14B"/>
    <w:rsid w:val="4970B6C6"/>
    <w:rsid w:val="4995E817"/>
    <w:rsid w:val="499BD5D4"/>
    <w:rsid w:val="49A8AC8E"/>
    <w:rsid w:val="49AD02AC"/>
    <w:rsid w:val="49CE91F3"/>
    <w:rsid w:val="49D64006"/>
    <w:rsid w:val="49F126D6"/>
    <w:rsid w:val="4A0E3FF4"/>
    <w:rsid w:val="4A149B1E"/>
    <w:rsid w:val="4A292C63"/>
    <w:rsid w:val="4A31D023"/>
    <w:rsid w:val="4A427DC3"/>
    <w:rsid w:val="4A4B9A90"/>
    <w:rsid w:val="4A53EB3D"/>
    <w:rsid w:val="4A67FA04"/>
    <w:rsid w:val="4A6E826F"/>
    <w:rsid w:val="4A97BE02"/>
    <w:rsid w:val="4A9C6CC9"/>
    <w:rsid w:val="4AB8C7F4"/>
    <w:rsid w:val="4AF2B10A"/>
    <w:rsid w:val="4B0D3372"/>
    <w:rsid w:val="4B106878"/>
    <w:rsid w:val="4B133F6E"/>
    <w:rsid w:val="4B13DE9F"/>
    <w:rsid w:val="4B26F7B9"/>
    <w:rsid w:val="4B48D30D"/>
    <w:rsid w:val="4B708323"/>
    <w:rsid w:val="4B7C97CC"/>
    <w:rsid w:val="4B7F74C4"/>
    <w:rsid w:val="4B8E6508"/>
    <w:rsid w:val="4BAD95EC"/>
    <w:rsid w:val="4BC98669"/>
    <w:rsid w:val="4BF7139A"/>
    <w:rsid w:val="4BF9D9B7"/>
    <w:rsid w:val="4C115C83"/>
    <w:rsid w:val="4C2E653C"/>
    <w:rsid w:val="4C3015F6"/>
    <w:rsid w:val="4C82A013"/>
    <w:rsid w:val="4C907220"/>
    <w:rsid w:val="4CA17669"/>
    <w:rsid w:val="4CAD118F"/>
    <w:rsid w:val="4CB0FF78"/>
    <w:rsid w:val="4CB50350"/>
    <w:rsid w:val="4CC78AAC"/>
    <w:rsid w:val="4CD08CC3"/>
    <w:rsid w:val="4D17AAED"/>
    <w:rsid w:val="4D49664D"/>
    <w:rsid w:val="4D5EBF12"/>
    <w:rsid w:val="4D76D9E6"/>
    <w:rsid w:val="4D7E0F5D"/>
    <w:rsid w:val="4D8C2B78"/>
    <w:rsid w:val="4D962D93"/>
    <w:rsid w:val="4D98576E"/>
    <w:rsid w:val="4DB62620"/>
    <w:rsid w:val="4DF60A13"/>
    <w:rsid w:val="4DFDE5FF"/>
    <w:rsid w:val="4E3E4799"/>
    <w:rsid w:val="4E84EDEF"/>
    <w:rsid w:val="4E9F5B8C"/>
    <w:rsid w:val="4EA23950"/>
    <w:rsid w:val="4EA95BBC"/>
    <w:rsid w:val="4EB12A10"/>
    <w:rsid w:val="4EBA2F25"/>
    <w:rsid w:val="4EC7AA52"/>
    <w:rsid w:val="4ECB2B66"/>
    <w:rsid w:val="4EDBE862"/>
    <w:rsid w:val="4EF61E2B"/>
    <w:rsid w:val="4F0B0B8C"/>
    <w:rsid w:val="4F174752"/>
    <w:rsid w:val="4F1F0389"/>
    <w:rsid w:val="4F7BED68"/>
    <w:rsid w:val="4F83F507"/>
    <w:rsid w:val="4F8AE923"/>
    <w:rsid w:val="4F990B86"/>
    <w:rsid w:val="4FA0A634"/>
    <w:rsid w:val="4FACC355"/>
    <w:rsid w:val="4FB1374D"/>
    <w:rsid w:val="4FBF1C5D"/>
    <w:rsid w:val="4FC2DCB1"/>
    <w:rsid w:val="4FD0FCF4"/>
    <w:rsid w:val="4FF180E3"/>
    <w:rsid w:val="4FF9D216"/>
    <w:rsid w:val="50023014"/>
    <w:rsid w:val="502D1FCC"/>
    <w:rsid w:val="503709E7"/>
    <w:rsid w:val="5041C81B"/>
    <w:rsid w:val="50441BD0"/>
    <w:rsid w:val="504E8D0B"/>
    <w:rsid w:val="506B7403"/>
    <w:rsid w:val="5081070F"/>
    <w:rsid w:val="5083C2BF"/>
    <w:rsid w:val="50E65835"/>
    <w:rsid w:val="50F6EA04"/>
    <w:rsid w:val="511F09C8"/>
    <w:rsid w:val="513AC25F"/>
    <w:rsid w:val="51799C27"/>
    <w:rsid w:val="51826E6A"/>
    <w:rsid w:val="51959913"/>
    <w:rsid w:val="51BE1280"/>
    <w:rsid w:val="51BF6206"/>
    <w:rsid w:val="51CFCAF4"/>
    <w:rsid w:val="521C3855"/>
    <w:rsid w:val="523EEBA1"/>
    <w:rsid w:val="526C4FC9"/>
    <w:rsid w:val="526FF121"/>
    <w:rsid w:val="5294D128"/>
    <w:rsid w:val="5297E36C"/>
    <w:rsid w:val="52D45149"/>
    <w:rsid w:val="52F1E197"/>
    <w:rsid w:val="53032AB6"/>
    <w:rsid w:val="53261791"/>
    <w:rsid w:val="5334D1EA"/>
    <w:rsid w:val="53567373"/>
    <w:rsid w:val="5363CB14"/>
    <w:rsid w:val="537D98D5"/>
    <w:rsid w:val="53957EEC"/>
    <w:rsid w:val="53982618"/>
    <w:rsid w:val="539FDBE4"/>
    <w:rsid w:val="53A88CD6"/>
    <w:rsid w:val="53A902C9"/>
    <w:rsid w:val="53B0436F"/>
    <w:rsid w:val="53C6E39B"/>
    <w:rsid w:val="53FBC33A"/>
    <w:rsid w:val="54152BF0"/>
    <w:rsid w:val="5426CF14"/>
    <w:rsid w:val="542CCDF9"/>
    <w:rsid w:val="544E2EDF"/>
    <w:rsid w:val="546012EC"/>
    <w:rsid w:val="5467898E"/>
    <w:rsid w:val="54928D80"/>
    <w:rsid w:val="5492E6C7"/>
    <w:rsid w:val="549AED5B"/>
    <w:rsid w:val="54A9EA5F"/>
    <w:rsid w:val="54E4826A"/>
    <w:rsid w:val="54EA7EC2"/>
    <w:rsid w:val="54FF9B75"/>
    <w:rsid w:val="5508CFB4"/>
    <w:rsid w:val="55362F00"/>
    <w:rsid w:val="554297B5"/>
    <w:rsid w:val="55559633"/>
    <w:rsid w:val="5561BE14"/>
    <w:rsid w:val="556F7A8D"/>
    <w:rsid w:val="55780D44"/>
    <w:rsid w:val="557C56D1"/>
    <w:rsid w:val="558C5820"/>
    <w:rsid w:val="55A1CC90"/>
    <w:rsid w:val="55C6C414"/>
    <w:rsid w:val="55EF7867"/>
    <w:rsid w:val="55F47B47"/>
    <w:rsid w:val="55F77DB1"/>
    <w:rsid w:val="560B9A25"/>
    <w:rsid w:val="56120392"/>
    <w:rsid w:val="56124111"/>
    <w:rsid w:val="56173D05"/>
    <w:rsid w:val="563765EE"/>
    <w:rsid w:val="563A0372"/>
    <w:rsid w:val="567C3692"/>
    <w:rsid w:val="568C3BE9"/>
    <w:rsid w:val="56B8A50B"/>
    <w:rsid w:val="56BE2E76"/>
    <w:rsid w:val="56C48FE7"/>
    <w:rsid w:val="56E9D765"/>
    <w:rsid w:val="56EF9EE6"/>
    <w:rsid w:val="570E9760"/>
    <w:rsid w:val="572004AC"/>
    <w:rsid w:val="5740E1FF"/>
    <w:rsid w:val="57617A5E"/>
    <w:rsid w:val="57629475"/>
    <w:rsid w:val="5767BE79"/>
    <w:rsid w:val="576DF06E"/>
    <w:rsid w:val="577A6A15"/>
    <w:rsid w:val="57932479"/>
    <w:rsid w:val="579FC494"/>
    <w:rsid w:val="57A0084D"/>
    <w:rsid w:val="57A5699B"/>
    <w:rsid w:val="57AAA7B1"/>
    <w:rsid w:val="57CC5844"/>
    <w:rsid w:val="57FC886F"/>
    <w:rsid w:val="580C2483"/>
    <w:rsid w:val="5817B96D"/>
    <w:rsid w:val="58204BEB"/>
    <w:rsid w:val="582EFA60"/>
    <w:rsid w:val="584D5BC8"/>
    <w:rsid w:val="5855B61B"/>
    <w:rsid w:val="5861A220"/>
    <w:rsid w:val="58739965"/>
    <w:rsid w:val="5880CD75"/>
    <w:rsid w:val="58A5AE04"/>
    <w:rsid w:val="58A70194"/>
    <w:rsid w:val="58BD98C4"/>
    <w:rsid w:val="58BF67A5"/>
    <w:rsid w:val="5923C84D"/>
    <w:rsid w:val="5929E026"/>
    <w:rsid w:val="594F3861"/>
    <w:rsid w:val="595B794D"/>
    <w:rsid w:val="5964CF89"/>
    <w:rsid w:val="59726C3A"/>
    <w:rsid w:val="59AD6CF1"/>
    <w:rsid w:val="59B4BAA8"/>
    <w:rsid w:val="59B4E481"/>
    <w:rsid w:val="59EF2D72"/>
    <w:rsid w:val="5A0FDB45"/>
    <w:rsid w:val="5A1067C9"/>
    <w:rsid w:val="5A27ED79"/>
    <w:rsid w:val="5A347628"/>
    <w:rsid w:val="5A9F6966"/>
    <w:rsid w:val="5AACCE03"/>
    <w:rsid w:val="5ABDC09E"/>
    <w:rsid w:val="5AC89461"/>
    <w:rsid w:val="5ADE58AA"/>
    <w:rsid w:val="5AE86B4E"/>
    <w:rsid w:val="5AFCC368"/>
    <w:rsid w:val="5B091BF9"/>
    <w:rsid w:val="5B19E70F"/>
    <w:rsid w:val="5B262499"/>
    <w:rsid w:val="5B276978"/>
    <w:rsid w:val="5B2B3C54"/>
    <w:rsid w:val="5B2F1F97"/>
    <w:rsid w:val="5B3CB18C"/>
    <w:rsid w:val="5B92976E"/>
    <w:rsid w:val="5B9AA91C"/>
    <w:rsid w:val="5BA5E15E"/>
    <w:rsid w:val="5BA9E7AC"/>
    <w:rsid w:val="5BBE3BF4"/>
    <w:rsid w:val="5BC05BC7"/>
    <w:rsid w:val="5BCEC5D2"/>
    <w:rsid w:val="5BD367AA"/>
    <w:rsid w:val="5BD4FF25"/>
    <w:rsid w:val="5BE4D546"/>
    <w:rsid w:val="5C237105"/>
    <w:rsid w:val="5C3F9E83"/>
    <w:rsid w:val="5C68E51C"/>
    <w:rsid w:val="5C9D57B7"/>
    <w:rsid w:val="5CA2A37F"/>
    <w:rsid w:val="5CA58CEB"/>
    <w:rsid w:val="5CB72CBB"/>
    <w:rsid w:val="5CC59740"/>
    <w:rsid w:val="5CCEB665"/>
    <w:rsid w:val="5CE588C7"/>
    <w:rsid w:val="5CEBA761"/>
    <w:rsid w:val="5D38F3D2"/>
    <w:rsid w:val="5D3D79C6"/>
    <w:rsid w:val="5D6596D3"/>
    <w:rsid w:val="5D863835"/>
    <w:rsid w:val="5D8A1A25"/>
    <w:rsid w:val="5D8DAAB3"/>
    <w:rsid w:val="5D8ECDE6"/>
    <w:rsid w:val="5DA84223"/>
    <w:rsid w:val="5DAD2D3F"/>
    <w:rsid w:val="5DC28E61"/>
    <w:rsid w:val="5DD10BB0"/>
    <w:rsid w:val="5DD9BDF4"/>
    <w:rsid w:val="5DEB1032"/>
    <w:rsid w:val="5DF0DA87"/>
    <w:rsid w:val="5DFA7DC0"/>
    <w:rsid w:val="5DFB34CB"/>
    <w:rsid w:val="5E110E21"/>
    <w:rsid w:val="5E1AA1E8"/>
    <w:rsid w:val="5E3C1957"/>
    <w:rsid w:val="5E4F4AAD"/>
    <w:rsid w:val="5E4F7E80"/>
    <w:rsid w:val="5E55A833"/>
    <w:rsid w:val="5E615FF9"/>
    <w:rsid w:val="5E692CD4"/>
    <w:rsid w:val="5E7E4D0C"/>
    <w:rsid w:val="5E9D768E"/>
    <w:rsid w:val="5EA45282"/>
    <w:rsid w:val="5EA70F57"/>
    <w:rsid w:val="5EB45B8A"/>
    <w:rsid w:val="5EC28270"/>
    <w:rsid w:val="5F0EC51D"/>
    <w:rsid w:val="5F2D60D1"/>
    <w:rsid w:val="5F647FC4"/>
    <w:rsid w:val="5F6799F1"/>
    <w:rsid w:val="5F6DA65A"/>
    <w:rsid w:val="5F71322F"/>
    <w:rsid w:val="5F7DB56D"/>
    <w:rsid w:val="5F9D18E8"/>
    <w:rsid w:val="5FCA1D6E"/>
    <w:rsid w:val="5FE99B44"/>
    <w:rsid w:val="5FEB0C27"/>
    <w:rsid w:val="5FF273D1"/>
    <w:rsid w:val="60086861"/>
    <w:rsid w:val="600FCA13"/>
    <w:rsid w:val="6010ABCD"/>
    <w:rsid w:val="605783B7"/>
    <w:rsid w:val="6067D2A1"/>
    <w:rsid w:val="606FD9BF"/>
    <w:rsid w:val="60795281"/>
    <w:rsid w:val="60805DA5"/>
    <w:rsid w:val="609BC2EE"/>
    <w:rsid w:val="609C5149"/>
    <w:rsid w:val="60A87048"/>
    <w:rsid w:val="60BC6E7F"/>
    <w:rsid w:val="60DEA269"/>
    <w:rsid w:val="60F92162"/>
    <w:rsid w:val="60FF7B99"/>
    <w:rsid w:val="61036A52"/>
    <w:rsid w:val="6110E0B6"/>
    <w:rsid w:val="61398491"/>
    <w:rsid w:val="613EE01E"/>
    <w:rsid w:val="61591F5A"/>
    <w:rsid w:val="6178B80D"/>
    <w:rsid w:val="617A06BE"/>
    <w:rsid w:val="6180FBEB"/>
    <w:rsid w:val="61BEE7C0"/>
    <w:rsid w:val="61E70E15"/>
    <w:rsid w:val="61F6FDAC"/>
    <w:rsid w:val="6206E86F"/>
    <w:rsid w:val="620D1CF3"/>
    <w:rsid w:val="62117C69"/>
    <w:rsid w:val="621522E2"/>
    <w:rsid w:val="621BC53F"/>
    <w:rsid w:val="621FA674"/>
    <w:rsid w:val="6252227C"/>
    <w:rsid w:val="6253FEE1"/>
    <w:rsid w:val="62650193"/>
    <w:rsid w:val="62791E62"/>
    <w:rsid w:val="6299D802"/>
    <w:rsid w:val="62B64B5C"/>
    <w:rsid w:val="62B9E42C"/>
    <w:rsid w:val="62BC0AD8"/>
    <w:rsid w:val="62BD4B21"/>
    <w:rsid w:val="6301ADBF"/>
    <w:rsid w:val="63090A4F"/>
    <w:rsid w:val="6314CE6F"/>
    <w:rsid w:val="6340B49F"/>
    <w:rsid w:val="6340BB26"/>
    <w:rsid w:val="6354078F"/>
    <w:rsid w:val="6374469E"/>
    <w:rsid w:val="63754A12"/>
    <w:rsid w:val="637ABAEA"/>
    <w:rsid w:val="6393946D"/>
    <w:rsid w:val="63BD87B6"/>
    <w:rsid w:val="63CAA984"/>
    <w:rsid w:val="63D8EFC1"/>
    <w:rsid w:val="63E3A009"/>
    <w:rsid w:val="6400D1F4"/>
    <w:rsid w:val="6406F517"/>
    <w:rsid w:val="643908C4"/>
    <w:rsid w:val="6455777E"/>
    <w:rsid w:val="64591B82"/>
    <w:rsid w:val="6473CAEE"/>
    <w:rsid w:val="64787A5A"/>
    <w:rsid w:val="648339D2"/>
    <w:rsid w:val="64ABC348"/>
    <w:rsid w:val="64BB8E61"/>
    <w:rsid w:val="64C4F1D8"/>
    <w:rsid w:val="650E0783"/>
    <w:rsid w:val="65187BBC"/>
    <w:rsid w:val="652675D2"/>
    <w:rsid w:val="6532E974"/>
    <w:rsid w:val="654BC4F3"/>
    <w:rsid w:val="654CC3A4"/>
    <w:rsid w:val="65692FD1"/>
    <w:rsid w:val="656E389D"/>
    <w:rsid w:val="65732528"/>
    <w:rsid w:val="658854DE"/>
    <w:rsid w:val="6589C33E"/>
    <w:rsid w:val="658A7E04"/>
    <w:rsid w:val="65BA897B"/>
    <w:rsid w:val="65C04B93"/>
    <w:rsid w:val="65D12ACA"/>
    <w:rsid w:val="65D729F6"/>
    <w:rsid w:val="65EB0D55"/>
    <w:rsid w:val="65F4EBE3"/>
    <w:rsid w:val="660E35DD"/>
    <w:rsid w:val="66354E55"/>
    <w:rsid w:val="664A9BFE"/>
    <w:rsid w:val="66510B16"/>
    <w:rsid w:val="66680EED"/>
    <w:rsid w:val="666F2F5F"/>
    <w:rsid w:val="6672C79C"/>
    <w:rsid w:val="6693B546"/>
    <w:rsid w:val="66AE429A"/>
    <w:rsid w:val="66E2402A"/>
    <w:rsid w:val="6728240B"/>
    <w:rsid w:val="67373797"/>
    <w:rsid w:val="67511319"/>
    <w:rsid w:val="67541B23"/>
    <w:rsid w:val="675CD0D8"/>
    <w:rsid w:val="67622FF8"/>
    <w:rsid w:val="6766FF6F"/>
    <w:rsid w:val="676D2FA6"/>
    <w:rsid w:val="6790BC44"/>
    <w:rsid w:val="679DAEF3"/>
    <w:rsid w:val="67BE8549"/>
    <w:rsid w:val="67DF637D"/>
    <w:rsid w:val="67E4E0D7"/>
    <w:rsid w:val="67F32F23"/>
    <w:rsid w:val="680742C7"/>
    <w:rsid w:val="682B911E"/>
    <w:rsid w:val="68470257"/>
    <w:rsid w:val="685CDF8E"/>
    <w:rsid w:val="6866CBA3"/>
    <w:rsid w:val="68779CB5"/>
    <w:rsid w:val="688A0E68"/>
    <w:rsid w:val="68A64148"/>
    <w:rsid w:val="68AC2914"/>
    <w:rsid w:val="68ADD7CC"/>
    <w:rsid w:val="68B33F81"/>
    <w:rsid w:val="68C52C9F"/>
    <w:rsid w:val="68DAE410"/>
    <w:rsid w:val="68E08296"/>
    <w:rsid w:val="690E3A2B"/>
    <w:rsid w:val="692A39E5"/>
    <w:rsid w:val="6945D69F"/>
    <w:rsid w:val="695EFEFC"/>
    <w:rsid w:val="697E8E72"/>
    <w:rsid w:val="69B2CB47"/>
    <w:rsid w:val="69DECEA4"/>
    <w:rsid w:val="69FB303D"/>
    <w:rsid w:val="6A15F85D"/>
    <w:rsid w:val="6A25DEC9"/>
    <w:rsid w:val="6A61AC94"/>
    <w:rsid w:val="6A701378"/>
    <w:rsid w:val="6A818CD5"/>
    <w:rsid w:val="6AC45FEB"/>
    <w:rsid w:val="6AD1200B"/>
    <w:rsid w:val="6AE3D4D5"/>
    <w:rsid w:val="6AEBEFF0"/>
    <w:rsid w:val="6AFDFD4C"/>
    <w:rsid w:val="6B1B04CC"/>
    <w:rsid w:val="6B21B19F"/>
    <w:rsid w:val="6B5B1893"/>
    <w:rsid w:val="6B5D9C8C"/>
    <w:rsid w:val="6B70662E"/>
    <w:rsid w:val="6B8E512A"/>
    <w:rsid w:val="6B8F2BBD"/>
    <w:rsid w:val="6BA49256"/>
    <w:rsid w:val="6BC423F6"/>
    <w:rsid w:val="6BF24508"/>
    <w:rsid w:val="6BF29010"/>
    <w:rsid w:val="6C3EF751"/>
    <w:rsid w:val="6C4434D8"/>
    <w:rsid w:val="6C544EF6"/>
    <w:rsid w:val="6C55F12E"/>
    <w:rsid w:val="6C6D277C"/>
    <w:rsid w:val="6CA5F005"/>
    <w:rsid w:val="6CF4D5B3"/>
    <w:rsid w:val="6CFABD16"/>
    <w:rsid w:val="6D0D8E32"/>
    <w:rsid w:val="6D41B99E"/>
    <w:rsid w:val="6D443816"/>
    <w:rsid w:val="6D44DF84"/>
    <w:rsid w:val="6D4D538C"/>
    <w:rsid w:val="6D870D41"/>
    <w:rsid w:val="6D87D1D3"/>
    <w:rsid w:val="6D957BA4"/>
    <w:rsid w:val="6DA2BAF3"/>
    <w:rsid w:val="6DAA8D13"/>
    <w:rsid w:val="6DAF5F3F"/>
    <w:rsid w:val="6DD5AB52"/>
    <w:rsid w:val="6DEF4D09"/>
    <w:rsid w:val="6E02EA21"/>
    <w:rsid w:val="6E0BDE25"/>
    <w:rsid w:val="6E390ACB"/>
    <w:rsid w:val="6E3AB859"/>
    <w:rsid w:val="6E3C0AF8"/>
    <w:rsid w:val="6E56A8D5"/>
    <w:rsid w:val="6E5C79E1"/>
    <w:rsid w:val="6E6BB320"/>
    <w:rsid w:val="6EB1151D"/>
    <w:rsid w:val="6EB9A4A4"/>
    <w:rsid w:val="6EDB6675"/>
    <w:rsid w:val="6EFBE95D"/>
    <w:rsid w:val="6F200EDA"/>
    <w:rsid w:val="6F29EC60"/>
    <w:rsid w:val="6F4A1666"/>
    <w:rsid w:val="6F52F74F"/>
    <w:rsid w:val="6F5DAB1C"/>
    <w:rsid w:val="6FB51823"/>
    <w:rsid w:val="6FC3083E"/>
    <w:rsid w:val="6FCB1A41"/>
    <w:rsid w:val="6FFFA577"/>
    <w:rsid w:val="701A2F2C"/>
    <w:rsid w:val="703B44BA"/>
    <w:rsid w:val="705B8810"/>
    <w:rsid w:val="706D0AA6"/>
    <w:rsid w:val="70815B1A"/>
    <w:rsid w:val="708DFE0B"/>
    <w:rsid w:val="7090CDF8"/>
    <w:rsid w:val="70914F85"/>
    <w:rsid w:val="7092C580"/>
    <w:rsid w:val="70CBCFCF"/>
    <w:rsid w:val="70D8C38D"/>
    <w:rsid w:val="70E1AB51"/>
    <w:rsid w:val="710DDB8A"/>
    <w:rsid w:val="712CBC3A"/>
    <w:rsid w:val="71387FB7"/>
    <w:rsid w:val="7149B0D3"/>
    <w:rsid w:val="7150E884"/>
    <w:rsid w:val="71734637"/>
    <w:rsid w:val="71A74283"/>
    <w:rsid w:val="71A932D1"/>
    <w:rsid w:val="71B9AE0C"/>
    <w:rsid w:val="71CA5072"/>
    <w:rsid w:val="71DA11BA"/>
    <w:rsid w:val="71F34F60"/>
    <w:rsid w:val="72024480"/>
    <w:rsid w:val="7261F975"/>
    <w:rsid w:val="726251F9"/>
    <w:rsid w:val="728317C8"/>
    <w:rsid w:val="72A5281F"/>
    <w:rsid w:val="72B4F66B"/>
    <w:rsid w:val="72E2FD45"/>
    <w:rsid w:val="72ECB8E5"/>
    <w:rsid w:val="72ECF964"/>
    <w:rsid w:val="72FF4845"/>
    <w:rsid w:val="7305E142"/>
    <w:rsid w:val="7313090B"/>
    <w:rsid w:val="732FB7CE"/>
    <w:rsid w:val="734825E3"/>
    <w:rsid w:val="73854F0B"/>
    <w:rsid w:val="73B2B9AE"/>
    <w:rsid w:val="73C5AE64"/>
    <w:rsid w:val="73D30AE1"/>
    <w:rsid w:val="73E16EF1"/>
    <w:rsid w:val="741AD2F3"/>
    <w:rsid w:val="742C5A1A"/>
    <w:rsid w:val="7442A084"/>
    <w:rsid w:val="74531FC1"/>
    <w:rsid w:val="747315C0"/>
    <w:rsid w:val="74A950A1"/>
    <w:rsid w:val="74BBEC41"/>
    <w:rsid w:val="74C64346"/>
    <w:rsid w:val="751511C6"/>
    <w:rsid w:val="7538B791"/>
    <w:rsid w:val="753D8075"/>
    <w:rsid w:val="755F4389"/>
    <w:rsid w:val="75968368"/>
    <w:rsid w:val="75AAFAC1"/>
    <w:rsid w:val="75ACD05E"/>
    <w:rsid w:val="75BAA177"/>
    <w:rsid w:val="75BCD2EB"/>
    <w:rsid w:val="75BF116C"/>
    <w:rsid w:val="75C90C02"/>
    <w:rsid w:val="75E3BC67"/>
    <w:rsid w:val="75E5ED6B"/>
    <w:rsid w:val="75F236A8"/>
    <w:rsid w:val="75F6DD15"/>
    <w:rsid w:val="760510FE"/>
    <w:rsid w:val="762C1A97"/>
    <w:rsid w:val="7657FC59"/>
    <w:rsid w:val="766E440B"/>
    <w:rsid w:val="766FE81B"/>
    <w:rsid w:val="7679AFE7"/>
    <w:rsid w:val="767EA614"/>
    <w:rsid w:val="7687459C"/>
    <w:rsid w:val="76A5A8C7"/>
    <w:rsid w:val="76AFB644"/>
    <w:rsid w:val="76B803B0"/>
    <w:rsid w:val="76BA9643"/>
    <w:rsid w:val="76C0927A"/>
    <w:rsid w:val="76D13213"/>
    <w:rsid w:val="76DE7EB4"/>
    <w:rsid w:val="76FED2A0"/>
    <w:rsid w:val="771DBC79"/>
    <w:rsid w:val="7727BBA4"/>
    <w:rsid w:val="7737DE73"/>
    <w:rsid w:val="7763FADC"/>
    <w:rsid w:val="7790BD26"/>
    <w:rsid w:val="779F47AA"/>
    <w:rsid w:val="77BAA4D0"/>
    <w:rsid w:val="77C7D285"/>
    <w:rsid w:val="781764C7"/>
    <w:rsid w:val="781ECD18"/>
    <w:rsid w:val="78222C9B"/>
    <w:rsid w:val="785F5F05"/>
    <w:rsid w:val="7868AC56"/>
    <w:rsid w:val="7881AB41"/>
    <w:rsid w:val="78B03BAA"/>
    <w:rsid w:val="78B280A2"/>
    <w:rsid w:val="78B827DB"/>
    <w:rsid w:val="78DF360B"/>
    <w:rsid w:val="78F487AC"/>
    <w:rsid w:val="78FE93E6"/>
    <w:rsid w:val="7954FF32"/>
    <w:rsid w:val="795E4B6D"/>
    <w:rsid w:val="7962DB28"/>
    <w:rsid w:val="7963E7EF"/>
    <w:rsid w:val="79988DAB"/>
    <w:rsid w:val="799A4C2D"/>
    <w:rsid w:val="79A9A23A"/>
    <w:rsid w:val="79C788A9"/>
    <w:rsid w:val="79CFC97F"/>
    <w:rsid w:val="79DC0EE8"/>
    <w:rsid w:val="79E19F7B"/>
    <w:rsid w:val="79EA60FD"/>
    <w:rsid w:val="7A036B28"/>
    <w:rsid w:val="7A16E868"/>
    <w:rsid w:val="7A19E410"/>
    <w:rsid w:val="7A1D4B05"/>
    <w:rsid w:val="7A3F4EB8"/>
    <w:rsid w:val="7A4FE74A"/>
    <w:rsid w:val="7A6961B2"/>
    <w:rsid w:val="7A813BEA"/>
    <w:rsid w:val="7AC7680D"/>
    <w:rsid w:val="7AC85DE8"/>
    <w:rsid w:val="7AE799BE"/>
    <w:rsid w:val="7AF7CACA"/>
    <w:rsid w:val="7B221273"/>
    <w:rsid w:val="7B49FA43"/>
    <w:rsid w:val="7B62C09D"/>
    <w:rsid w:val="7B63A760"/>
    <w:rsid w:val="7B70920E"/>
    <w:rsid w:val="7B7B75FC"/>
    <w:rsid w:val="7BB418DE"/>
    <w:rsid w:val="7BC620A9"/>
    <w:rsid w:val="7BCCBD63"/>
    <w:rsid w:val="7BD4BBBE"/>
    <w:rsid w:val="7BDB8C5F"/>
    <w:rsid w:val="7C2D02AE"/>
    <w:rsid w:val="7C33CEE4"/>
    <w:rsid w:val="7C33D3E1"/>
    <w:rsid w:val="7C63EC3D"/>
    <w:rsid w:val="7C6B6C3B"/>
    <w:rsid w:val="7C718D62"/>
    <w:rsid w:val="7C96DEC1"/>
    <w:rsid w:val="7CB3A807"/>
    <w:rsid w:val="7CBAEB01"/>
    <w:rsid w:val="7CDD01B7"/>
    <w:rsid w:val="7CF76B3A"/>
    <w:rsid w:val="7CF9431F"/>
    <w:rsid w:val="7CFE8394"/>
    <w:rsid w:val="7D01B638"/>
    <w:rsid w:val="7D061CE7"/>
    <w:rsid w:val="7D10C0E3"/>
    <w:rsid w:val="7D33BF7A"/>
    <w:rsid w:val="7D3F4939"/>
    <w:rsid w:val="7D856753"/>
    <w:rsid w:val="7D8AAB14"/>
    <w:rsid w:val="7DAC9D2D"/>
    <w:rsid w:val="7DB8DCAC"/>
    <w:rsid w:val="7DB8F23D"/>
    <w:rsid w:val="7DD11FA8"/>
    <w:rsid w:val="7DFFCBD9"/>
    <w:rsid w:val="7DFFFEAA"/>
    <w:rsid w:val="7E004811"/>
    <w:rsid w:val="7E2A2B60"/>
    <w:rsid w:val="7E424790"/>
    <w:rsid w:val="7E44ED70"/>
    <w:rsid w:val="7EBF8FC6"/>
    <w:rsid w:val="7EE61F96"/>
    <w:rsid w:val="7EFD85B2"/>
    <w:rsid w:val="7F0A5D0D"/>
    <w:rsid w:val="7F0DD769"/>
    <w:rsid w:val="7F2F1719"/>
    <w:rsid w:val="7F35E66E"/>
    <w:rsid w:val="7F376374"/>
    <w:rsid w:val="7F5BCB49"/>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4315CCF-505A-4C83-B6A1-12D3CFA9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7D368E"/>
    <w:rPr>
      <w:color w:val="0000FF"/>
      <w:u w:val="single"/>
    </w:rPr>
  </w:style>
  <w:style w:type="character" w:styleId="Perirtashipersaitas">
    <w:name w:val="FollowedHyperlink"/>
    <w:basedOn w:val="Numatytasispastraiposriftas"/>
    <w:uiPriority w:val="99"/>
    <w:semiHidden/>
    <w:unhideWhenUsed/>
    <w:rsid w:val="007D368E"/>
    <w:rPr>
      <w:color w:val="954F72" w:themeColor="followedHyperlink"/>
      <w:u w:val="single"/>
    </w:rPr>
  </w:style>
  <w:style w:type="character" w:styleId="Neapdorotaspaminjimas">
    <w:name w:val="Unresolved Mention"/>
    <w:basedOn w:val="Numatytasispastraiposriftas"/>
    <w:uiPriority w:val="99"/>
    <w:semiHidden/>
    <w:unhideWhenUsed/>
    <w:rsid w:val="00126D36"/>
    <w:rPr>
      <w:color w:val="605E5C"/>
      <w:shd w:val="clear" w:color="auto" w:fill="E1DFDD"/>
    </w:rPr>
  </w:style>
  <w:style w:type="character" w:customStyle="1" w:styleId="Antrat4Diagrama">
    <w:name w:val="Antraštė 4 Diagrama"/>
    <w:basedOn w:val="Numatytasispastraiposriftas"/>
    <w:link w:val="Antrat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lea.submittable.com/submit" TargetMode="External"/><Relationship Id="rId26" Type="http://schemas.openxmlformats.org/officeDocument/2006/relationships/hyperlink" Target="https://www.e-tar.lt/portal/lt/legalAct/TAR.640D50DB8877/asr" TargetMode="External"/><Relationship Id="rId39" Type="http://schemas.openxmlformats.org/officeDocument/2006/relationships/hyperlink" Target="http://www.esinvesticijos.lt" TargetMode="External"/><Relationship Id="rId21" Type="http://schemas.openxmlformats.org/officeDocument/2006/relationships/hyperlink" Target="https://eur-lex.europa.eu/legal-content/EN/TXT/?uri=CELEX%3A32014R0651" TargetMode="External"/><Relationship Id="rId34" Type="http://schemas.openxmlformats.org/officeDocument/2006/relationships/hyperlink" Target="https://eur-lex.europa.eu/legal-content/LT/TXT/?uri=CELEX%3A32014R0717" TargetMode="External"/><Relationship Id="rId42" Type="http://schemas.openxmlformats.org/officeDocument/2006/relationships/hyperlink" Target="https://eimin.lrv.lt/uploads/eimin/documents/files/SVV/SVV%20statuso%20deklaracija%20po%2005.xls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ena.lt" TargetMode="External"/><Relationship Id="rId29" Type="http://schemas.openxmlformats.org/officeDocument/2006/relationships/hyperlink" Target="https://www.e-tar.lt/portal/lt/legalAct/TAR.31B97FA44915/asr" TargetMode="Externa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FC7AB69BE291/asr" TargetMode="External"/><Relationship Id="rId32" Type="http://schemas.openxmlformats.org/officeDocument/2006/relationships/hyperlink" Target="https://e-seimas.lrs.lt/portal/legalAct/lt/TAD/ce923c42c4ce11ecb69ea7b9ba9d787b" TargetMode="External"/><Relationship Id="rId37" Type="http://schemas.openxmlformats.org/officeDocument/2006/relationships/hyperlink" Target="https://lea.submittable.com/submit/a039ad2e-769d-4e66-ba87-0cdeee5e9675/jungtinis-projektas-investicin-parama-sauls-elektrinms-sausumoje-nr-03-005" TargetMode="External"/><Relationship Id="rId40" Type="http://schemas.openxmlformats.org/officeDocument/2006/relationships/hyperlink" Target="https://igaliojimai.lt/" TargetMode="External"/><Relationship Id="rId45" Type="http://schemas.openxmlformats.org/officeDocument/2006/relationships/hyperlink" Target="mailto:saules.elektrines@ena.lt" TargetMode="External"/><Relationship Id="rId5" Type="http://schemas.openxmlformats.org/officeDocument/2006/relationships/numbering" Target="numbering.xml"/><Relationship Id="rId15" Type="http://schemas.openxmlformats.org/officeDocument/2006/relationships/hyperlink" Target="https://2021.esinvesticijos.lt/igyvendinimas-1/viesinima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www.e-tar.lt/portal/lt/legalAct/e6009fc063e311edbc04912defe897d1" TargetMode="External"/><Relationship Id="rId36" Type="http://schemas.openxmlformats.org/officeDocument/2006/relationships/hyperlink" Target="http://lea.submittable.com/submi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ce79c2c62fac11edbf47f0036855e731/asr" TargetMode="External"/><Relationship Id="rId31" Type="http://schemas.openxmlformats.org/officeDocument/2006/relationships/hyperlink" Target="https://e-seimas.lrs.lt/portal/legalAct/lt/TAD/TAIS.316716/asr" TargetMode="External"/><Relationship Id="rId44" Type="http://schemas.openxmlformats.org/officeDocument/2006/relationships/hyperlink" Target="https://ltenergagen.sharepoint.com/:w:/r/sites/intra/doc/_layouts/15/Doc.aspx?sourcedoc=%7BC743F7EC-9ABE-45CC-8BBE-9EE04E361406%7D&amp;file=H.8.4%20Viena%20imon%C4%97%20deklaracijos%20forma_2.00.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es-emblemos-naudojimas-vykdant-2021-2027-m-es-programas" TargetMode="External"/><Relationship Id="rId22" Type="http://schemas.openxmlformats.org/officeDocument/2006/relationships/hyperlink" Target="https://finmin.lrv.lt/lt/es-ir-kitos-investicijos/naujos-kartos-lietuva" TargetMode="External"/><Relationship Id="rId27" Type="http://schemas.openxmlformats.org/officeDocument/2006/relationships/hyperlink" Target="https://www.e-tar.lt/portal/lt/legalAct/TAR.769B541DD7F7/asr" TargetMode="External"/><Relationship Id="rId30" Type="http://schemas.openxmlformats.org/officeDocument/2006/relationships/hyperlink" Target="https://www.e-tar.lt/portal/lt/legalAct/TAR.0539E2FEB29E/asr" TargetMode="External"/><Relationship Id="rId35" Type="http://schemas.openxmlformats.org/officeDocument/2006/relationships/hyperlink" Target="https://eur-lex.europa.eu/legal-content/LT/TXT/?uri=CELEX%3A32023R2831" TargetMode="External"/><Relationship Id="rId43" Type="http://schemas.openxmlformats.org/officeDocument/2006/relationships/hyperlink" Target="https://www.ena.lt/uploads/2024-PAS/20240228-doc-rapas/DI-pazymos-forma.docx"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lea.submittable.com/submit" TargetMode="External"/><Relationship Id="rId25" Type="http://schemas.openxmlformats.org/officeDocument/2006/relationships/hyperlink" Target="https://www.e-tar.lt/portal/lt/legalAct/TAR.F57794B7899F/asr" TargetMode="External"/><Relationship Id="rId33" Type="http://schemas.openxmlformats.org/officeDocument/2006/relationships/hyperlink" Target="https://eur-lex.europa.eu/legal-content/LT/ALL/?uri=CELEX%3A32013R1408" TargetMode="External"/><Relationship Id="rId38" Type="http://schemas.openxmlformats.org/officeDocument/2006/relationships/hyperlink" Target="http://www.ena.lt./" TargetMode="External"/><Relationship Id="rId46" Type="http://schemas.openxmlformats.org/officeDocument/2006/relationships/header" Target="header1.xml"/><Relationship Id="rId20" Type="http://schemas.openxmlformats.org/officeDocument/2006/relationships/hyperlink" Target="https://www.esf.lt/veiklos-sritys/metodines-pagalbos-centras/fiksuotuju-dydziu-registras/1104" TargetMode="External"/><Relationship Id="rId41" Type="http://schemas.openxmlformats.org/officeDocument/2006/relationships/hyperlink" Target="https://ltenergagen.sharepoint.com/:w:/s/intra/doc/EWYBm5tp0FFFtD0omuz8uRMBlHU29Ix9r9v_hnzihvKr-w?e=gFkdP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_Flow_SignoffStatus xmlns="dae36cbf-93a9-442d-a8f3-11e84dab39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2B885A6FC0E2542A9BC9EE64DDD2771" ma:contentTypeVersion="19" ma:contentTypeDescription="Kurkite naują dokumentą." ma:contentTypeScope="" ma:versionID="da1d74a8ac1cc05b16d0cb41f8c46fd9">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a4ea3dab28862e374e2f4cb1277ff6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6A5404CC-096C-451C-A0C6-73D34A0FF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25808</Words>
  <Characters>14711</Characters>
  <Application>Microsoft Office Word</Application>
  <DocSecurity>0</DocSecurity>
  <Lines>122</Lines>
  <Paragraphs>80</Paragraphs>
  <ScaleCrop>false</ScaleCrop>
  <Company/>
  <LinksUpToDate>false</LinksUpToDate>
  <CharactersWithSpaces>40439</CharactersWithSpaces>
  <SharedDoc>false</SharedDoc>
  <HLinks>
    <vt:vector size="204" baseType="variant">
      <vt:variant>
        <vt:i4>3080268</vt:i4>
      </vt:variant>
      <vt:variant>
        <vt:i4>102</vt:i4>
      </vt:variant>
      <vt:variant>
        <vt:i4>0</vt:i4>
      </vt:variant>
      <vt:variant>
        <vt:i4>5</vt:i4>
      </vt:variant>
      <vt:variant>
        <vt:lpwstr>mailto:saules.elektrines@ena.lt</vt:lpwstr>
      </vt:variant>
      <vt:variant>
        <vt:lpwstr/>
      </vt:variant>
      <vt:variant>
        <vt:i4>4456473</vt:i4>
      </vt:variant>
      <vt:variant>
        <vt:i4>99</vt:i4>
      </vt:variant>
      <vt:variant>
        <vt:i4>0</vt:i4>
      </vt:variant>
      <vt:variant>
        <vt:i4>5</vt:i4>
      </vt:variant>
      <vt:variant>
        <vt:lpwstr>https://www.ena.lt/uploads/2024-PAS/20240228-doc-rapas/DI-pazymos-forma.docx</vt:lpwstr>
      </vt:variant>
      <vt:variant>
        <vt:lpwstr/>
      </vt:variant>
      <vt:variant>
        <vt:i4>1376272</vt:i4>
      </vt:variant>
      <vt:variant>
        <vt:i4>96</vt:i4>
      </vt:variant>
      <vt:variant>
        <vt:i4>0</vt:i4>
      </vt:variant>
      <vt:variant>
        <vt:i4>5</vt:i4>
      </vt:variant>
      <vt:variant>
        <vt:lpwstr>https://eimin.lrv.lt/uploads/eimin/documents/files/SVV/SVV statuso deklaracija po 05.xlsx</vt:lpwstr>
      </vt:variant>
      <vt:variant>
        <vt:lpwstr/>
      </vt:variant>
      <vt:variant>
        <vt:i4>3080281</vt:i4>
      </vt:variant>
      <vt:variant>
        <vt:i4>93</vt:i4>
      </vt:variant>
      <vt:variant>
        <vt:i4>0</vt:i4>
      </vt:variant>
      <vt:variant>
        <vt:i4>5</vt:i4>
      </vt:variant>
      <vt:variant>
        <vt:lpwstr>https://ltenergagen.sharepoint.com/:w:/s/intra/doc/EWYBm5tp0FFFtD0omuz8uRMBlHU29Ix9r9v_hnzihvKr-w?e=gFkdPu</vt:lpwstr>
      </vt:variant>
      <vt:variant>
        <vt:lpwstr/>
      </vt:variant>
      <vt:variant>
        <vt:i4>2555939</vt:i4>
      </vt:variant>
      <vt:variant>
        <vt:i4>90</vt:i4>
      </vt:variant>
      <vt:variant>
        <vt:i4>0</vt:i4>
      </vt:variant>
      <vt:variant>
        <vt:i4>5</vt:i4>
      </vt:variant>
      <vt:variant>
        <vt:lpwstr>https://igaliojimai.lt/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7143524</vt:i4>
      </vt:variant>
      <vt:variant>
        <vt:i4>84</vt:i4>
      </vt:variant>
      <vt:variant>
        <vt:i4>0</vt:i4>
      </vt:variant>
      <vt:variant>
        <vt:i4>5</vt:i4>
      </vt:variant>
      <vt:variant>
        <vt:lpwstr>http://www.ena.lt./</vt:lpwstr>
      </vt:variant>
      <vt:variant>
        <vt:lpwstr/>
      </vt:variant>
      <vt:variant>
        <vt:i4>7274602</vt:i4>
      </vt:variant>
      <vt:variant>
        <vt:i4>81</vt:i4>
      </vt:variant>
      <vt:variant>
        <vt:i4>0</vt:i4>
      </vt:variant>
      <vt:variant>
        <vt:i4>5</vt:i4>
      </vt:variant>
      <vt:variant>
        <vt:lpwstr>https://lea.submittable.com/submit/a039ad2e-769d-4e66-ba87-0cdeee5e9675/jungtinis-projektas-investicin-parama-sauls-elektrinms-sausumoje-nr-03-005</vt:lpwstr>
      </vt:variant>
      <vt:variant>
        <vt:lpwstr/>
      </vt:variant>
      <vt:variant>
        <vt:i4>5963861</vt:i4>
      </vt:variant>
      <vt:variant>
        <vt:i4>78</vt:i4>
      </vt:variant>
      <vt:variant>
        <vt:i4>0</vt:i4>
      </vt:variant>
      <vt:variant>
        <vt:i4>5</vt:i4>
      </vt:variant>
      <vt:variant>
        <vt:lpwstr>http://lea.submittable.com/submit</vt:lpwstr>
      </vt:variant>
      <vt:variant>
        <vt:lpwstr/>
      </vt:variant>
      <vt:variant>
        <vt:i4>8061049</vt:i4>
      </vt:variant>
      <vt:variant>
        <vt:i4>75</vt:i4>
      </vt:variant>
      <vt:variant>
        <vt:i4>0</vt:i4>
      </vt:variant>
      <vt:variant>
        <vt:i4>5</vt:i4>
      </vt:variant>
      <vt:variant>
        <vt:lpwstr>https://eur-lex.europa.eu/legal-content/LT/TXT/?uri=CELEX%3A32023R2831</vt:lpwstr>
      </vt:variant>
      <vt:variant>
        <vt:lpwstr/>
      </vt:variant>
      <vt:variant>
        <vt:i4>7405694</vt:i4>
      </vt:variant>
      <vt:variant>
        <vt:i4>72</vt:i4>
      </vt:variant>
      <vt:variant>
        <vt:i4>0</vt:i4>
      </vt:variant>
      <vt:variant>
        <vt:i4>5</vt:i4>
      </vt:variant>
      <vt:variant>
        <vt:lpwstr>https://eur-lex.europa.eu/legal-content/LT/TXT/?uri=CELEX%3A32014R0717</vt:lpwstr>
      </vt:variant>
      <vt:variant>
        <vt:lpwstr/>
      </vt:variant>
      <vt:variant>
        <vt:i4>7340141</vt:i4>
      </vt:variant>
      <vt:variant>
        <vt:i4>69</vt:i4>
      </vt:variant>
      <vt:variant>
        <vt:i4>0</vt:i4>
      </vt:variant>
      <vt:variant>
        <vt:i4>5</vt:i4>
      </vt:variant>
      <vt:variant>
        <vt:lpwstr>https://eur-lex.europa.eu/legal-content/LT/ALL/?uri=CELEX%3A32013R1408</vt:lpwstr>
      </vt:variant>
      <vt:variant>
        <vt:lpwstr/>
      </vt:variant>
      <vt:variant>
        <vt:i4>2687085</vt:i4>
      </vt:variant>
      <vt:variant>
        <vt:i4>66</vt:i4>
      </vt:variant>
      <vt:variant>
        <vt:i4>0</vt:i4>
      </vt:variant>
      <vt:variant>
        <vt:i4>5</vt:i4>
      </vt:variant>
      <vt:variant>
        <vt:lpwstr>https://e-seimas.lrs.lt/portal/legalAct/lt/TAD/ce923c42c4ce11ecb69ea7b9ba9d787b</vt:lpwstr>
      </vt:variant>
      <vt:variant>
        <vt:lpwstr/>
      </vt:variant>
      <vt:variant>
        <vt:i4>3342450</vt:i4>
      </vt:variant>
      <vt:variant>
        <vt:i4>63</vt:i4>
      </vt:variant>
      <vt:variant>
        <vt:i4>0</vt:i4>
      </vt:variant>
      <vt:variant>
        <vt:i4>5</vt:i4>
      </vt:variant>
      <vt:variant>
        <vt:lpwstr>https://e-seimas.lrs.lt/portal/legalAct/lt/TAD/TAIS.316716/asr</vt:lpwstr>
      </vt:variant>
      <vt:variant>
        <vt:lpwstr/>
      </vt:variant>
      <vt:variant>
        <vt:i4>1900612</vt:i4>
      </vt:variant>
      <vt:variant>
        <vt:i4>60</vt:i4>
      </vt:variant>
      <vt:variant>
        <vt:i4>0</vt:i4>
      </vt:variant>
      <vt:variant>
        <vt:i4>5</vt:i4>
      </vt:variant>
      <vt:variant>
        <vt:lpwstr>https://www.e-tar.lt/portal/lt/legalAct/TAR.0539E2FEB29E/asr</vt:lpwstr>
      </vt:variant>
      <vt:variant>
        <vt:lpwstr/>
      </vt:variant>
      <vt:variant>
        <vt:i4>4653085</vt:i4>
      </vt:variant>
      <vt:variant>
        <vt:i4>57</vt:i4>
      </vt:variant>
      <vt:variant>
        <vt:i4>0</vt:i4>
      </vt:variant>
      <vt:variant>
        <vt:i4>5</vt:i4>
      </vt:variant>
      <vt:variant>
        <vt:lpwstr>https://www.e-tar.lt/portal/lt/legalAct/TAR.31B97FA44915/asr</vt:lpwstr>
      </vt:variant>
      <vt:variant>
        <vt:lpwstr/>
      </vt:variant>
      <vt:variant>
        <vt:i4>1179721</vt:i4>
      </vt:variant>
      <vt:variant>
        <vt:i4>54</vt:i4>
      </vt:variant>
      <vt:variant>
        <vt:i4>0</vt:i4>
      </vt:variant>
      <vt:variant>
        <vt:i4>5</vt:i4>
      </vt:variant>
      <vt:variant>
        <vt:lpwstr>https://www.e-tar.lt/portal/lt/legalAct/e6009fc063e311edbc04912defe897d1</vt:lpwstr>
      </vt:variant>
      <vt:variant>
        <vt:lpwstr/>
      </vt:variant>
      <vt:variant>
        <vt:i4>1376279</vt:i4>
      </vt:variant>
      <vt:variant>
        <vt:i4>51</vt:i4>
      </vt:variant>
      <vt:variant>
        <vt:i4>0</vt:i4>
      </vt:variant>
      <vt:variant>
        <vt:i4>5</vt:i4>
      </vt:variant>
      <vt:variant>
        <vt:lpwstr>https://www.e-tar.lt/portal/lt/legalAct/TAR.769B541DD7F7/asr</vt:lpwstr>
      </vt:variant>
      <vt:variant>
        <vt:lpwstr/>
      </vt:variant>
      <vt:variant>
        <vt:i4>1835079</vt:i4>
      </vt:variant>
      <vt:variant>
        <vt:i4>48</vt:i4>
      </vt:variant>
      <vt:variant>
        <vt:i4>0</vt:i4>
      </vt:variant>
      <vt:variant>
        <vt:i4>5</vt:i4>
      </vt:variant>
      <vt:variant>
        <vt:lpwstr>https://www.e-tar.lt/portal/lt/legalAct/TAR.640D50DB8877/asr</vt:lpwstr>
      </vt:variant>
      <vt:variant>
        <vt:lpwstr/>
      </vt:variant>
      <vt:variant>
        <vt:i4>5177364</vt:i4>
      </vt:variant>
      <vt:variant>
        <vt:i4>45</vt:i4>
      </vt:variant>
      <vt:variant>
        <vt:i4>0</vt:i4>
      </vt:variant>
      <vt:variant>
        <vt:i4>5</vt:i4>
      </vt:variant>
      <vt:variant>
        <vt:lpwstr>https://www.e-tar.lt/portal/lt/legalAct/TAR.F57794B7899F/asr</vt:lpwstr>
      </vt:variant>
      <vt:variant>
        <vt:lpwstr/>
      </vt:variant>
      <vt:variant>
        <vt:i4>4456521</vt:i4>
      </vt:variant>
      <vt:variant>
        <vt:i4>42</vt:i4>
      </vt:variant>
      <vt:variant>
        <vt:i4>0</vt:i4>
      </vt:variant>
      <vt:variant>
        <vt:i4>5</vt:i4>
      </vt:variant>
      <vt:variant>
        <vt:lpwstr>https://www.e-tar.lt/portal/lt/legalAct/TAR.FC7AB69BE291/asr</vt:lpwstr>
      </vt:variant>
      <vt:variant>
        <vt:lpwstr/>
      </vt:variant>
      <vt:variant>
        <vt:i4>917527</vt:i4>
      </vt:variant>
      <vt:variant>
        <vt:i4>39</vt:i4>
      </vt:variant>
      <vt:variant>
        <vt:i4>0</vt:i4>
      </vt:variant>
      <vt:variant>
        <vt:i4>5</vt:i4>
      </vt:variant>
      <vt:variant>
        <vt:lpwstr>https://www.e-tar.lt/portal/lt/legalAct/14e33320f1ed11ec8fa7d02a65c371ad/asr</vt:lpwstr>
      </vt:variant>
      <vt:variant>
        <vt:lpwstr/>
      </vt:variant>
      <vt:variant>
        <vt:i4>6553662</vt:i4>
      </vt:variant>
      <vt:variant>
        <vt:i4>36</vt:i4>
      </vt:variant>
      <vt:variant>
        <vt:i4>0</vt:i4>
      </vt:variant>
      <vt:variant>
        <vt:i4>5</vt:i4>
      </vt:variant>
      <vt:variant>
        <vt:lpwstr>https://finmin.lrv.lt/lt/es-ir-kitos-investicijos/naujos-kartos-lietuva</vt:lpwstr>
      </vt:variant>
      <vt:variant>
        <vt:lpwstr/>
      </vt:variant>
      <vt:variant>
        <vt:i4>7078003</vt:i4>
      </vt:variant>
      <vt:variant>
        <vt:i4>33</vt:i4>
      </vt:variant>
      <vt:variant>
        <vt:i4>0</vt:i4>
      </vt:variant>
      <vt:variant>
        <vt:i4>5</vt:i4>
      </vt:variant>
      <vt:variant>
        <vt:lpwstr>https://eur-lex.europa.eu/legal-content/EN/TXT/?uri=CELEX%3A32014R0651</vt:lpwstr>
      </vt:variant>
      <vt:variant>
        <vt:lpwstr/>
      </vt:variant>
      <vt:variant>
        <vt:i4>4194313</vt:i4>
      </vt:variant>
      <vt:variant>
        <vt:i4>30</vt:i4>
      </vt:variant>
      <vt:variant>
        <vt:i4>0</vt:i4>
      </vt:variant>
      <vt:variant>
        <vt:i4>5</vt:i4>
      </vt:variant>
      <vt:variant>
        <vt:lpwstr>https://www.esf.lt/veiklos-sritys/metodines-pagalbos-centras/fiksuotuju-dydziu-registras/1104</vt:lpwstr>
      </vt:variant>
      <vt:variant>
        <vt:lpwstr/>
      </vt:variant>
      <vt:variant>
        <vt:i4>7929912</vt:i4>
      </vt:variant>
      <vt:variant>
        <vt:i4>27</vt:i4>
      </vt:variant>
      <vt:variant>
        <vt:i4>0</vt:i4>
      </vt:variant>
      <vt:variant>
        <vt:i4>5</vt:i4>
      </vt:variant>
      <vt:variant>
        <vt:lpwstr>https://e-seimas.lrs.lt/portal/legalAct/lt/TAD/ce79c2c62fac11edbf47f0036855e731/asr</vt:lpwstr>
      </vt:variant>
      <vt:variant>
        <vt:lpwstr/>
      </vt:variant>
      <vt:variant>
        <vt:i4>3735600</vt:i4>
      </vt:variant>
      <vt:variant>
        <vt:i4>21</vt:i4>
      </vt:variant>
      <vt:variant>
        <vt:i4>0</vt:i4>
      </vt:variant>
      <vt:variant>
        <vt:i4>5</vt:i4>
      </vt:variant>
      <vt:variant>
        <vt:lpwstr>https://lea.submittable.com/submit</vt:lpwstr>
      </vt:variant>
      <vt:variant>
        <vt:lpwstr/>
      </vt:variant>
      <vt:variant>
        <vt:i4>3735600</vt:i4>
      </vt:variant>
      <vt:variant>
        <vt:i4>18</vt:i4>
      </vt:variant>
      <vt:variant>
        <vt:i4>0</vt:i4>
      </vt:variant>
      <vt:variant>
        <vt:i4>5</vt:i4>
      </vt:variant>
      <vt:variant>
        <vt:lpwstr>https://lea.submittable.com/submit</vt:lpwstr>
      </vt:variant>
      <vt:variant>
        <vt:lpwstr/>
      </vt:variant>
      <vt:variant>
        <vt:i4>1638435</vt:i4>
      </vt:variant>
      <vt:variant>
        <vt:i4>15</vt:i4>
      </vt:variant>
      <vt:variant>
        <vt:i4>0</vt:i4>
      </vt:variant>
      <vt:variant>
        <vt:i4>5</vt:i4>
      </vt:variant>
      <vt:variant>
        <vt:lpwstr>mailto:info@ena.lt</vt:lpwstr>
      </vt:variant>
      <vt:variant>
        <vt:lpwstr/>
      </vt:variant>
      <vt:variant>
        <vt:i4>917598</vt:i4>
      </vt:variant>
      <vt:variant>
        <vt:i4>12</vt:i4>
      </vt:variant>
      <vt:variant>
        <vt:i4>0</vt:i4>
      </vt:variant>
      <vt:variant>
        <vt:i4>5</vt:i4>
      </vt:variant>
      <vt:variant>
        <vt:lpwstr>https://2021.esinvesticijos.lt/igyvendinimas-1/viesinimas</vt:lpwstr>
      </vt:variant>
      <vt:variant>
        <vt:lpwstr/>
      </vt:variant>
      <vt:variant>
        <vt:i4>6160403</vt:i4>
      </vt:variant>
      <vt:variant>
        <vt:i4>9</vt:i4>
      </vt:variant>
      <vt:variant>
        <vt:i4>0</vt:i4>
      </vt:variant>
      <vt:variant>
        <vt:i4>5</vt:i4>
      </vt:variant>
      <vt:variant>
        <vt:lpwstr>https://2021.esinvesticijos.lt/dokumentai/es-emblemos-naudojimas-vykdant-2021-2027-m-es-programas</vt:lpwstr>
      </vt:variant>
      <vt:variant>
        <vt:lpwstr/>
      </vt:variant>
      <vt:variant>
        <vt:i4>3866698</vt:i4>
      </vt:variant>
      <vt:variant>
        <vt:i4>6</vt:i4>
      </vt:variant>
      <vt:variant>
        <vt:i4>0</vt:i4>
      </vt:variant>
      <vt:variant>
        <vt:i4>5</vt:i4>
      </vt:variant>
      <vt:variant>
        <vt:lpwstr>https://commission.europa.eu/system/files/2021-05/eu-emblem-rules_lt.pdf</vt:lpwstr>
      </vt:variant>
      <vt:variant>
        <vt:lpwstr/>
      </vt:variant>
      <vt:variant>
        <vt:i4>7929912</vt:i4>
      </vt:variant>
      <vt:variant>
        <vt:i4>3</vt:i4>
      </vt:variant>
      <vt:variant>
        <vt:i4>0</vt:i4>
      </vt:variant>
      <vt:variant>
        <vt:i4>5</vt:i4>
      </vt:variant>
      <vt:variant>
        <vt:lpwstr>https://e-seimas.lrs.lt/portal/legalAct/lt/TAD/ce79c2c62fac11edbf47f0036855e731/asr</vt:lpwstr>
      </vt:variant>
      <vt:variant>
        <vt:lpwstr/>
      </vt:variant>
      <vt:variant>
        <vt:i4>917527</vt:i4>
      </vt:variant>
      <vt:variant>
        <vt:i4>0</vt:i4>
      </vt:variant>
      <vt:variant>
        <vt:i4>0</vt:i4>
      </vt:variant>
      <vt:variant>
        <vt:i4>5</vt:i4>
      </vt:variant>
      <vt:variant>
        <vt:lpwstr>https://www.e-tar.lt/portal/lt/legalAct/14e33320f1ed11ec8fa7d02a65c371ad/asr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Gabija Račkauskė</cp:lastModifiedBy>
  <cp:revision>502</cp:revision>
  <dcterms:created xsi:type="dcterms:W3CDTF">2024-02-24T03:03:00Z</dcterms:created>
  <dcterms:modified xsi:type="dcterms:W3CDTF">2024-12-13T06:12:00Z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